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CB4" w:rsidRDefault="001C5CB4" w:rsidP="0058457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1C5CB4" w:rsidRDefault="001C5CB4" w:rsidP="0058457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129A9" w:rsidRDefault="003C1C97" w:rsidP="003C1C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 wp14:anchorId="29F9DE77" wp14:editId="71D84BB3">
            <wp:extent cx="6076950" cy="8363229"/>
            <wp:effectExtent l="0" t="0" r="0" b="0"/>
            <wp:docPr id="1" name="Рисунок 1" descr="C:\Users\User\Desktop\Титул ППКРС Повар, кондите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 ППКРС Повар, кондитер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36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129A9" w:rsidRPr="00A129A9" w:rsidRDefault="00A129A9" w:rsidP="00A129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200D9" w:rsidRPr="00A129A9" w:rsidRDefault="00F200D9" w:rsidP="00A129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C1C97" w:rsidRDefault="003C1C97" w:rsidP="0058457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C1C97" w:rsidRDefault="003C1C97" w:rsidP="0058457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6296025" cy="8667750"/>
            <wp:effectExtent l="0" t="0" r="0" b="0"/>
            <wp:docPr id="2" name="Рисунок 2" descr="C:\Users\User\Desktop\Электронная версия программ\Лист согласования\Образовательная программа Повар, кондите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Электронная версия программ\Лист согласования\Образовательная программа Повар, кондитер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C97" w:rsidRDefault="003C1C97" w:rsidP="0058457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C1C97" w:rsidRDefault="003C1C97" w:rsidP="0058457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3C1C97" w:rsidRDefault="003C1C97" w:rsidP="0058457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58457E" w:rsidRDefault="0058457E" w:rsidP="0058457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Министерство просвещения Российской Федерации</w:t>
      </w:r>
    </w:p>
    <w:p w:rsidR="0058457E" w:rsidRDefault="0058457E" w:rsidP="0058457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B78D0">
        <w:rPr>
          <w:rFonts w:ascii="Times New Roman" w:hAnsi="Times New Roman" w:cs="Times New Roman"/>
          <w:bCs/>
          <w:sz w:val="24"/>
          <w:szCs w:val="24"/>
        </w:rPr>
        <w:t>Министерство образования и науки Республики Калмыкия</w:t>
      </w:r>
    </w:p>
    <w:p w:rsidR="0058457E" w:rsidRPr="007B78D0" w:rsidRDefault="0058457E" w:rsidP="0058457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Бюджетное профессиональное образовательное учреждение</w:t>
      </w:r>
      <w:r w:rsidRPr="007B78D0">
        <w:rPr>
          <w:rFonts w:ascii="Times New Roman" w:hAnsi="Times New Roman" w:cs="Times New Roman"/>
          <w:bCs/>
          <w:sz w:val="24"/>
          <w:szCs w:val="24"/>
        </w:rPr>
        <w:t xml:space="preserve"> РК</w:t>
      </w:r>
    </w:p>
    <w:p w:rsidR="0058457E" w:rsidRPr="007B78D0" w:rsidRDefault="0058457E" w:rsidP="0058457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B78D0">
        <w:rPr>
          <w:rFonts w:ascii="Times New Roman" w:hAnsi="Times New Roman" w:cs="Times New Roman"/>
          <w:bCs/>
          <w:sz w:val="24"/>
          <w:szCs w:val="24"/>
        </w:rPr>
        <w:t>«Калмыцкий государственный колледж нефти и газа»</w:t>
      </w:r>
    </w:p>
    <w:p w:rsidR="0058457E" w:rsidRPr="007B78D0" w:rsidRDefault="0058457E" w:rsidP="0058457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B78D0">
        <w:rPr>
          <w:rFonts w:ascii="Times New Roman" w:hAnsi="Times New Roman" w:cs="Times New Roman"/>
          <w:bCs/>
          <w:sz w:val="24"/>
          <w:szCs w:val="24"/>
        </w:rPr>
        <w:t>Филиал Бюджетного профессионального образовательного учреждения РК</w:t>
      </w:r>
    </w:p>
    <w:p w:rsidR="0058457E" w:rsidRPr="007B78D0" w:rsidRDefault="0058457E" w:rsidP="0058457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B78D0">
        <w:rPr>
          <w:rFonts w:ascii="Times New Roman" w:hAnsi="Times New Roman" w:cs="Times New Roman"/>
          <w:bCs/>
          <w:sz w:val="24"/>
          <w:szCs w:val="24"/>
        </w:rPr>
        <w:t>«Калмыцкий государственный колледж нефти и газа»</w:t>
      </w:r>
      <w:r>
        <w:rPr>
          <w:rFonts w:ascii="Times New Roman" w:hAnsi="Times New Roman" w:cs="Times New Roman"/>
          <w:bCs/>
          <w:sz w:val="24"/>
          <w:szCs w:val="24"/>
        </w:rPr>
        <w:t xml:space="preserve"> в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Большой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Царын</w:t>
      </w:r>
      <w:proofErr w:type="spellEnd"/>
    </w:p>
    <w:p w:rsidR="0058457E" w:rsidRDefault="0058457E" w:rsidP="0058457E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58457E" w:rsidRDefault="0058457E" w:rsidP="009856BF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A129A9" w:rsidRPr="00A129A9" w:rsidRDefault="00A129A9" w:rsidP="00EE1BD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A129A9">
        <w:rPr>
          <w:rFonts w:ascii="Times New Roman" w:hAnsi="Times New Roman" w:cs="Times New Roman"/>
          <w:b/>
          <w:sz w:val="28"/>
        </w:rPr>
        <w:t>ЛИСТ СОГЛОСОВАНИЯ</w:t>
      </w:r>
    </w:p>
    <w:p w:rsidR="00A129A9" w:rsidRPr="00A129A9" w:rsidRDefault="00A129A9" w:rsidP="00A129A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A129A9">
        <w:rPr>
          <w:rFonts w:ascii="Times New Roman" w:hAnsi="Times New Roman" w:cs="Times New Roman"/>
          <w:sz w:val="24"/>
        </w:rPr>
        <w:t>программы подготовки квалифицированных рабочих, служащих</w:t>
      </w:r>
    </w:p>
    <w:p w:rsidR="00A129A9" w:rsidRPr="00A129A9" w:rsidRDefault="00A129A9" w:rsidP="00A129A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43.01.09 Повар, кондитер</w:t>
      </w:r>
    </w:p>
    <w:p w:rsidR="003B125F" w:rsidRPr="003B125F" w:rsidRDefault="00A129A9" w:rsidP="003B125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A129A9">
        <w:rPr>
          <w:rFonts w:ascii="Times New Roman" w:hAnsi="Times New Roman" w:cs="Times New Roman"/>
          <w:b/>
          <w:sz w:val="24"/>
        </w:rPr>
        <w:t>Квалификация</w:t>
      </w:r>
      <w:r w:rsidR="003B125F">
        <w:rPr>
          <w:rFonts w:ascii="Times New Roman" w:hAnsi="Times New Roman" w:cs="Times New Roman"/>
          <w:b/>
          <w:sz w:val="24"/>
        </w:rPr>
        <w:t xml:space="preserve">: </w:t>
      </w:r>
      <w:r w:rsidR="003B125F" w:rsidRPr="003B125F">
        <w:rPr>
          <w:rFonts w:ascii="Times New Roman" w:hAnsi="Times New Roman" w:cs="Times New Roman"/>
          <w:sz w:val="24"/>
          <w:szCs w:val="24"/>
        </w:rPr>
        <w:t>Повар ↔кондитер</w:t>
      </w:r>
    </w:p>
    <w:p w:rsidR="00A129A9" w:rsidRPr="00A129A9" w:rsidRDefault="00A129A9" w:rsidP="00A129A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A129A9" w:rsidRPr="00A129A9" w:rsidRDefault="00A129A9" w:rsidP="00A129A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A129A9">
        <w:rPr>
          <w:rFonts w:ascii="Times New Roman" w:hAnsi="Times New Roman" w:cs="Times New Roman"/>
          <w:sz w:val="24"/>
        </w:rPr>
        <w:t xml:space="preserve">Срок обучения:  </w:t>
      </w:r>
      <w:r w:rsidR="003B125F">
        <w:rPr>
          <w:rFonts w:ascii="Times New Roman" w:hAnsi="Times New Roman" w:cs="Times New Roman"/>
          <w:sz w:val="24"/>
        </w:rPr>
        <w:t>1 год</w:t>
      </w:r>
      <w:r w:rsidRPr="00A129A9">
        <w:rPr>
          <w:rFonts w:ascii="Times New Roman" w:hAnsi="Times New Roman" w:cs="Times New Roman"/>
          <w:sz w:val="24"/>
        </w:rPr>
        <w:t>10 мес.</w:t>
      </w:r>
    </w:p>
    <w:p w:rsidR="00A129A9" w:rsidRPr="00A129A9" w:rsidRDefault="00A129A9" w:rsidP="00A129A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A129A9">
        <w:rPr>
          <w:rFonts w:ascii="Times New Roman" w:hAnsi="Times New Roman" w:cs="Times New Roman"/>
          <w:sz w:val="24"/>
        </w:rPr>
        <w:t>Базовое образование: 11 классов</w:t>
      </w:r>
    </w:p>
    <w:p w:rsidR="00A129A9" w:rsidRPr="00A129A9" w:rsidRDefault="00A129A9" w:rsidP="00A129A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129A9">
        <w:rPr>
          <w:rFonts w:ascii="Times New Roman" w:hAnsi="Times New Roman" w:cs="Times New Roman"/>
          <w:sz w:val="24"/>
        </w:rPr>
        <w:t>Общие сведения об организации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4644"/>
        <w:gridCol w:w="4784"/>
      </w:tblGrid>
      <w:tr w:rsidR="00A129A9" w:rsidRPr="00A129A9" w:rsidTr="003B125F">
        <w:tc>
          <w:tcPr>
            <w:tcW w:w="4644" w:type="dxa"/>
          </w:tcPr>
          <w:p w:rsidR="00A129A9" w:rsidRPr="00A129A9" w:rsidRDefault="00A129A9" w:rsidP="00A129A9">
            <w:pPr>
              <w:rPr>
                <w:rFonts w:ascii="Times New Roman" w:hAnsi="Times New Roman" w:cs="Times New Roman"/>
                <w:sz w:val="20"/>
              </w:rPr>
            </w:pPr>
            <w:r w:rsidRPr="00A129A9">
              <w:rPr>
                <w:rFonts w:ascii="Times New Roman" w:hAnsi="Times New Roman" w:cs="Times New Roman"/>
                <w:sz w:val="24"/>
              </w:rPr>
              <w:t>Название организации</w:t>
            </w:r>
          </w:p>
        </w:tc>
        <w:tc>
          <w:tcPr>
            <w:tcW w:w="4784" w:type="dxa"/>
          </w:tcPr>
          <w:p w:rsidR="00A129A9" w:rsidRPr="00A129A9" w:rsidRDefault="00A129A9" w:rsidP="00A129A9">
            <w:pPr>
              <w:rPr>
                <w:rFonts w:ascii="Times New Roman" w:hAnsi="Times New Roman" w:cs="Times New Roman"/>
                <w:sz w:val="24"/>
              </w:rPr>
            </w:pPr>
            <w:r w:rsidRPr="00A129A9">
              <w:rPr>
                <w:rFonts w:ascii="Times New Roman" w:hAnsi="Times New Roman" w:cs="Times New Roman"/>
                <w:sz w:val="24"/>
              </w:rPr>
              <w:t>Руководитель (ФИО, должность)</w:t>
            </w:r>
          </w:p>
        </w:tc>
      </w:tr>
      <w:tr w:rsidR="00A129A9" w:rsidRPr="00A129A9" w:rsidTr="003B125F">
        <w:tc>
          <w:tcPr>
            <w:tcW w:w="4644" w:type="dxa"/>
          </w:tcPr>
          <w:p w:rsidR="00A129A9" w:rsidRPr="00A129A9" w:rsidRDefault="003B125F" w:rsidP="00A129A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Канкаева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Н.Б.</w:t>
            </w:r>
          </w:p>
        </w:tc>
        <w:tc>
          <w:tcPr>
            <w:tcW w:w="4784" w:type="dxa"/>
          </w:tcPr>
          <w:p w:rsidR="003B125F" w:rsidRDefault="003B125F" w:rsidP="003B12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кафе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Теегин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Айс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Канкаева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Н.Б.</w:t>
            </w:r>
          </w:p>
          <w:p w:rsidR="00A129A9" w:rsidRPr="00A129A9" w:rsidRDefault="00A129A9" w:rsidP="00A129A9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A129A9" w:rsidRPr="00A129A9" w:rsidTr="003B125F">
        <w:tc>
          <w:tcPr>
            <w:tcW w:w="4644" w:type="dxa"/>
          </w:tcPr>
          <w:p w:rsidR="00A129A9" w:rsidRPr="00A129A9" w:rsidRDefault="003B125F" w:rsidP="00A129A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ИП Самойлова В.Н</w:t>
            </w:r>
          </w:p>
        </w:tc>
        <w:tc>
          <w:tcPr>
            <w:tcW w:w="4784" w:type="dxa"/>
          </w:tcPr>
          <w:p w:rsidR="00A129A9" w:rsidRPr="00A129A9" w:rsidRDefault="003B125F" w:rsidP="00A129A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заведующая столовой Самойлова В.Н.</w:t>
            </w:r>
          </w:p>
        </w:tc>
      </w:tr>
    </w:tbl>
    <w:p w:rsidR="00A129A9" w:rsidRPr="00A129A9" w:rsidRDefault="00A129A9" w:rsidP="00EE1BDE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A129A9">
        <w:rPr>
          <w:rFonts w:ascii="Times New Roman" w:hAnsi="Times New Roman" w:cs="Times New Roman"/>
          <w:sz w:val="24"/>
        </w:rPr>
        <w:t>Программная документация, представляемая на согласование:</w:t>
      </w:r>
    </w:p>
    <w:p w:rsidR="00A129A9" w:rsidRPr="00A129A9" w:rsidRDefault="00A129A9" w:rsidP="00A129A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129A9">
        <w:rPr>
          <w:rFonts w:ascii="Times New Roman" w:hAnsi="Times New Roman" w:cs="Times New Roman"/>
          <w:sz w:val="24"/>
        </w:rPr>
        <w:t>Рабочий учебный план</w:t>
      </w:r>
    </w:p>
    <w:p w:rsidR="00A129A9" w:rsidRPr="00A129A9" w:rsidRDefault="00A129A9" w:rsidP="00A129A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129A9">
        <w:rPr>
          <w:rFonts w:ascii="Times New Roman" w:hAnsi="Times New Roman" w:cs="Times New Roman"/>
          <w:sz w:val="24"/>
        </w:rPr>
        <w:t>Вариативная  часть учебного плана</w:t>
      </w:r>
    </w:p>
    <w:p w:rsidR="00A129A9" w:rsidRPr="00A129A9" w:rsidRDefault="00A129A9" w:rsidP="00A129A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129A9">
        <w:rPr>
          <w:rFonts w:ascii="Times New Roman" w:hAnsi="Times New Roman" w:cs="Times New Roman"/>
          <w:sz w:val="24"/>
        </w:rPr>
        <w:t>Рабочие программы учебных дисциплин</w:t>
      </w:r>
    </w:p>
    <w:p w:rsidR="00A129A9" w:rsidRPr="00A129A9" w:rsidRDefault="00A129A9" w:rsidP="00A129A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129A9">
        <w:rPr>
          <w:rFonts w:ascii="Times New Roman" w:hAnsi="Times New Roman" w:cs="Times New Roman"/>
          <w:sz w:val="24"/>
        </w:rPr>
        <w:t>Рабочие программы профессиональных модулей</w:t>
      </w:r>
    </w:p>
    <w:p w:rsidR="00A129A9" w:rsidRPr="00A129A9" w:rsidRDefault="00A129A9" w:rsidP="00A129A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129A9">
        <w:rPr>
          <w:rFonts w:ascii="Times New Roman" w:hAnsi="Times New Roman" w:cs="Times New Roman"/>
          <w:sz w:val="24"/>
        </w:rPr>
        <w:t>Рабочие программы учебных и производственных практик</w:t>
      </w:r>
    </w:p>
    <w:p w:rsidR="00A129A9" w:rsidRPr="00A129A9" w:rsidRDefault="00A129A9" w:rsidP="00A129A9">
      <w:pPr>
        <w:spacing w:after="0" w:line="240" w:lineRule="auto"/>
        <w:rPr>
          <w:rFonts w:ascii="Times New Roman" w:hAnsi="Times New Roman" w:cs="Times New Roman"/>
          <w:sz w:val="24"/>
        </w:rPr>
      </w:pPr>
      <w:r w:rsidRPr="00A129A9">
        <w:rPr>
          <w:rFonts w:ascii="Times New Roman" w:hAnsi="Times New Roman" w:cs="Times New Roman"/>
          <w:sz w:val="24"/>
        </w:rPr>
        <w:t>Контрольно-оценочные средства</w:t>
      </w:r>
    </w:p>
    <w:p w:rsidR="00A129A9" w:rsidRPr="00A129A9" w:rsidRDefault="00A129A9" w:rsidP="00A129A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A129A9">
        <w:rPr>
          <w:rFonts w:ascii="Times New Roman" w:hAnsi="Times New Roman" w:cs="Times New Roman"/>
          <w:sz w:val="24"/>
        </w:rPr>
        <w:t>Структура ППКРС</w:t>
      </w:r>
    </w:p>
    <w:p w:rsidR="00A129A9" w:rsidRPr="00A129A9" w:rsidRDefault="00A129A9" w:rsidP="00A129A9">
      <w:pPr>
        <w:spacing w:after="0" w:line="240" w:lineRule="auto"/>
        <w:rPr>
          <w:rFonts w:ascii="Times New Roman" w:hAnsi="Times New Roman" w:cs="Times New Roman"/>
          <w:sz w:val="24"/>
          <w:u w:val="single"/>
        </w:rPr>
      </w:pPr>
      <w:r w:rsidRPr="00A129A9">
        <w:rPr>
          <w:rFonts w:ascii="Times New Roman" w:hAnsi="Times New Roman" w:cs="Times New Roman"/>
          <w:sz w:val="24"/>
        </w:rPr>
        <w:t>1.Обьем обязательной учебной нагрузки  ППКРС составляет: всего</w:t>
      </w:r>
      <w:r w:rsidR="003B125F">
        <w:rPr>
          <w:rFonts w:ascii="Times New Roman" w:hAnsi="Times New Roman" w:cs="Times New Roman"/>
          <w:sz w:val="24"/>
        </w:rPr>
        <w:t xml:space="preserve"> </w:t>
      </w:r>
      <w:r w:rsidR="003B125F" w:rsidRPr="003B125F">
        <w:rPr>
          <w:rFonts w:ascii="Times New Roman" w:hAnsi="Times New Roman" w:cs="Times New Roman"/>
          <w:sz w:val="24"/>
          <w:u w:val="single"/>
        </w:rPr>
        <w:t>2952</w:t>
      </w:r>
      <w:r w:rsidRPr="00A129A9">
        <w:rPr>
          <w:rFonts w:ascii="Times New Roman" w:hAnsi="Times New Roman" w:cs="Times New Roman"/>
          <w:sz w:val="24"/>
          <w:u w:val="single"/>
        </w:rPr>
        <w:t xml:space="preserve"> часов</w:t>
      </w:r>
      <w:r w:rsidRPr="00A129A9">
        <w:rPr>
          <w:rFonts w:ascii="Times New Roman" w:hAnsi="Times New Roman" w:cs="Times New Roman"/>
          <w:sz w:val="24"/>
        </w:rPr>
        <w:t>,</w:t>
      </w:r>
      <w:r w:rsidR="0058457E">
        <w:rPr>
          <w:rFonts w:ascii="Times New Roman" w:hAnsi="Times New Roman" w:cs="Times New Roman"/>
          <w:sz w:val="24"/>
        </w:rPr>
        <w:t xml:space="preserve"> </w:t>
      </w:r>
      <w:r w:rsidRPr="00A129A9">
        <w:rPr>
          <w:rFonts w:ascii="Times New Roman" w:hAnsi="Times New Roman" w:cs="Times New Roman"/>
          <w:sz w:val="24"/>
        </w:rPr>
        <w:t>в том числе и</w:t>
      </w:r>
      <w:r w:rsidRPr="00A129A9">
        <w:rPr>
          <w:rFonts w:ascii="Times New Roman" w:hAnsi="Times New Roman" w:cs="Times New Roman"/>
          <w:sz w:val="24"/>
        </w:rPr>
        <w:t>н</w:t>
      </w:r>
      <w:r w:rsidRPr="00A129A9">
        <w:rPr>
          <w:rFonts w:ascii="Times New Roman" w:hAnsi="Times New Roman" w:cs="Times New Roman"/>
          <w:sz w:val="24"/>
        </w:rPr>
        <w:t xml:space="preserve">вариантная часть ППКРС  </w:t>
      </w:r>
      <w:r w:rsidR="0058457E">
        <w:rPr>
          <w:rFonts w:ascii="Times New Roman" w:hAnsi="Times New Roman" w:cs="Times New Roman"/>
          <w:sz w:val="24"/>
          <w:u w:val="single"/>
        </w:rPr>
        <w:t>23</w:t>
      </w:r>
      <w:r w:rsidR="009856BF">
        <w:rPr>
          <w:rFonts w:ascii="Times New Roman" w:hAnsi="Times New Roman" w:cs="Times New Roman"/>
          <w:sz w:val="24"/>
          <w:u w:val="single"/>
        </w:rPr>
        <w:t>4</w:t>
      </w:r>
      <w:r w:rsidR="0058457E">
        <w:rPr>
          <w:rFonts w:ascii="Times New Roman" w:hAnsi="Times New Roman" w:cs="Times New Roman"/>
          <w:sz w:val="24"/>
          <w:u w:val="single"/>
        </w:rPr>
        <w:t>0</w:t>
      </w:r>
      <w:r w:rsidR="00EE1BDE">
        <w:rPr>
          <w:rFonts w:ascii="Times New Roman" w:hAnsi="Times New Roman" w:cs="Times New Roman"/>
          <w:sz w:val="24"/>
          <w:u w:val="single"/>
        </w:rPr>
        <w:t xml:space="preserve"> часов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A129A9" w:rsidRPr="00A129A9" w:rsidTr="00A05753">
        <w:tc>
          <w:tcPr>
            <w:tcW w:w="9571" w:type="dxa"/>
          </w:tcPr>
          <w:p w:rsidR="00A129A9" w:rsidRPr="00A129A9" w:rsidRDefault="00A129A9" w:rsidP="00A129A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129A9">
              <w:rPr>
                <w:rFonts w:ascii="Times New Roman" w:hAnsi="Times New Roman" w:cs="Times New Roman"/>
                <w:sz w:val="24"/>
              </w:rPr>
              <w:t>Инвариант (федеральный уровень)</w:t>
            </w:r>
          </w:p>
        </w:tc>
      </w:tr>
      <w:tr w:rsidR="00A129A9" w:rsidRPr="00A129A9" w:rsidTr="00A05753">
        <w:tc>
          <w:tcPr>
            <w:tcW w:w="9571" w:type="dxa"/>
          </w:tcPr>
          <w:p w:rsidR="00A129A9" w:rsidRPr="00A129A9" w:rsidRDefault="00A129A9" w:rsidP="00A129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29A9">
              <w:rPr>
                <w:rFonts w:ascii="Times New Roman" w:hAnsi="Times New Roman" w:cs="Times New Roman"/>
                <w:sz w:val="24"/>
              </w:rPr>
              <w:t xml:space="preserve">Цикл общепрофессиональный   </w:t>
            </w:r>
            <w:r w:rsidRPr="00A129A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B125F">
              <w:rPr>
                <w:rFonts w:ascii="Times New Roman" w:eastAsia="Times New Roman" w:hAnsi="Times New Roman" w:cs="Times New Roman"/>
                <w:sz w:val="24"/>
                <w:szCs w:val="24"/>
              </w:rPr>
              <w:t>324</w:t>
            </w:r>
          </w:p>
          <w:p w:rsidR="00A129A9" w:rsidRPr="00A129A9" w:rsidRDefault="00A129A9" w:rsidP="00A129A9">
            <w:pPr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A129A9">
              <w:rPr>
                <w:rFonts w:ascii="Times New Roman" w:eastAsia="Times New Roman" w:hAnsi="Times New Roman" w:cs="Times New Roman"/>
                <w:sz w:val="24"/>
                <w:szCs w:val="26"/>
              </w:rPr>
              <w:t>Цикл п</w:t>
            </w:r>
            <w:r w:rsidR="009856BF">
              <w:rPr>
                <w:rFonts w:ascii="Times New Roman" w:eastAsia="Times New Roman" w:hAnsi="Times New Roman" w:cs="Times New Roman"/>
                <w:sz w:val="24"/>
                <w:szCs w:val="26"/>
              </w:rPr>
              <w:t>рофессиональный  –648</w:t>
            </w:r>
          </w:p>
          <w:p w:rsidR="00A129A9" w:rsidRDefault="003B125F" w:rsidP="00A129A9">
            <w:pPr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6"/>
              </w:rPr>
              <w:t>Раздел практика – 38</w:t>
            </w:r>
            <w:r w:rsidR="00A129A9" w:rsidRPr="00A129A9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 недель </w:t>
            </w:r>
            <w:r w:rsidR="009856BF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1224 </w:t>
            </w:r>
            <w:r w:rsidR="00A129A9" w:rsidRPr="00A129A9">
              <w:rPr>
                <w:rFonts w:ascii="Times New Roman" w:eastAsia="Times New Roman" w:hAnsi="Times New Roman" w:cs="Times New Roman"/>
                <w:sz w:val="24"/>
                <w:szCs w:val="26"/>
              </w:rPr>
              <w:t>часов</w:t>
            </w:r>
          </w:p>
          <w:p w:rsidR="009856BF" w:rsidRDefault="009856BF" w:rsidP="00A129A9">
            <w:pPr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6"/>
              </w:rPr>
              <w:t>Промежуточная аттестация – 108 часов</w:t>
            </w:r>
          </w:p>
          <w:p w:rsidR="009856BF" w:rsidRPr="00A129A9" w:rsidRDefault="009856BF" w:rsidP="00A129A9">
            <w:pPr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6"/>
              </w:rPr>
              <w:t>Итоговая аттестация - 36</w:t>
            </w:r>
          </w:p>
          <w:p w:rsidR="00A129A9" w:rsidRPr="00A129A9" w:rsidRDefault="00A129A9" w:rsidP="00A129A9">
            <w:pPr>
              <w:rPr>
                <w:rFonts w:ascii="Times New Roman" w:eastAsia="Times New Roman" w:hAnsi="Times New Roman" w:cs="Times New Roman"/>
                <w:sz w:val="24"/>
                <w:szCs w:val="26"/>
              </w:rPr>
            </w:pPr>
            <w:r w:rsidRPr="00A129A9">
              <w:rPr>
                <w:rFonts w:ascii="Times New Roman" w:eastAsia="Times New Roman" w:hAnsi="Times New Roman" w:cs="Times New Roman"/>
                <w:sz w:val="24"/>
                <w:szCs w:val="26"/>
              </w:rPr>
              <w:t>Виды профессиональной деятельности (ВПД) и соответствующие им профессиональные компетенции (ПК):</w:t>
            </w:r>
          </w:p>
          <w:p w:rsidR="00A129A9" w:rsidRDefault="00863BF1" w:rsidP="009856B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863BF1">
              <w:rPr>
                <w:rFonts w:ascii="Times New Roman" w:hAnsi="Times New Roman" w:cs="Times New Roman"/>
                <w:b/>
                <w:sz w:val="24"/>
                <w:szCs w:val="28"/>
              </w:rPr>
              <w:t>ВПД 1</w:t>
            </w:r>
            <w:r w:rsidRPr="00B34CB6">
              <w:rPr>
                <w:rFonts w:ascii="Times New Roman" w:hAnsi="Times New Roman" w:cs="Times New Roman"/>
                <w:sz w:val="24"/>
                <w:szCs w:val="28"/>
              </w:rPr>
              <w:t>Приготовление и подготовка к реализации полуфабрикатов для блюд, кулинарных изделий разнообразного ассортимента</w:t>
            </w:r>
          </w:p>
          <w:p w:rsidR="00863BF1" w:rsidRPr="00863BF1" w:rsidRDefault="00863BF1" w:rsidP="00863BF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BF1">
              <w:rPr>
                <w:rFonts w:ascii="Times New Roman" w:hAnsi="Times New Roman" w:cs="Times New Roman"/>
                <w:sz w:val="24"/>
                <w:szCs w:val="24"/>
              </w:rPr>
              <w:t>ПК 1.1</w:t>
            </w:r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ПК 1.1. Подготавливать рабочее место, оборудование, сырье, исходные матери</w:t>
            </w:r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лы для обработки сырья, приготовления полуфабрикатов в соответствии с инструкциями и регламентами. </w:t>
            </w:r>
          </w:p>
          <w:p w:rsidR="00863BF1" w:rsidRPr="00863BF1" w:rsidRDefault="00863BF1" w:rsidP="00863BF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>ПК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.2. </w:t>
            </w:r>
            <w:proofErr w:type="gramStart"/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Осуществлять обработку, подготовку овощей, грибов, рыбы, нерыбного водного сырья,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мяса, домашней птицы, </w:t>
            </w:r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дичи,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кролика</w:t>
            </w:r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  <w:p w:rsidR="00863BF1" w:rsidRPr="00863BF1" w:rsidRDefault="00863BF1" w:rsidP="00863BF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ПК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.3</w:t>
            </w:r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Проводить приготовление и подготовку к реализации полуфабрикатов разнообра</w:t>
            </w:r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ассортимента для блюд, кулинарных изделий из рыбы и нерыбного водного сырья.</w:t>
            </w:r>
          </w:p>
          <w:p w:rsidR="00863BF1" w:rsidRPr="00863BF1" w:rsidRDefault="00863BF1" w:rsidP="00863BF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>ПК 1.4. Проводить приготовление и подготовку к реализации полуфабрикатов разноо</w:t>
            </w:r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разного ассортимента для блюд, кулинарных изделий из мяса,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домашней </w:t>
            </w:r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>птицы, дичи.</w:t>
            </w:r>
          </w:p>
          <w:p w:rsidR="00863BF1" w:rsidRPr="00863BF1" w:rsidRDefault="00863BF1" w:rsidP="00863BF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B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ВПД 2</w:t>
            </w:r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Приготовление, оформление и подготовка к реализации горячих блюд, кулина</w:t>
            </w:r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>ных изделий, закусок разнообразного ассортимента</w:t>
            </w:r>
            <w:proofErr w:type="gramStart"/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863BF1" w:rsidRPr="00863BF1" w:rsidRDefault="00863BF1" w:rsidP="00863BF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ПК 2.1. Подготавливать рабочее место, оборудование, сырье, исходные материалы для </w:t>
            </w:r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приготовления горячих блюд, кулинарных изделий, закусок разнообразного ассортиме</w:t>
            </w:r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 в соответствии с инструкциями и регламентами. </w:t>
            </w:r>
          </w:p>
          <w:p w:rsidR="00863BF1" w:rsidRPr="00863BF1" w:rsidRDefault="00863BF1" w:rsidP="00863BF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>ПК 2.2. Осуществлять приготовление, непродолжительное хранение бульонов отваров разнообразного ассортимента.</w:t>
            </w:r>
          </w:p>
          <w:p w:rsidR="00863BF1" w:rsidRPr="00863BF1" w:rsidRDefault="00863BF1" w:rsidP="00863BF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>ПК 2.3. Осуществлять приготовление, творческое оформление и подготовку к реализ</w:t>
            </w:r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>ции супов разнообразного ассортимента</w:t>
            </w:r>
            <w:proofErr w:type="gramStart"/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863BF1" w:rsidRPr="00863BF1" w:rsidRDefault="00863BF1" w:rsidP="00863BF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>ПК 2.4.  Осуществлять приготовление, непродолжительное хранение горячих соусов ра</w:t>
            </w:r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>нообразного ассортимента.</w:t>
            </w:r>
          </w:p>
          <w:p w:rsidR="00863BF1" w:rsidRPr="00863BF1" w:rsidRDefault="00863BF1" w:rsidP="00863BF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>ПК 2.5. Осуществлять приготовление, творческое оформление и подготовку к реализ</w:t>
            </w:r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>ции горячих блюд и гарниров из овощей, грибов, круп, бобовых, макаронных изделий разн</w:t>
            </w:r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образного ассортимента.</w:t>
            </w:r>
          </w:p>
          <w:p w:rsidR="00863BF1" w:rsidRPr="00863BF1" w:rsidRDefault="00863BF1" w:rsidP="00863BF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>ПК 2.6. Осуществлять приготовление, творческое оформление и подготовку к реализ</w:t>
            </w:r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>ции горячих блюд, кулинарных изделий, закусок из яиц, творога, сыра, муки разноо</w:t>
            </w:r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разного ассортимента.</w:t>
            </w:r>
          </w:p>
          <w:p w:rsidR="00863BF1" w:rsidRPr="00863BF1" w:rsidRDefault="00863BF1" w:rsidP="00863BF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>ПК 2.7. Осуществлять приготовление, творческое оформление и подготовку к реализ</w:t>
            </w:r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>ции горячих блюд, кулинарных изделий, закусок из рыбы, нерыбного водного сырья разноо</w:t>
            </w:r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разного ассортимента.</w:t>
            </w:r>
          </w:p>
          <w:p w:rsidR="00863BF1" w:rsidRPr="00863BF1" w:rsidRDefault="00863BF1" w:rsidP="00863BF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>ПК 2.8. Осуществлять приготовление, творческое оформление и подготовку к реализ</w:t>
            </w:r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>ции горячих блюд, кулинарных изделий, закусок из мяса, птицы, дичи и кролика разнообра</w:t>
            </w:r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ассортимента</w:t>
            </w:r>
            <w:proofErr w:type="gramStart"/>
            <w:r w:rsidRPr="00863B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E54271" w:rsidRPr="00E54271" w:rsidRDefault="00E54271" w:rsidP="00E5427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27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ВПД 3</w:t>
            </w:r>
            <w:r w:rsidRPr="00E54271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Приготовление, оформление и подготовка к реализации холодных блюд, кулина</w:t>
            </w:r>
            <w:r w:rsidRPr="00E54271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E54271">
              <w:rPr>
                <w:rFonts w:ascii="Times New Roman" w:eastAsia="Times New Roman" w:hAnsi="Times New Roman" w:cs="Times New Roman"/>
                <w:sz w:val="24"/>
                <w:szCs w:val="24"/>
              </w:rPr>
              <w:t>ных изделий, закусок разнообразного ассортимента с учетом потребностей различных к</w:t>
            </w:r>
            <w:r w:rsidRPr="00E5427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54271">
              <w:rPr>
                <w:rFonts w:ascii="Times New Roman" w:eastAsia="Times New Roman" w:hAnsi="Times New Roman" w:cs="Times New Roman"/>
                <w:sz w:val="24"/>
                <w:szCs w:val="24"/>
              </w:rPr>
              <w:t>тегорий потребителей, видов и форм обслуживания.</w:t>
            </w:r>
          </w:p>
          <w:p w:rsidR="00E54271" w:rsidRPr="00E54271" w:rsidRDefault="00E54271" w:rsidP="00E5427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271">
              <w:rPr>
                <w:rFonts w:ascii="Times New Roman" w:eastAsia="Times New Roman" w:hAnsi="Times New Roman" w:cs="Times New Roman"/>
                <w:sz w:val="24"/>
                <w:szCs w:val="24"/>
              </w:rPr>
              <w:t>ПК 3.1. Подготавливать рабочее место, оборудование, сырье, исходные материалы для приготовления холодных блюд, кулинарных изделий, закусок в соответствии с инстру</w:t>
            </w:r>
            <w:r w:rsidRPr="00E54271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E54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циями и регламентами. </w:t>
            </w:r>
          </w:p>
          <w:p w:rsidR="00E54271" w:rsidRPr="00E54271" w:rsidRDefault="00E54271" w:rsidP="00E5427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271">
              <w:rPr>
                <w:rFonts w:ascii="Times New Roman" w:eastAsia="Times New Roman" w:hAnsi="Times New Roman" w:cs="Times New Roman"/>
                <w:sz w:val="24"/>
                <w:szCs w:val="24"/>
              </w:rPr>
              <w:t>ПК 3.2. Осуществлять приготовление, непродолжительное хранение холодных соусов, з</w:t>
            </w:r>
            <w:r w:rsidRPr="00E5427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54271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правок разнообразного ассортимента.</w:t>
            </w:r>
          </w:p>
          <w:p w:rsidR="00E54271" w:rsidRPr="00E54271" w:rsidRDefault="00E54271" w:rsidP="00E5427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271">
              <w:rPr>
                <w:rFonts w:ascii="Times New Roman" w:eastAsia="Times New Roman" w:hAnsi="Times New Roman" w:cs="Times New Roman"/>
                <w:sz w:val="24"/>
                <w:szCs w:val="24"/>
              </w:rPr>
              <w:t>ПК 3.3. Осуществлять приготовление, творческое оформление и подготовку к реализ</w:t>
            </w:r>
            <w:r w:rsidRPr="00E5427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54271">
              <w:rPr>
                <w:rFonts w:ascii="Times New Roman" w:eastAsia="Times New Roman" w:hAnsi="Times New Roman" w:cs="Times New Roman"/>
                <w:sz w:val="24"/>
                <w:szCs w:val="24"/>
              </w:rPr>
              <w:t>ции салатов разнообразного ассортимента</w:t>
            </w:r>
            <w:proofErr w:type="gramStart"/>
            <w:r w:rsidRPr="00E5427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E54271" w:rsidRPr="00E54271" w:rsidRDefault="00E54271" w:rsidP="00E5427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271">
              <w:rPr>
                <w:rFonts w:ascii="Times New Roman" w:eastAsia="Times New Roman" w:hAnsi="Times New Roman" w:cs="Times New Roman"/>
                <w:sz w:val="24"/>
                <w:szCs w:val="24"/>
              </w:rPr>
              <w:t>ПК 3.4.  Осуществлять приготовление, творческое оформление и подготовку к реализ</w:t>
            </w:r>
            <w:r w:rsidRPr="00E5427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54271">
              <w:rPr>
                <w:rFonts w:ascii="Times New Roman" w:eastAsia="Times New Roman" w:hAnsi="Times New Roman" w:cs="Times New Roman"/>
                <w:sz w:val="24"/>
                <w:szCs w:val="24"/>
              </w:rPr>
              <w:t>ции бутербродов, канапе, холодных закусок разнообразного ассортимента .</w:t>
            </w:r>
          </w:p>
          <w:p w:rsidR="00E54271" w:rsidRPr="00E54271" w:rsidRDefault="00E54271" w:rsidP="00E5427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271">
              <w:rPr>
                <w:rFonts w:ascii="Times New Roman" w:eastAsia="Times New Roman" w:hAnsi="Times New Roman" w:cs="Times New Roman"/>
                <w:sz w:val="24"/>
                <w:szCs w:val="24"/>
              </w:rPr>
              <w:t>ПК 3.5. Осуществлять приготовление, творческое оформление и подготовку к реализ</w:t>
            </w:r>
            <w:r w:rsidRPr="00E5427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54271">
              <w:rPr>
                <w:rFonts w:ascii="Times New Roman" w:eastAsia="Times New Roman" w:hAnsi="Times New Roman" w:cs="Times New Roman"/>
                <w:sz w:val="24"/>
                <w:szCs w:val="24"/>
              </w:rPr>
              <w:t>ции холодных блюд из рыбы, нерыбного водного сырья разнообразного ассортимента с уч</w:t>
            </w:r>
            <w:r w:rsidRPr="00E54271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54271">
              <w:rPr>
                <w:rFonts w:ascii="Times New Roman" w:eastAsia="Times New Roman" w:hAnsi="Times New Roman" w:cs="Times New Roman"/>
                <w:sz w:val="24"/>
                <w:szCs w:val="24"/>
              </w:rPr>
              <w:t>том потребностей различных категорий потребителей, видов и форм обслуживания.</w:t>
            </w:r>
          </w:p>
          <w:p w:rsidR="00E54271" w:rsidRPr="00E54271" w:rsidRDefault="00E54271" w:rsidP="00E5427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271">
              <w:rPr>
                <w:rFonts w:ascii="Times New Roman" w:eastAsia="Times New Roman" w:hAnsi="Times New Roman" w:cs="Times New Roman"/>
                <w:sz w:val="24"/>
                <w:szCs w:val="24"/>
              </w:rPr>
              <w:t>ПК 3.6. Осуществлять приготовление, творческое оформление и подготовку к реализ</w:t>
            </w:r>
            <w:r w:rsidRPr="00E54271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54271">
              <w:rPr>
                <w:rFonts w:ascii="Times New Roman" w:eastAsia="Times New Roman" w:hAnsi="Times New Roman" w:cs="Times New Roman"/>
                <w:sz w:val="24"/>
                <w:szCs w:val="24"/>
              </w:rPr>
              <w:t>ции холодных блюд из мяса, домашней птицы, дичи разнообразного ассортимента с уч</w:t>
            </w:r>
            <w:r w:rsidRPr="00E54271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54271">
              <w:rPr>
                <w:rFonts w:ascii="Times New Roman" w:eastAsia="Times New Roman" w:hAnsi="Times New Roman" w:cs="Times New Roman"/>
                <w:sz w:val="24"/>
                <w:szCs w:val="24"/>
              </w:rPr>
              <w:t>том потребностей различных категорий потребителей, видов и форм обслуживания.</w:t>
            </w:r>
          </w:p>
          <w:p w:rsidR="00E54271" w:rsidRPr="00E54271" w:rsidRDefault="00E54271" w:rsidP="00E5427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54271">
              <w:rPr>
                <w:rFonts w:ascii="Times New Roman" w:eastAsia="Times New Roman" w:hAnsi="Times New Roman" w:cs="Times New Roman"/>
                <w:sz w:val="24"/>
                <w:szCs w:val="24"/>
              </w:rPr>
              <w:t>ПК 3.7. Осуществлять разработку, адаптацию рецептур холодных блюд, кулинарных и</w:t>
            </w:r>
            <w:r w:rsidRPr="00E54271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E54271">
              <w:rPr>
                <w:rFonts w:ascii="Times New Roman" w:eastAsia="Times New Roman" w:hAnsi="Times New Roman" w:cs="Times New Roman"/>
                <w:sz w:val="24"/>
                <w:szCs w:val="24"/>
              </w:rPr>
              <w:t>делий, закусок, в том числе авторских, брендовых, региональных с учетом потребностей различных категорий потребителей, видов и форм обслуживания.</w:t>
            </w:r>
          </w:p>
          <w:p w:rsidR="00863BF1" w:rsidRPr="00A05753" w:rsidRDefault="00A05753" w:rsidP="00E54271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57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ВПД 4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05753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Приготовление, оформление и подготовка к реализации холодных и горячих сла</w:t>
            </w:r>
            <w:r w:rsidRPr="00A05753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A05753">
              <w:rPr>
                <w:rFonts w:ascii="Times New Roman" w:eastAsia="Times New Roman" w:hAnsi="Times New Roman" w:cs="Times New Roman"/>
                <w:sz w:val="24"/>
                <w:szCs w:val="24"/>
              </w:rPr>
              <w:t>ких блюд, десертов, напитков разнообразного ассортимента</w:t>
            </w:r>
          </w:p>
          <w:p w:rsidR="00A05753" w:rsidRPr="00176C45" w:rsidRDefault="00A05753" w:rsidP="00176C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C45">
              <w:rPr>
                <w:rFonts w:ascii="Times New Roman" w:eastAsia="Times New Roman" w:hAnsi="Times New Roman" w:cs="Times New Roman"/>
                <w:sz w:val="24"/>
                <w:szCs w:val="24"/>
              </w:rPr>
              <w:t>ПК 4.1. Подготавливать рабочее место, оборудование, сырье, исходные материалы для приготовления холодных и горячих сладких блюд, десертов, напитков разнообразного а</w:t>
            </w:r>
            <w:r w:rsidRPr="00176C45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176C45">
              <w:rPr>
                <w:rFonts w:ascii="Times New Roman" w:eastAsia="Times New Roman" w:hAnsi="Times New Roman" w:cs="Times New Roman"/>
                <w:sz w:val="24"/>
                <w:szCs w:val="24"/>
              </w:rPr>
              <w:t>сортимента в соответствии с инструкциями и регламентами.</w:t>
            </w:r>
          </w:p>
          <w:p w:rsidR="00A05753" w:rsidRPr="00176C45" w:rsidRDefault="00A05753" w:rsidP="00176C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C45">
              <w:rPr>
                <w:rFonts w:ascii="Times New Roman" w:eastAsia="Times New Roman" w:hAnsi="Times New Roman" w:cs="Times New Roman"/>
                <w:sz w:val="24"/>
                <w:szCs w:val="24"/>
              </w:rPr>
              <w:t>ПК 4.2. Осуществлять приготовление, творческое оформление и подготовку к реализ</w:t>
            </w:r>
            <w:r w:rsidRPr="00176C4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76C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ции холодных сладких блюд, десертов разнообразного ассортимента </w:t>
            </w:r>
          </w:p>
          <w:p w:rsidR="00A05753" w:rsidRPr="00176C45" w:rsidRDefault="00A05753" w:rsidP="00176C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C45">
              <w:rPr>
                <w:rFonts w:ascii="Times New Roman" w:eastAsia="Times New Roman" w:hAnsi="Times New Roman" w:cs="Times New Roman"/>
                <w:sz w:val="24"/>
                <w:szCs w:val="24"/>
              </w:rPr>
              <w:t>ПК 4.3. Осуществлять приготовление, творческое оформление и подготовку к реализ</w:t>
            </w:r>
            <w:r w:rsidRPr="00176C4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76C45">
              <w:rPr>
                <w:rFonts w:ascii="Times New Roman" w:eastAsia="Times New Roman" w:hAnsi="Times New Roman" w:cs="Times New Roman"/>
                <w:sz w:val="24"/>
                <w:szCs w:val="24"/>
              </w:rPr>
              <w:t>ции горячих сладких блюд, десертов разнообразного ассортимента</w:t>
            </w:r>
            <w:proofErr w:type="gramStart"/>
            <w:r w:rsidRPr="00176C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176C45" w:rsidRPr="00176C45" w:rsidRDefault="00A05753" w:rsidP="00176C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C45">
              <w:rPr>
                <w:rFonts w:ascii="Times New Roman" w:eastAsia="Times New Roman" w:hAnsi="Times New Roman" w:cs="Times New Roman"/>
                <w:sz w:val="24"/>
                <w:szCs w:val="24"/>
              </w:rPr>
              <w:t>ПК 4.4.  Осуществлять приготовление, творческое оформление и подготовку к реализ</w:t>
            </w:r>
            <w:r w:rsidRPr="00176C4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76C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ции холодных напитков разнообразного ассортимента </w:t>
            </w:r>
          </w:p>
          <w:p w:rsidR="00A05753" w:rsidRPr="00A05753" w:rsidRDefault="00A05753" w:rsidP="00176C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6C4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ПК 4.5. Осуществлять приготовление, творческое оформление и подготовку к реализ</w:t>
            </w:r>
            <w:r w:rsidRPr="00176C4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76C45">
              <w:rPr>
                <w:rFonts w:ascii="Times New Roman" w:eastAsia="Times New Roman" w:hAnsi="Times New Roman" w:cs="Times New Roman"/>
                <w:sz w:val="24"/>
                <w:szCs w:val="24"/>
              </w:rPr>
              <w:t>ции горячих напитков разнообразного ассортимента</w:t>
            </w:r>
            <w:proofErr w:type="gramStart"/>
            <w:r w:rsidRPr="00A057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176C45" w:rsidRPr="00176C45" w:rsidRDefault="00176C45" w:rsidP="00176C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C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ВПД 5</w:t>
            </w:r>
            <w:r w:rsidRPr="00176C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Приготовление, оформление и подготовка к реализации хлебобулочных, мучных кондитерских изделий разнообразного ассортимента.</w:t>
            </w:r>
          </w:p>
          <w:p w:rsidR="00176C45" w:rsidRPr="00176C45" w:rsidRDefault="00176C45" w:rsidP="00176C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C45">
              <w:rPr>
                <w:rFonts w:ascii="Times New Roman" w:eastAsia="Times New Roman" w:hAnsi="Times New Roman" w:cs="Times New Roman"/>
                <w:sz w:val="24"/>
                <w:szCs w:val="24"/>
              </w:rPr>
              <w:t>ПК 5.1. Подготавливать рабочее место кондитера, оборудование, инвентарь, кондите</w:t>
            </w:r>
            <w:r w:rsidRPr="00176C45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176C45">
              <w:rPr>
                <w:rFonts w:ascii="Times New Roman" w:eastAsia="Times New Roman" w:hAnsi="Times New Roman" w:cs="Times New Roman"/>
                <w:sz w:val="24"/>
                <w:szCs w:val="24"/>
              </w:rPr>
              <w:t>ское сырье, исходные материалы к работе в соответствии с инструкциями и регламент</w:t>
            </w:r>
            <w:r w:rsidRPr="00176C4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76C45">
              <w:rPr>
                <w:rFonts w:ascii="Times New Roman" w:eastAsia="Times New Roman" w:hAnsi="Times New Roman" w:cs="Times New Roman"/>
                <w:sz w:val="24"/>
                <w:szCs w:val="24"/>
              </w:rPr>
              <w:t>ми.</w:t>
            </w:r>
          </w:p>
          <w:p w:rsidR="00176C45" w:rsidRPr="00176C45" w:rsidRDefault="00176C45" w:rsidP="00176C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C45">
              <w:rPr>
                <w:rFonts w:ascii="Times New Roman" w:eastAsia="Times New Roman" w:hAnsi="Times New Roman" w:cs="Times New Roman"/>
                <w:sz w:val="24"/>
                <w:szCs w:val="24"/>
              </w:rPr>
              <w:t>ПК 5.2. Осуществлять приготовление и подготовку к использованию отделочных пол</w:t>
            </w:r>
            <w:r w:rsidRPr="00176C45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176C45">
              <w:rPr>
                <w:rFonts w:ascii="Times New Roman" w:eastAsia="Times New Roman" w:hAnsi="Times New Roman" w:cs="Times New Roman"/>
                <w:sz w:val="24"/>
                <w:szCs w:val="24"/>
              </w:rPr>
              <w:t>фабрикатов для хлебобулочных, мучных кондитерских изделий.</w:t>
            </w:r>
          </w:p>
          <w:p w:rsidR="00176C45" w:rsidRPr="00176C45" w:rsidRDefault="00176C45" w:rsidP="00176C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C45">
              <w:rPr>
                <w:rFonts w:ascii="Times New Roman" w:eastAsia="Times New Roman" w:hAnsi="Times New Roman" w:cs="Times New Roman"/>
                <w:sz w:val="24"/>
                <w:szCs w:val="24"/>
              </w:rPr>
              <w:t>ПК 5.3. Осуществлять изготовление, творческое оформление, подготовку к реализации хлебобулочных изделий и хлеба разнообразного ассортимента</w:t>
            </w:r>
            <w:proofErr w:type="gramStart"/>
            <w:r w:rsidRPr="00176C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176C45" w:rsidRPr="00176C45" w:rsidRDefault="00176C45" w:rsidP="00176C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6C45">
              <w:rPr>
                <w:rFonts w:ascii="Times New Roman" w:eastAsia="Times New Roman" w:hAnsi="Times New Roman" w:cs="Times New Roman"/>
                <w:sz w:val="24"/>
                <w:szCs w:val="24"/>
              </w:rPr>
              <w:t>ПК 5.4. Осуществлять изготовление, творческое оформление, подготовку к реализации мучных кондитерских изделий разнообразного ассортимента</w:t>
            </w:r>
            <w:proofErr w:type="gramStart"/>
            <w:r w:rsidRPr="00176C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176C45" w:rsidRPr="00176C45" w:rsidRDefault="00176C45" w:rsidP="00176C45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6C45">
              <w:rPr>
                <w:rFonts w:ascii="Times New Roman" w:eastAsia="Times New Roman" w:hAnsi="Times New Roman" w:cs="Times New Roman"/>
                <w:sz w:val="24"/>
                <w:szCs w:val="24"/>
              </w:rPr>
              <w:t>ПК 5.5.  Осуществлять изготовление, творческое оформление, подготовку к реализации пирожных и тортов разнообразного ассортимента</w:t>
            </w:r>
            <w:proofErr w:type="gramStart"/>
            <w:r w:rsidRPr="00176C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863BF1" w:rsidRPr="00E54271" w:rsidRDefault="00863BF1" w:rsidP="00E542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3BF1" w:rsidRDefault="00863BF1" w:rsidP="009856BF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63BF1" w:rsidRPr="00A129A9" w:rsidRDefault="00863BF1" w:rsidP="009856BF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A129A9" w:rsidRPr="00A129A9" w:rsidRDefault="00A129A9" w:rsidP="00A129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29A9">
        <w:rPr>
          <w:rFonts w:ascii="Times New Roman" w:hAnsi="Times New Roman" w:cs="Times New Roman"/>
          <w:sz w:val="24"/>
        </w:rPr>
        <w:lastRenderedPageBreak/>
        <w:t xml:space="preserve">2. </w:t>
      </w:r>
      <w:proofErr w:type="spellStart"/>
      <w:r w:rsidRPr="00A129A9">
        <w:rPr>
          <w:rFonts w:ascii="Times New Roman" w:hAnsi="Times New Roman" w:cs="Times New Roman"/>
          <w:sz w:val="24"/>
        </w:rPr>
        <w:t>Обьем</w:t>
      </w:r>
      <w:proofErr w:type="spellEnd"/>
      <w:r w:rsidRPr="00A129A9">
        <w:rPr>
          <w:rFonts w:ascii="Times New Roman" w:hAnsi="Times New Roman" w:cs="Times New Roman"/>
          <w:sz w:val="24"/>
        </w:rPr>
        <w:t xml:space="preserve"> вариативной части ППКРС составляет </w:t>
      </w:r>
      <w:r w:rsidR="00863B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около  </w:t>
      </w:r>
      <w:r w:rsidRPr="00A129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9856BF">
        <w:rPr>
          <w:rFonts w:ascii="Times New Roman" w:eastAsia="Times New Roman" w:hAnsi="Times New Roman" w:cs="Times New Roman"/>
          <w:color w:val="000000"/>
          <w:sz w:val="24"/>
          <w:szCs w:val="24"/>
        </w:rPr>
        <w:t>612</w:t>
      </w:r>
      <w:r w:rsidRPr="00A129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</w:t>
      </w:r>
    </w:p>
    <w:p w:rsidR="00A129A9" w:rsidRPr="00A129A9" w:rsidRDefault="00A129A9" w:rsidP="00A129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29A9">
        <w:rPr>
          <w:rFonts w:ascii="Times New Roman" w:eastAsia="Times New Roman" w:hAnsi="Times New Roman" w:cs="Times New Roman"/>
          <w:color w:val="000000"/>
          <w:sz w:val="24"/>
          <w:szCs w:val="24"/>
        </w:rPr>
        <w:t>Что дает возможность расширения и  углубления подготовки, определяемой содержанием об</w:t>
      </w:r>
      <w:r w:rsidRPr="00A129A9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A129A9">
        <w:rPr>
          <w:rFonts w:ascii="Times New Roman" w:eastAsia="Times New Roman" w:hAnsi="Times New Roman" w:cs="Times New Roman"/>
          <w:color w:val="000000"/>
          <w:sz w:val="24"/>
          <w:szCs w:val="24"/>
        </w:rPr>
        <w:t>зательной части, получения дополнительных компетенций, умений и знаний, н</w:t>
      </w:r>
      <w:r w:rsidRPr="00A129A9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A129A9">
        <w:rPr>
          <w:rFonts w:ascii="Times New Roman" w:eastAsia="Times New Roman" w:hAnsi="Times New Roman" w:cs="Times New Roman"/>
          <w:color w:val="000000"/>
          <w:sz w:val="24"/>
          <w:szCs w:val="24"/>
        </w:rPr>
        <w:t>обходимых для обеспечения конкурентоспособности выпускника в соответствии с з</w:t>
      </w:r>
      <w:r w:rsidRPr="00A129A9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A129A9">
        <w:rPr>
          <w:rFonts w:ascii="Times New Roman" w:eastAsia="Times New Roman" w:hAnsi="Times New Roman" w:cs="Times New Roman"/>
          <w:color w:val="000000"/>
          <w:sz w:val="24"/>
          <w:szCs w:val="24"/>
        </w:rPr>
        <w:t>просами регионального рынка труда и возможностями продолжения образования.</w:t>
      </w:r>
    </w:p>
    <w:p w:rsidR="00A129A9" w:rsidRPr="00A129A9" w:rsidRDefault="00A129A9" w:rsidP="00A129A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129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Обязательная учебная нагрузка вариантной части распределена следующим образом</w:t>
      </w: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129A9" w:rsidRPr="00A129A9" w:rsidTr="00A05753">
        <w:tc>
          <w:tcPr>
            <w:tcW w:w="4785" w:type="dxa"/>
          </w:tcPr>
          <w:p w:rsidR="00A129A9" w:rsidRPr="00A129A9" w:rsidRDefault="00A129A9" w:rsidP="00A12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29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Общепрофессиональный цикл</w:t>
            </w:r>
          </w:p>
        </w:tc>
        <w:tc>
          <w:tcPr>
            <w:tcW w:w="4786" w:type="dxa"/>
          </w:tcPr>
          <w:p w:rsidR="00A129A9" w:rsidRPr="00A129A9" w:rsidRDefault="00A129A9" w:rsidP="00A129A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129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Профессиональный цикл</w:t>
            </w:r>
          </w:p>
        </w:tc>
      </w:tr>
      <w:tr w:rsidR="007B5BB0" w:rsidRPr="00A129A9" w:rsidTr="00A05753">
        <w:tc>
          <w:tcPr>
            <w:tcW w:w="4785" w:type="dxa"/>
          </w:tcPr>
          <w:p w:rsidR="007B5BB0" w:rsidRPr="007B5BB0" w:rsidRDefault="007B5BB0" w:rsidP="007B5B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ОП 03 </w:t>
            </w:r>
            <w:r w:rsidRPr="007B5BB0">
              <w:rPr>
                <w:rFonts w:ascii="Times New Roman" w:hAnsi="Times New Roman" w:cs="Times New Roman"/>
                <w:sz w:val="24"/>
                <w:szCs w:val="24"/>
              </w:rPr>
              <w:t>Техническое оснащение и организ</w:t>
            </w:r>
            <w:r w:rsidRPr="007B5BB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B5BB0">
              <w:rPr>
                <w:rFonts w:ascii="Times New Roman" w:hAnsi="Times New Roman" w:cs="Times New Roman"/>
                <w:sz w:val="24"/>
                <w:szCs w:val="24"/>
              </w:rPr>
              <w:t>ция рабочего места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32ч</w:t>
            </w:r>
          </w:p>
        </w:tc>
        <w:tc>
          <w:tcPr>
            <w:tcW w:w="4786" w:type="dxa"/>
          </w:tcPr>
          <w:p w:rsidR="007B5BB0" w:rsidRPr="00C6125C" w:rsidRDefault="00C6125C" w:rsidP="007B5B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6125C">
              <w:rPr>
                <w:rFonts w:ascii="Times New Roman" w:hAnsi="Times New Roman" w:cs="Times New Roman"/>
                <w:sz w:val="24"/>
                <w:szCs w:val="24"/>
              </w:rPr>
              <w:t>МДК 01.02 Процессы приготовления, по</w:t>
            </w:r>
            <w:r w:rsidRPr="00C6125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C6125C">
              <w:rPr>
                <w:rFonts w:ascii="Times New Roman" w:hAnsi="Times New Roman" w:cs="Times New Roman"/>
                <w:sz w:val="24"/>
                <w:szCs w:val="24"/>
              </w:rPr>
              <w:t>готовки к реализации кулинарных полуфа</w:t>
            </w:r>
            <w:r w:rsidRPr="00C6125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6125C">
              <w:rPr>
                <w:rFonts w:ascii="Times New Roman" w:hAnsi="Times New Roman" w:cs="Times New Roman"/>
                <w:sz w:val="24"/>
                <w:szCs w:val="24"/>
              </w:rPr>
              <w:t>рикатов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- 12 ч</w:t>
            </w:r>
          </w:p>
        </w:tc>
      </w:tr>
      <w:tr w:rsidR="00A129A9" w:rsidRPr="00A129A9" w:rsidTr="00A05753">
        <w:tc>
          <w:tcPr>
            <w:tcW w:w="4785" w:type="dxa"/>
          </w:tcPr>
          <w:p w:rsidR="00A129A9" w:rsidRPr="007B5BB0" w:rsidRDefault="007B5BB0" w:rsidP="007B5BB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ОП.10 Информационные технологии в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фессиональной деятельности – 36ч        </w:t>
            </w:r>
          </w:p>
        </w:tc>
        <w:tc>
          <w:tcPr>
            <w:tcW w:w="4786" w:type="dxa"/>
          </w:tcPr>
          <w:p w:rsidR="00A129A9" w:rsidRPr="00EE1BDE" w:rsidRDefault="00EE1BDE" w:rsidP="00EE1BD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МДК02.02</w:t>
            </w:r>
            <w:r w:rsidRPr="00EE1BDE">
              <w:rPr>
                <w:rFonts w:ascii="Times New Roman" w:hAnsi="Times New Roman" w:cs="Times New Roman"/>
                <w:sz w:val="24"/>
                <w:szCs w:val="24"/>
              </w:rPr>
              <w:t>Процессы приготовления, подг</w:t>
            </w:r>
            <w:r w:rsidRPr="00EE1BD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E1BDE">
              <w:rPr>
                <w:rFonts w:ascii="Times New Roman" w:hAnsi="Times New Roman" w:cs="Times New Roman"/>
                <w:sz w:val="24"/>
                <w:szCs w:val="24"/>
              </w:rPr>
              <w:t>товки к реализации и презентации гор</w:t>
            </w:r>
            <w:r w:rsidRPr="00EE1BDE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E1BDE">
              <w:rPr>
                <w:rFonts w:ascii="Times New Roman" w:hAnsi="Times New Roman" w:cs="Times New Roman"/>
                <w:sz w:val="24"/>
                <w:szCs w:val="24"/>
              </w:rPr>
              <w:t>чих блюд, кулинарных изделий, закусок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72</w:t>
            </w:r>
          </w:p>
        </w:tc>
      </w:tr>
      <w:tr w:rsidR="00A129A9" w:rsidRPr="00A129A9" w:rsidTr="00A05753">
        <w:tc>
          <w:tcPr>
            <w:tcW w:w="4785" w:type="dxa"/>
          </w:tcPr>
          <w:p w:rsidR="00A129A9" w:rsidRPr="00A129A9" w:rsidRDefault="007B5BB0" w:rsidP="007B5BB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ОП.11</w:t>
            </w:r>
            <w:r w:rsidRPr="00E0057D">
              <w:rPr>
                <w:rFonts w:ascii="Times New Roman" w:hAnsi="Times New Roman" w:cs="Times New Roman"/>
                <w:sz w:val="24"/>
              </w:rPr>
              <w:t xml:space="preserve">Организация </w:t>
            </w:r>
            <w:proofErr w:type="gramStart"/>
            <w:r w:rsidRPr="00E0057D">
              <w:rPr>
                <w:rFonts w:ascii="Times New Roman" w:hAnsi="Times New Roman" w:cs="Times New Roman"/>
                <w:sz w:val="24"/>
              </w:rPr>
              <w:t>обслуживании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-36;</w:t>
            </w:r>
          </w:p>
        </w:tc>
        <w:tc>
          <w:tcPr>
            <w:tcW w:w="4786" w:type="dxa"/>
          </w:tcPr>
          <w:p w:rsidR="00A129A9" w:rsidRPr="00EE1BDE" w:rsidRDefault="00EE1BDE" w:rsidP="00A129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1BDE">
              <w:rPr>
                <w:rFonts w:ascii="Times New Roman" w:hAnsi="Times New Roman" w:cs="Times New Roman"/>
                <w:sz w:val="24"/>
                <w:szCs w:val="24"/>
              </w:rPr>
              <w:t>МДК 03.02 Процессы  приготовления, по</w:t>
            </w:r>
            <w:r w:rsidRPr="00EE1B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E1BDE">
              <w:rPr>
                <w:rFonts w:ascii="Times New Roman" w:hAnsi="Times New Roman" w:cs="Times New Roman"/>
                <w:sz w:val="24"/>
                <w:szCs w:val="24"/>
              </w:rPr>
              <w:t>готовки к реализации и презентации холо</w:t>
            </w:r>
            <w:r w:rsidRPr="00EE1B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E1BDE">
              <w:rPr>
                <w:rFonts w:ascii="Times New Roman" w:hAnsi="Times New Roman" w:cs="Times New Roman"/>
                <w:sz w:val="24"/>
                <w:szCs w:val="24"/>
              </w:rPr>
              <w:t>ных блюд, кулинарных изделий, зак</w:t>
            </w:r>
            <w:r w:rsidRPr="00EE1BD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E1BDE">
              <w:rPr>
                <w:rFonts w:ascii="Times New Roman" w:hAnsi="Times New Roman" w:cs="Times New Roman"/>
                <w:sz w:val="24"/>
                <w:szCs w:val="24"/>
              </w:rPr>
              <w:t>сок – 36ч</w:t>
            </w:r>
          </w:p>
        </w:tc>
      </w:tr>
      <w:tr w:rsidR="007B5BB0" w:rsidRPr="00A129A9" w:rsidTr="007B5BB0">
        <w:trPr>
          <w:trHeight w:val="308"/>
        </w:trPr>
        <w:tc>
          <w:tcPr>
            <w:tcW w:w="4785" w:type="dxa"/>
          </w:tcPr>
          <w:p w:rsidR="007B5BB0" w:rsidRPr="007B5BB0" w:rsidRDefault="007B5BB0" w:rsidP="007B5BB0">
            <w:pPr>
              <w:shd w:val="clear" w:color="auto" w:fill="FFFFFF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ОП.12 </w:t>
            </w:r>
            <w:r w:rsidRPr="00E0057D">
              <w:rPr>
                <w:rFonts w:ascii="Times New Roman" w:hAnsi="Times New Roman" w:cs="Times New Roman"/>
                <w:sz w:val="24"/>
              </w:rPr>
              <w:t>Основы рисования и лепки</w:t>
            </w:r>
            <w:r>
              <w:rPr>
                <w:rFonts w:ascii="Times New Roman" w:hAnsi="Times New Roman" w:cs="Times New Roman"/>
                <w:sz w:val="24"/>
              </w:rPr>
              <w:t xml:space="preserve"> – 36;</w:t>
            </w:r>
          </w:p>
        </w:tc>
        <w:tc>
          <w:tcPr>
            <w:tcW w:w="4786" w:type="dxa"/>
          </w:tcPr>
          <w:p w:rsidR="007B5BB0" w:rsidRPr="00EE1BDE" w:rsidRDefault="00EE1BDE" w:rsidP="00A129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1BDE">
              <w:rPr>
                <w:rFonts w:ascii="Times New Roman" w:hAnsi="Times New Roman" w:cs="Times New Roman"/>
                <w:sz w:val="24"/>
                <w:szCs w:val="24"/>
              </w:rPr>
              <w:t>МДК 04.02 Процессы  приготовления, по</w:t>
            </w:r>
            <w:r w:rsidRPr="00EE1BD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EE1BDE">
              <w:rPr>
                <w:rFonts w:ascii="Times New Roman" w:hAnsi="Times New Roman" w:cs="Times New Roman"/>
                <w:sz w:val="24"/>
                <w:szCs w:val="24"/>
              </w:rPr>
              <w:t>готовки к реализации горячих и холодных сладких блюд, десертов, напитков – 32 ч</w:t>
            </w:r>
          </w:p>
        </w:tc>
      </w:tr>
      <w:tr w:rsidR="007B5BB0" w:rsidRPr="00A129A9" w:rsidTr="00A05753">
        <w:tc>
          <w:tcPr>
            <w:tcW w:w="4785" w:type="dxa"/>
          </w:tcPr>
          <w:p w:rsidR="007B5BB0" w:rsidRPr="007B5BB0" w:rsidRDefault="007B5BB0" w:rsidP="007B5BB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ОП.13</w:t>
            </w:r>
            <w:r w:rsidRPr="00E0057D">
              <w:rPr>
                <w:rFonts w:ascii="Times New Roman" w:hAnsi="Times New Roman" w:cs="Times New Roman"/>
                <w:sz w:val="24"/>
              </w:rPr>
              <w:t>Эстетика и дизайн в оформление к</w:t>
            </w:r>
            <w:r w:rsidRPr="00E0057D">
              <w:rPr>
                <w:rFonts w:ascii="Times New Roman" w:hAnsi="Times New Roman" w:cs="Times New Roman"/>
                <w:sz w:val="24"/>
              </w:rPr>
              <w:t>у</w:t>
            </w:r>
            <w:r w:rsidRPr="00E0057D">
              <w:rPr>
                <w:rFonts w:ascii="Times New Roman" w:hAnsi="Times New Roman" w:cs="Times New Roman"/>
                <w:sz w:val="24"/>
              </w:rPr>
              <w:t>линарной и кондитерской продукции</w:t>
            </w:r>
            <w:r>
              <w:rPr>
                <w:rFonts w:ascii="Times New Roman" w:hAnsi="Times New Roman" w:cs="Times New Roman"/>
                <w:sz w:val="24"/>
              </w:rPr>
              <w:t xml:space="preserve"> -36;</w:t>
            </w:r>
            <w:r w:rsidRPr="00E0057D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4786" w:type="dxa"/>
          </w:tcPr>
          <w:p w:rsidR="007B5BB0" w:rsidRPr="00EE1BDE" w:rsidRDefault="00EE1BDE" w:rsidP="00A129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E1BDE">
              <w:rPr>
                <w:rFonts w:ascii="Times New Roman" w:hAnsi="Times New Roman" w:cs="Times New Roman"/>
                <w:sz w:val="24"/>
                <w:szCs w:val="24"/>
              </w:rPr>
              <w:t>МДК 05.02 Организация приготовления, подготовки к реализации хлебобулочных, мучных кондитерских изделий – 32ч</w:t>
            </w:r>
          </w:p>
        </w:tc>
      </w:tr>
      <w:tr w:rsidR="007B5BB0" w:rsidRPr="00A129A9" w:rsidTr="00A05753">
        <w:tc>
          <w:tcPr>
            <w:tcW w:w="4785" w:type="dxa"/>
          </w:tcPr>
          <w:p w:rsidR="007B5BB0" w:rsidRPr="007B5BB0" w:rsidRDefault="007B5BB0" w:rsidP="007B5BB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ОП.14</w:t>
            </w:r>
            <w:r w:rsidRPr="00D90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057D">
              <w:rPr>
                <w:rFonts w:ascii="Times New Roman" w:hAnsi="Times New Roman" w:cs="Times New Roman"/>
                <w:sz w:val="24"/>
              </w:rPr>
              <w:t>Основы предпринимательской де</w:t>
            </w:r>
            <w:r w:rsidRPr="00E0057D">
              <w:rPr>
                <w:rFonts w:ascii="Times New Roman" w:hAnsi="Times New Roman" w:cs="Times New Roman"/>
                <w:sz w:val="24"/>
              </w:rPr>
              <w:t>я</w:t>
            </w:r>
            <w:r w:rsidRPr="00E0057D">
              <w:rPr>
                <w:rFonts w:ascii="Times New Roman" w:hAnsi="Times New Roman" w:cs="Times New Roman"/>
                <w:sz w:val="24"/>
              </w:rPr>
              <w:t>тельности</w:t>
            </w:r>
            <w:r w:rsidRPr="00E005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-36;</w:t>
            </w:r>
          </w:p>
        </w:tc>
        <w:tc>
          <w:tcPr>
            <w:tcW w:w="4786" w:type="dxa"/>
          </w:tcPr>
          <w:p w:rsidR="007B5BB0" w:rsidRPr="00A129A9" w:rsidRDefault="00EE1BDE" w:rsidP="00A129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Производственное обучение  - 144ч (4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7B5BB0" w:rsidRPr="00A129A9" w:rsidTr="00A05753">
        <w:tc>
          <w:tcPr>
            <w:tcW w:w="4785" w:type="dxa"/>
          </w:tcPr>
          <w:p w:rsidR="007B5BB0" w:rsidRDefault="007B5BB0" w:rsidP="007B5BB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D90CB8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.15</w:t>
            </w:r>
            <w:r w:rsidRPr="00D90C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Деловой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культура</w:t>
            </w:r>
            <w:r w:rsidRPr="00D90CB8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Pr="00D90CB8">
              <w:rPr>
                <w:rFonts w:ascii="Times New Roman" w:hAnsi="Times New Roman" w:cs="Times New Roman"/>
                <w:sz w:val="24"/>
                <w:szCs w:val="24"/>
              </w:rPr>
              <w:t xml:space="preserve"> часов; </w:t>
            </w:r>
          </w:p>
        </w:tc>
        <w:tc>
          <w:tcPr>
            <w:tcW w:w="4786" w:type="dxa"/>
          </w:tcPr>
          <w:p w:rsidR="007B5BB0" w:rsidRPr="00A129A9" w:rsidRDefault="007B5BB0" w:rsidP="00A129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B5BB0" w:rsidRPr="00A129A9" w:rsidTr="00A05753">
        <w:tc>
          <w:tcPr>
            <w:tcW w:w="4785" w:type="dxa"/>
          </w:tcPr>
          <w:p w:rsidR="007B5BB0" w:rsidRPr="00D90CB8" w:rsidRDefault="007B5BB0" w:rsidP="007B5BB0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D90CB8">
              <w:rPr>
                <w:rFonts w:ascii="Times New Roman" w:hAnsi="Times New Roman" w:cs="Times New Roman"/>
                <w:sz w:val="24"/>
                <w:szCs w:val="24"/>
              </w:rPr>
              <w:t>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.16</w:t>
            </w:r>
            <w:r w:rsidRPr="00D90CB8">
              <w:rPr>
                <w:rFonts w:ascii="Times New Roman" w:hAnsi="Times New Roman" w:cs="Times New Roman"/>
                <w:sz w:val="24"/>
                <w:szCs w:val="24"/>
              </w:rPr>
              <w:t xml:space="preserve"> Культура профессиональной родной речи–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Pr="00D90CB8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4786" w:type="dxa"/>
          </w:tcPr>
          <w:p w:rsidR="007B5BB0" w:rsidRPr="00A129A9" w:rsidRDefault="007B5BB0" w:rsidP="00A129A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129A9" w:rsidRPr="00A129A9" w:rsidRDefault="00A129A9" w:rsidP="00A129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457E" w:rsidRDefault="0058457E" w:rsidP="00E46A8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8457E" w:rsidRDefault="0058457E" w:rsidP="00E46A8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8457E" w:rsidRDefault="0058457E" w:rsidP="00E46A8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58457E" w:rsidRDefault="0058457E" w:rsidP="00E46A8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3C1C97" w:rsidRDefault="003C1C97" w:rsidP="00E46A89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A129A9" w:rsidRDefault="00A129A9" w:rsidP="000B4A71">
      <w:pPr>
        <w:rPr>
          <w:rFonts w:ascii="Times New Roman" w:hAnsi="Times New Roman" w:cs="Times New Roman"/>
          <w:sz w:val="24"/>
          <w:szCs w:val="24"/>
        </w:rPr>
        <w:sectPr w:rsidR="00A129A9" w:rsidSect="001C5CB4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3C1C97" w:rsidRDefault="003C1C97" w:rsidP="00B80E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296025" cy="8667750"/>
            <wp:effectExtent l="0" t="0" r="0" b="0"/>
            <wp:docPr id="3" name="Рисунок 3" descr="C:\Users\User\Desktop\Электронная версия программ\Лист согласования\Образовательная программа повар, кондите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Электронная версия программ\Лист согласования\Образовательная программа повар, кондитер 2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C97" w:rsidRDefault="003C1C97" w:rsidP="00B80E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1C97" w:rsidRDefault="003C1C97" w:rsidP="00B80E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1C97" w:rsidRDefault="003C1C97" w:rsidP="00B80E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1C97" w:rsidRDefault="003C1C97" w:rsidP="00B80E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331B" w:rsidRPr="00B80E22" w:rsidRDefault="0018331B" w:rsidP="00B80E2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80E22"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F200D9" w:rsidRPr="00B80E22" w:rsidRDefault="00F200D9" w:rsidP="00B80E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0E22">
        <w:rPr>
          <w:rFonts w:ascii="Times New Roman" w:hAnsi="Times New Roman" w:cs="Times New Roman"/>
          <w:b/>
          <w:sz w:val="24"/>
          <w:szCs w:val="24"/>
        </w:rPr>
        <w:t>Раздел 1. Общие положения</w:t>
      </w:r>
    </w:p>
    <w:p w:rsidR="00F200D9" w:rsidRPr="00B80E22" w:rsidRDefault="00F200D9" w:rsidP="00B80E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0E22">
        <w:rPr>
          <w:rFonts w:ascii="Times New Roman" w:hAnsi="Times New Roman" w:cs="Times New Roman"/>
          <w:b/>
          <w:sz w:val="24"/>
          <w:szCs w:val="24"/>
        </w:rPr>
        <w:t>Раздел 2. Общая характеристика образовательной программы среднего профессиональн</w:t>
      </w:r>
      <w:r w:rsidRPr="00B80E22">
        <w:rPr>
          <w:rFonts w:ascii="Times New Roman" w:hAnsi="Times New Roman" w:cs="Times New Roman"/>
          <w:b/>
          <w:sz w:val="24"/>
          <w:szCs w:val="24"/>
        </w:rPr>
        <w:t>о</w:t>
      </w:r>
      <w:r w:rsidRPr="00B80E22">
        <w:rPr>
          <w:rFonts w:ascii="Times New Roman" w:hAnsi="Times New Roman" w:cs="Times New Roman"/>
          <w:b/>
          <w:sz w:val="24"/>
          <w:szCs w:val="24"/>
        </w:rPr>
        <w:t xml:space="preserve">го образования </w:t>
      </w:r>
    </w:p>
    <w:p w:rsidR="00F200D9" w:rsidRPr="00B80E22" w:rsidRDefault="00F200D9" w:rsidP="00B80E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0E22">
        <w:rPr>
          <w:rFonts w:ascii="Times New Roman" w:hAnsi="Times New Roman" w:cs="Times New Roman"/>
          <w:b/>
          <w:sz w:val="24"/>
          <w:szCs w:val="24"/>
        </w:rPr>
        <w:t>Раздел 3. Характеристика профессиональной деятельности выпускника</w:t>
      </w:r>
    </w:p>
    <w:p w:rsidR="00F200D9" w:rsidRPr="00B80E22" w:rsidRDefault="00F200D9" w:rsidP="00B80E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0E22">
        <w:rPr>
          <w:rFonts w:ascii="Times New Roman" w:hAnsi="Times New Roman" w:cs="Times New Roman"/>
          <w:b/>
          <w:sz w:val="24"/>
          <w:szCs w:val="24"/>
        </w:rPr>
        <w:t xml:space="preserve">Раздел 4. </w:t>
      </w:r>
      <w:r w:rsidR="00A83E74" w:rsidRPr="00B80E22">
        <w:rPr>
          <w:rFonts w:ascii="Times New Roman" w:hAnsi="Times New Roman" w:cs="Times New Roman"/>
          <w:b/>
          <w:sz w:val="24"/>
          <w:szCs w:val="24"/>
        </w:rPr>
        <w:t>П</w:t>
      </w:r>
      <w:r w:rsidR="00EC427C" w:rsidRPr="00B80E22">
        <w:rPr>
          <w:rFonts w:ascii="Times New Roman" w:hAnsi="Times New Roman" w:cs="Times New Roman"/>
          <w:b/>
          <w:sz w:val="24"/>
          <w:szCs w:val="24"/>
        </w:rPr>
        <w:t>ланируемые</w:t>
      </w:r>
      <w:r w:rsidRPr="00B80E22">
        <w:rPr>
          <w:rFonts w:ascii="Times New Roman" w:hAnsi="Times New Roman" w:cs="Times New Roman"/>
          <w:b/>
          <w:sz w:val="24"/>
          <w:szCs w:val="24"/>
        </w:rPr>
        <w:t xml:space="preserve"> результаты освоения образовательной программы </w:t>
      </w:r>
    </w:p>
    <w:p w:rsidR="00F200D9" w:rsidRPr="00B80E22" w:rsidRDefault="00F200D9" w:rsidP="00B80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4.1. Общие компетенции</w:t>
      </w:r>
    </w:p>
    <w:p w:rsidR="00F200D9" w:rsidRPr="00B80E22" w:rsidRDefault="00F200D9" w:rsidP="00B80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4.2. Профессиональные компетенции</w:t>
      </w:r>
    </w:p>
    <w:p w:rsidR="00326955" w:rsidRPr="00B80E22" w:rsidRDefault="00EC427C" w:rsidP="00B80E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0E22">
        <w:rPr>
          <w:rFonts w:ascii="Times New Roman" w:hAnsi="Times New Roman" w:cs="Times New Roman"/>
          <w:b/>
          <w:sz w:val="24"/>
          <w:szCs w:val="24"/>
        </w:rPr>
        <w:t>Раздел 5.</w:t>
      </w:r>
      <w:r w:rsidR="00250D56" w:rsidRPr="00B80E22">
        <w:rPr>
          <w:rFonts w:ascii="Times New Roman" w:hAnsi="Times New Roman" w:cs="Times New Roman"/>
          <w:b/>
          <w:sz w:val="24"/>
          <w:szCs w:val="24"/>
        </w:rPr>
        <w:t>С</w:t>
      </w:r>
      <w:r w:rsidRPr="00B80E22">
        <w:rPr>
          <w:rFonts w:ascii="Times New Roman" w:hAnsi="Times New Roman" w:cs="Times New Roman"/>
          <w:b/>
          <w:sz w:val="24"/>
          <w:szCs w:val="24"/>
        </w:rPr>
        <w:t>структура образовательной программы</w:t>
      </w:r>
    </w:p>
    <w:p w:rsidR="002F7C5E" w:rsidRPr="00B80E22" w:rsidRDefault="0058457E" w:rsidP="00B80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5.1. У</w:t>
      </w:r>
      <w:r w:rsidR="002F7C5E" w:rsidRPr="00B80E22">
        <w:rPr>
          <w:rFonts w:ascii="Times New Roman" w:hAnsi="Times New Roman" w:cs="Times New Roman"/>
          <w:sz w:val="24"/>
          <w:szCs w:val="24"/>
        </w:rPr>
        <w:t>чебный план</w:t>
      </w:r>
    </w:p>
    <w:p w:rsidR="00EC427C" w:rsidRPr="00B80E22" w:rsidRDefault="004D2698" w:rsidP="00B80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5</w:t>
      </w:r>
      <w:r w:rsidR="002F7C5E" w:rsidRPr="00B80E22">
        <w:rPr>
          <w:rFonts w:ascii="Times New Roman" w:hAnsi="Times New Roman" w:cs="Times New Roman"/>
          <w:sz w:val="24"/>
          <w:szCs w:val="24"/>
        </w:rPr>
        <w:t>.2</w:t>
      </w:r>
      <w:r w:rsidR="00EC427C" w:rsidRPr="00B80E22">
        <w:rPr>
          <w:rFonts w:ascii="Times New Roman" w:hAnsi="Times New Roman" w:cs="Times New Roman"/>
          <w:sz w:val="24"/>
          <w:szCs w:val="24"/>
        </w:rPr>
        <w:t xml:space="preserve">. </w:t>
      </w:r>
      <w:r w:rsidR="0058457E" w:rsidRPr="00B80E22">
        <w:rPr>
          <w:rFonts w:ascii="Times New Roman" w:hAnsi="Times New Roman" w:cs="Times New Roman"/>
          <w:sz w:val="24"/>
          <w:szCs w:val="24"/>
        </w:rPr>
        <w:t>К</w:t>
      </w:r>
      <w:r w:rsidR="00EC427C" w:rsidRPr="00B80E22">
        <w:rPr>
          <w:rFonts w:ascii="Times New Roman" w:hAnsi="Times New Roman" w:cs="Times New Roman"/>
          <w:sz w:val="24"/>
          <w:szCs w:val="24"/>
        </w:rPr>
        <w:t>алендарный учебный график</w:t>
      </w:r>
    </w:p>
    <w:p w:rsidR="004D2698" w:rsidRPr="00B80E22" w:rsidRDefault="004D2698" w:rsidP="00B80E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0E22">
        <w:rPr>
          <w:rFonts w:ascii="Times New Roman" w:hAnsi="Times New Roman" w:cs="Times New Roman"/>
          <w:b/>
          <w:sz w:val="24"/>
          <w:szCs w:val="24"/>
        </w:rPr>
        <w:t xml:space="preserve">Раздел 6. </w:t>
      </w:r>
      <w:r w:rsidR="00250D56" w:rsidRPr="00B80E22">
        <w:rPr>
          <w:rFonts w:ascii="Times New Roman" w:hAnsi="Times New Roman" w:cs="Times New Roman"/>
          <w:b/>
          <w:sz w:val="24"/>
          <w:szCs w:val="24"/>
        </w:rPr>
        <w:t>У</w:t>
      </w:r>
      <w:r w:rsidRPr="00B80E22">
        <w:rPr>
          <w:rFonts w:ascii="Times New Roman" w:hAnsi="Times New Roman" w:cs="Times New Roman"/>
          <w:b/>
          <w:sz w:val="24"/>
          <w:szCs w:val="24"/>
        </w:rPr>
        <w:t xml:space="preserve">словия </w:t>
      </w:r>
      <w:r w:rsidR="00A3576C" w:rsidRPr="00B80E22">
        <w:rPr>
          <w:rFonts w:ascii="Times New Roman" w:hAnsi="Times New Roman" w:cs="Times New Roman"/>
          <w:b/>
          <w:sz w:val="24"/>
          <w:szCs w:val="24"/>
        </w:rPr>
        <w:t>реализации образовательной программы</w:t>
      </w:r>
    </w:p>
    <w:p w:rsidR="004D2698" w:rsidRPr="00B80E22" w:rsidRDefault="004D2698" w:rsidP="00B80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 xml:space="preserve">6.1. </w:t>
      </w:r>
      <w:r w:rsidR="000B09A5" w:rsidRPr="00B80E22">
        <w:rPr>
          <w:rFonts w:ascii="Times New Roman" w:eastAsia="Times New Roman" w:hAnsi="Times New Roman" w:cs="Times New Roman"/>
          <w:sz w:val="24"/>
          <w:szCs w:val="24"/>
          <w:lang w:eastAsia="en-US"/>
        </w:rPr>
        <w:t>Требования к материально-техническому оснащению образовательной программы</w:t>
      </w:r>
    </w:p>
    <w:p w:rsidR="003F1F83" w:rsidRPr="00B80E22" w:rsidRDefault="004D2698" w:rsidP="00B80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 xml:space="preserve">6.2. </w:t>
      </w:r>
      <w:r w:rsidR="003F1F83" w:rsidRPr="00B80E22">
        <w:rPr>
          <w:rFonts w:ascii="Times New Roman" w:eastAsia="Times New Roman" w:hAnsi="Times New Roman" w:cs="Times New Roman"/>
          <w:sz w:val="24"/>
          <w:szCs w:val="24"/>
        </w:rPr>
        <w:t>Требования к кадровым условиям реализации образовательной программы</w:t>
      </w:r>
    </w:p>
    <w:p w:rsidR="004D2698" w:rsidRPr="00B80E22" w:rsidRDefault="004D2698" w:rsidP="00B80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6.3. Примерные расчеты нормативных затрат оказания государственных услуг по реал</w:t>
      </w:r>
      <w:r w:rsidRPr="00B80E22">
        <w:rPr>
          <w:rFonts w:ascii="Times New Roman" w:hAnsi="Times New Roman" w:cs="Times New Roman"/>
          <w:sz w:val="24"/>
          <w:szCs w:val="24"/>
        </w:rPr>
        <w:t>и</w:t>
      </w:r>
      <w:r w:rsidRPr="00B80E22">
        <w:rPr>
          <w:rFonts w:ascii="Times New Roman" w:hAnsi="Times New Roman" w:cs="Times New Roman"/>
          <w:sz w:val="24"/>
          <w:szCs w:val="24"/>
        </w:rPr>
        <w:t>зации образовательной программы</w:t>
      </w:r>
    </w:p>
    <w:p w:rsidR="0058457E" w:rsidRPr="00B80E22" w:rsidRDefault="0058457E" w:rsidP="00B80E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0E22">
        <w:rPr>
          <w:rFonts w:ascii="Times New Roman" w:hAnsi="Times New Roman" w:cs="Times New Roman"/>
          <w:b/>
          <w:sz w:val="24"/>
          <w:szCs w:val="24"/>
        </w:rPr>
        <w:t>Раздел 7 Формировани</w:t>
      </w:r>
      <w:r w:rsidR="00071D6F" w:rsidRPr="00B80E22">
        <w:rPr>
          <w:rFonts w:ascii="Times New Roman" w:hAnsi="Times New Roman" w:cs="Times New Roman"/>
          <w:b/>
          <w:sz w:val="24"/>
          <w:szCs w:val="24"/>
        </w:rPr>
        <w:t>е фондов оценочных сре</w:t>
      </w:r>
      <w:proofErr w:type="gramStart"/>
      <w:r w:rsidR="00071D6F" w:rsidRPr="00B80E22">
        <w:rPr>
          <w:rFonts w:ascii="Times New Roman" w:hAnsi="Times New Roman" w:cs="Times New Roman"/>
          <w:b/>
          <w:sz w:val="24"/>
          <w:szCs w:val="24"/>
        </w:rPr>
        <w:t>дств дл</w:t>
      </w:r>
      <w:proofErr w:type="gramEnd"/>
      <w:r w:rsidR="00071D6F" w:rsidRPr="00B80E22">
        <w:rPr>
          <w:rFonts w:ascii="Times New Roman" w:hAnsi="Times New Roman" w:cs="Times New Roman"/>
          <w:b/>
          <w:sz w:val="24"/>
          <w:szCs w:val="24"/>
        </w:rPr>
        <w:t xml:space="preserve">я проведения государственной </w:t>
      </w:r>
      <w:r w:rsidRPr="00B80E22">
        <w:rPr>
          <w:rFonts w:ascii="Times New Roman" w:hAnsi="Times New Roman" w:cs="Times New Roman"/>
          <w:b/>
          <w:sz w:val="24"/>
          <w:szCs w:val="24"/>
        </w:rPr>
        <w:t xml:space="preserve"> ит</w:t>
      </w:r>
      <w:r w:rsidRPr="00B80E22">
        <w:rPr>
          <w:rFonts w:ascii="Times New Roman" w:hAnsi="Times New Roman" w:cs="Times New Roman"/>
          <w:b/>
          <w:sz w:val="24"/>
          <w:szCs w:val="24"/>
        </w:rPr>
        <w:t>о</w:t>
      </w:r>
      <w:r w:rsidRPr="00B80E22">
        <w:rPr>
          <w:rFonts w:ascii="Times New Roman" w:hAnsi="Times New Roman" w:cs="Times New Roman"/>
          <w:b/>
          <w:sz w:val="24"/>
          <w:szCs w:val="24"/>
        </w:rPr>
        <w:t>говой аттестации</w:t>
      </w:r>
      <w:r w:rsidR="00071D6F" w:rsidRPr="00B80E22">
        <w:rPr>
          <w:rFonts w:ascii="Times New Roman" w:hAnsi="Times New Roman" w:cs="Times New Roman"/>
          <w:b/>
          <w:sz w:val="24"/>
          <w:szCs w:val="24"/>
        </w:rPr>
        <w:t xml:space="preserve"> и организации оценочных процедур по программе</w:t>
      </w:r>
    </w:p>
    <w:p w:rsidR="002D3BE9" w:rsidRPr="00B80E22" w:rsidRDefault="0058457E" w:rsidP="00B80E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0E22">
        <w:rPr>
          <w:rFonts w:ascii="Times New Roman" w:hAnsi="Times New Roman" w:cs="Times New Roman"/>
          <w:b/>
          <w:sz w:val="24"/>
          <w:szCs w:val="24"/>
        </w:rPr>
        <w:t>Раздел 8</w:t>
      </w:r>
      <w:r w:rsidR="002D3BE9" w:rsidRPr="00B80E22">
        <w:rPr>
          <w:rFonts w:ascii="Times New Roman" w:hAnsi="Times New Roman" w:cs="Times New Roman"/>
          <w:b/>
          <w:sz w:val="24"/>
          <w:szCs w:val="24"/>
        </w:rPr>
        <w:t xml:space="preserve">. Разработчики </w:t>
      </w:r>
      <w:r w:rsidR="00B751E2" w:rsidRPr="00B80E22">
        <w:rPr>
          <w:rFonts w:ascii="Times New Roman" w:hAnsi="Times New Roman" w:cs="Times New Roman"/>
          <w:b/>
          <w:sz w:val="24"/>
          <w:szCs w:val="24"/>
        </w:rPr>
        <w:t xml:space="preserve"> основной образовательной программы</w:t>
      </w:r>
    </w:p>
    <w:p w:rsidR="0007038C" w:rsidRPr="00B80E22" w:rsidRDefault="00A3576C" w:rsidP="00B80E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0E22">
        <w:rPr>
          <w:rFonts w:ascii="Times New Roman" w:hAnsi="Times New Roman" w:cs="Times New Roman"/>
          <w:b/>
          <w:sz w:val="24"/>
          <w:szCs w:val="24"/>
        </w:rPr>
        <w:t>ПРИЛОЖЕНИЯ</w:t>
      </w:r>
    </w:p>
    <w:p w:rsidR="00410285" w:rsidRPr="00B80E22" w:rsidRDefault="00410285" w:rsidP="00B80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Приложение 1.Федеральный государственный образовательный стандарт (ФГОС) СПО по пр</w:t>
      </w:r>
      <w:r w:rsidRPr="00B80E22">
        <w:rPr>
          <w:rFonts w:ascii="Times New Roman" w:hAnsi="Times New Roman" w:cs="Times New Roman"/>
          <w:sz w:val="24"/>
          <w:szCs w:val="24"/>
        </w:rPr>
        <w:t>о</w:t>
      </w:r>
      <w:r w:rsidRPr="00B80E22">
        <w:rPr>
          <w:rFonts w:ascii="Times New Roman" w:hAnsi="Times New Roman" w:cs="Times New Roman"/>
          <w:sz w:val="24"/>
          <w:szCs w:val="24"/>
        </w:rPr>
        <w:t>фессии 43.01.09 Повар, кондитер</w:t>
      </w:r>
    </w:p>
    <w:p w:rsidR="00410285" w:rsidRPr="00B80E22" w:rsidRDefault="00410285" w:rsidP="00B80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Приложение 2 Профессиональный стандарт Кондитер</w:t>
      </w:r>
    </w:p>
    <w:p w:rsidR="00410285" w:rsidRPr="00B80E22" w:rsidRDefault="00410285" w:rsidP="00B80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Приложение 3 Профессиональный стандарт Повар</w:t>
      </w:r>
    </w:p>
    <w:p w:rsidR="00410285" w:rsidRPr="00B80E22" w:rsidRDefault="00410285" w:rsidP="00B80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Приложение 4 Программа ГИА</w:t>
      </w:r>
    </w:p>
    <w:p w:rsidR="00410285" w:rsidRPr="00B80E22" w:rsidRDefault="00410285" w:rsidP="00B80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Приложение 5 Рабочая программа воспитания</w:t>
      </w:r>
    </w:p>
    <w:p w:rsidR="0007038C" w:rsidRPr="00B80E22" w:rsidRDefault="0007038C" w:rsidP="00B80E22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80E22">
        <w:rPr>
          <w:rFonts w:ascii="Times New Roman" w:hAnsi="Times New Roman" w:cs="Times New Roman"/>
          <w:sz w:val="24"/>
          <w:szCs w:val="24"/>
          <w:u w:val="single"/>
        </w:rPr>
        <w:t>Программы профессиональных модулей</w:t>
      </w:r>
      <w:r w:rsidR="000B09A5" w:rsidRPr="00B80E22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07038C" w:rsidRPr="00B80E22" w:rsidRDefault="000A611B" w:rsidP="00B80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2F7C5E" w:rsidRPr="00B80E2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F7C5E" w:rsidRPr="00B80E22">
        <w:rPr>
          <w:rFonts w:ascii="Times New Roman" w:hAnsi="Times New Roman" w:cs="Times New Roman"/>
          <w:sz w:val="24"/>
          <w:szCs w:val="24"/>
        </w:rPr>
        <w:t>.1</w:t>
      </w:r>
      <w:r w:rsidRPr="00B80E22">
        <w:rPr>
          <w:rFonts w:ascii="Times New Roman" w:hAnsi="Times New Roman" w:cs="Times New Roman"/>
          <w:sz w:val="24"/>
          <w:szCs w:val="24"/>
        </w:rPr>
        <w:t>.</w:t>
      </w:r>
      <w:r w:rsidR="0007038C" w:rsidRPr="00B80E22">
        <w:rPr>
          <w:rFonts w:ascii="Times New Roman" w:hAnsi="Times New Roman" w:cs="Times New Roman"/>
          <w:sz w:val="24"/>
          <w:szCs w:val="24"/>
        </w:rPr>
        <w:t xml:space="preserve"> </w:t>
      </w:r>
      <w:r w:rsidR="004305D8" w:rsidRPr="00B80E22">
        <w:rPr>
          <w:rFonts w:ascii="Times New Roman" w:hAnsi="Times New Roman" w:cs="Times New Roman"/>
          <w:sz w:val="24"/>
          <w:szCs w:val="24"/>
        </w:rPr>
        <w:t>Р</w:t>
      </w:r>
      <w:r w:rsidR="0007038C" w:rsidRPr="00B80E22">
        <w:rPr>
          <w:rFonts w:ascii="Times New Roman" w:hAnsi="Times New Roman" w:cs="Times New Roman"/>
          <w:sz w:val="24"/>
          <w:szCs w:val="24"/>
        </w:rPr>
        <w:t>абочая прогр</w:t>
      </w:r>
      <w:r w:rsidR="00E62470" w:rsidRPr="00B80E22">
        <w:rPr>
          <w:rFonts w:ascii="Times New Roman" w:hAnsi="Times New Roman" w:cs="Times New Roman"/>
          <w:sz w:val="24"/>
          <w:szCs w:val="24"/>
        </w:rPr>
        <w:t>амма профессионального модуля</w:t>
      </w:r>
      <w:r w:rsidR="00D44DBB" w:rsidRPr="00B80E22">
        <w:rPr>
          <w:rFonts w:ascii="Times New Roman" w:hAnsi="Times New Roman" w:cs="Times New Roman"/>
          <w:sz w:val="24"/>
          <w:szCs w:val="24"/>
        </w:rPr>
        <w:t xml:space="preserve"> ПМ 01</w:t>
      </w:r>
      <w:r w:rsidR="00E62470" w:rsidRPr="00B80E22">
        <w:rPr>
          <w:rFonts w:ascii="Times New Roman" w:hAnsi="Times New Roman" w:cs="Times New Roman"/>
          <w:sz w:val="24"/>
          <w:szCs w:val="24"/>
        </w:rPr>
        <w:t xml:space="preserve"> «Приготовление и по</w:t>
      </w:r>
      <w:r w:rsidR="00E62470" w:rsidRPr="00B80E22">
        <w:rPr>
          <w:rFonts w:ascii="Times New Roman" w:hAnsi="Times New Roman" w:cs="Times New Roman"/>
          <w:sz w:val="24"/>
          <w:szCs w:val="24"/>
        </w:rPr>
        <w:t>д</w:t>
      </w:r>
      <w:r w:rsidR="00E62470" w:rsidRPr="00B80E22">
        <w:rPr>
          <w:rFonts w:ascii="Times New Roman" w:hAnsi="Times New Roman" w:cs="Times New Roman"/>
          <w:sz w:val="24"/>
          <w:szCs w:val="24"/>
        </w:rPr>
        <w:t>готовка к реализации полуфабрикатов для блюд, кулинарных  изделий</w:t>
      </w:r>
      <w:r w:rsidR="00D44DBB" w:rsidRPr="00B80E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4DBB" w:rsidRPr="00B80E22">
        <w:rPr>
          <w:rFonts w:ascii="Times New Roman" w:hAnsi="Times New Roman" w:cs="Times New Roman"/>
          <w:sz w:val="24"/>
          <w:szCs w:val="24"/>
        </w:rPr>
        <w:t>разнообразного ассо</w:t>
      </w:r>
      <w:r w:rsidR="00D44DBB" w:rsidRPr="00B80E22">
        <w:rPr>
          <w:rFonts w:ascii="Times New Roman" w:hAnsi="Times New Roman" w:cs="Times New Roman"/>
          <w:sz w:val="24"/>
          <w:szCs w:val="24"/>
        </w:rPr>
        <w:t>р</w:t>
      </w:r>
      <w:r w:rsidR="00D44DBB" w:rsidRPr="00B80E22">
        <w:rPr>
          <w:rFonts w:ascii="Times New Roman" w:hAnsi="Times New Roman" w:cs="Times New Roman"/>
          <w:sz w:val="24"/>
          <w:szCs w:val="24"/>
        </w:rPr>
        <w:t>тимента</w:t>
      </w:r>
      <w:r w:rsidR="00E62470" w:rsidRPr="00B80E22">
        <w:rPr>
          <w:rFonts w:ascii="Times New Roman" w:hAnsi="Times New Roman" w:cs="Times New Roman"/>
          <w:sz w:val="24"/>
          <w:szCs w:val="24"/>
        </w:rPr>
        <w:t xml:space="preserve"> </w:t>
      </w:r>
      <w:r w:rsidR="0007038C" w:rsidRPr="00B80E22">
        <w:rPr>
          <w:rFonts w:ascii="Times New Roman" w:hAnsi="Times New Roman" w:cs="Times New Roman"/>
          <w:sz w:val="24"/>
          <w:szCs w:val="24"/>
        </w:rPr>
        <w:t>»</w:t>
      </w:r>
    </w:p>
    <w:p w:rsidR="00D44DBB" w:rsidRPr="00B80E22" w:rsidRDefault="00D44DBB" w:rsidP="00B80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B80E2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80E22">
        <w:rPr>
          <w:rFonts w:ascii="Times New Roman" w:hAnsi="Times New Roman" w:cs="Times New Roman"/>
          <w:sz w:val="24"/>
          <w:szCs w:val="24"/>
        </w:rPr>
        <w:t>.2. Рабочая программа профессионального модуля ПМ 02 «Приготовление, оформление и подготовка к реализации горячих блюд, кулинарных изделий, закусок разноо</w:t>
      </w:r>
      <w:r w:rsidRPr="00B80E22">
        <w:rPr>
          <w:rFonts w:ascii="Times New Roman" w:hAnsi="Times New Roman" w:cs="Times New Roman"/>
          <w:sz w:val="24"/>
          <w:szCs w:val="24"/>
        </w:rPr>
        <w:t>б</w:t>
      </w:r>
      <w:r w:rsidRPr="00B80E22">
        <w:rPr>
          <w:rFonts w:ascii="Times New Roman" w:hAnsi="Times New Roman" w:cs="Times New Roman"/>
          <w:sz w:val="24"/>
          <w:szCs w:val="24"/>
        </w:rPr>
        <w:t>разного ассортимента»</w:t>
      </w:r>
    </w:p>
    <w:p w:rsidR="00D44DBB" w:rsidRPr="00B80E22" w:rsidRDefault="00D44DBB" w:rsidP="00B80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B80E2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80E22">
        <w:rPr>
          <w:rFonts w:ascii="Times New Roman" w:hAnsi="Times New Roman" w:cs="Times New Roman"/>
          <w:sz w:val="24"/>
          <w:szCs w:val="24"/>
        </w:rPr>
        <w:t>.3. Рабочая программа профессионального модуля ПМ 03 «Приготовление, оформление и подготовка к реализации холодных блюд, кулинарных изделий, закусок разноо</w:t>
      </w:r>
      <w:r w:rsidRPr="00B80E22">
        <w:rPr>
          <w:rFonts w:ascii="Times New Roman" w:hAnsi="Times New Roman" w:cs="Times New Roman"/>
          <w:sz w:val="24"/>
          <w:szCs w:val="24"/>
        </w:rPr>
        <w:t>б</w:t>
      </w:r>
      <w:r w:rsidRPr="00B80E22">
        <w:rPr>
          <w:rFonts w:ascii="Times New Roman" w:hAnsi="Times New Roman" w:cs="Times New Roman"/>
          <w:sz w:val="24"/>
          <w:szCs w:val="24"/>
        </w:rPr>
        <w:t>разного ассортимента»</w:t>
      </w:r>
    </w:p>
    <w:p w:rsidR="003F1F83" w:rsidRPr="00B80E22" w:rsidRDefault="00D44DBB" w:rsidP="00B80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B80E2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80E22">
        <w:rPr>
          <w:rFonts w:ascii="Times New Roman" w:hAnsi="Times New Roman" w:cs="Times New Roman"/>
          <w:sz w:val="24"/>
          <w:szCs w:val="24"/>
        </w:rPr>
        <w:t>.4. Рабочая программа профессионального модуля ПМ 04 «Приготовление, оформление и подготовка к реализации холодных и горячих сладких блюд, десертов, напитков  разнообразного ассортимента»</w:t>
      </w:r>
    </w:p>
    <w:p w:rsidR="00D44DBB" w:rsidRPr="00B80E22" w:rsidRDefault="00D44DBB" w:rsidP="00B80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B80E2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80E22">
        <w:rPr>
          <w:rFonts w:ascii="Times New Roman" w:hAnsi="Times New Roman" w:cs="Times New Roman"/>
          <w:sz w:val="24"/>
          <w:szCs w:val="24"/>
        </w:rPr>
        <w:t>.5. Рабочая программа профессионального модуля ПМ 05</w:t>
      </w:r>
      <w:r w:rsidRPr="00B80E22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B80E22">
        <w:rPr>
          <w:rFonts w:ascii="Times New Roman" w:hAnsi="Times New Roman" w:cs="Times New Roman"/>
          <w:sz w:val="24"/>
          <w:szCs w:val="24"/>
        </w:rPr>
        <w:t>Приготовление, оформление и подготовка к реализации хлебобулочных, мучных кондитерских изделий разн</w:t>
      </w:r>
      <w:r w:rsidRPr="00B80E22">
        <w:rPr>
          <w:rFonts w:ascii="Times New Roman" w:hAnsi="Times New Roman" w:cs="Times New Roman"/>
          <w:sz w:val="24"/>
          <w:szCs w:val="24"/>
        </w:rPr>
        <w:t>о</w:t>
      </w:r>
      <w:r w:rsidRPr="00B80E22">
        <w:rPr>
          <w:rFonts w:ascii="Times New Roman" w:hAnsi="Times New Roman" w:cs="Times New Roman"/>
          <w:sz w:val="24"/>
          <w:szCs w:val="24"/>
        </w:rPr>
        <w:t>образного ассортимента»</w:t>
      </w:r>
    </w:p>
    <w:p w:rsidR="0007038C" w:rsidRPr="00B80E22" w:rsidRDefault="0007038C" w:rsidP="00B80E22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80E22">
        <w:rPr>
          <w:rFonts w:ascii="Times New Roman" w:hAnsi="Times New Roman" w:cs="Times New Roman"/>
          <w:sz w:val="24"/>
          <w:szCs w:val="24"/>
          <w:u w:val="single"/>
        </w:rPr>
        <w:t>Программы учебных дисциплин</w:t>
      </w:r>
      <w:r w:rsidR="000B09A5" w:rsidRPr="00B80E22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07038C" w:rsidRPr="00B80E22" w:rsidRDefault="0007038C" w:rsidP="00B80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2F7C5E" w:rsidRPr="00B80E2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2F7C5E" w:rsidRPr="00B80E22">
        <w:rPr>
          <w:rFonts w:ascii="Times New Roman" w:hAnsi="Times New Roman" w:cs="Times New Roman"/>
          <w:sz w:val="24"/>
          <w:szCs w:val="24"/>
        </w:rPr>
        <w:t>.1</w:t>
      </w:r>
      <w:r w:rsidR="000B4A71" w:rsidRPr="00B80E22">
        <w:rPr>
          <w:rFonts w:ascii="Times New Roman" w:hAnsi="Times New Roman" w:cs="Times New Roman"/>
          <w:sz w:val="24"/>
          <w:szCs w:val="24"/>
        </w:rPr>
        <w:t>.Р</w:t>
      </w:r>
      <w:r w:rsidRPr="00B80E22">
        <w:rPr>
          <w:rFonts w:ascii="Times New Roman" w:hAnsi="Times New Roman" w:cs="Times New Roman"/>
          <w:sz w:val="24"/>
          <w:szCs w:val="24"/>
        </w:rPr>
        <w:t xml:space="preserve">абочая </w:t>
      </w:r>
      <w:r w:rsidR="000A611B" w:rsidRPr="00B80E22">
        <w:rPr>
          <w:rFonts w:ascii="Times New Roman" w:hAnsi="Times New Roman" w:cs="Times New Roman"/>
          <w:sz w:val="24"/>
          <w:szCs w:val="24"/>
        </w:rPr>
        <w:t>программа</w:t>
      </w:r>
      <w:r w:rsidR="004305D8" w:rsidRPr="00B80E22">
        <w:rPr>
          <w:rFonts w:ascii="Times New Roman" w:hAnsi="Times New Roman" w:cs="Times New Roman"/>
          <w:sz w:val="24"/>
          <w:szCs w:val="24"/>
        </w:rPr>
        <w:t xml:space="preserve"> </w:t>
      </w:r>
      <w:r w:rsidRPr="00B80E22">
        <w:rPr>
          <w:rFonts w:ascii="Times New Roman" w:hAnsi="Times New Roman" w:cs="Times New Roman"/>
          <w:sz w:val="24"/>
          <w:szCs w:val="24"/>
        </w:rPr>
        <w:t xml:space="preserve">учебной дисциплины </w:t>
      </w:r>
      <w:r w:rsidR="000B4A71" w:rsidRPr="00B80E22">
        <w:rPr>
          <w:rFonts w:ascii="Times New Roman" w:hAnsi="Times New Roman" w:cs="Times New Roman"/>
          <w:sz w:val="24"/>
          <w:szCs w:val="24"/>
        </w:rPr>
        <w:t xml:space="preserve">ОП 01 </w:t>
      </w:r>
      <w:r w:rsidRPr="00B80E22">
        <w:rPr>
          <w:rFonts w:ascii="Times New Roman" w:hAnsi="Times New Roman" w:cs="Times New Roman"/>
          <w:sz w:val="24"/>
          <w:szCs w:val="24"/>
        </w:rPr>
        <w:t>«</w:t>
      </w:r>
      <w:r w:rsidR="000B4A71" w:rsidRPr="00B80E22">
        <w:rPr>
          <w:rFonts w:ascii="Times New Roman" w:hAnsi="Times New Roman" w:cs="Times New Roman"/>
          <w:sz w:val="24"/>
          <w:szCs w:val="24"/>
        </w:rPr>
        <w:t>Основы микробиологии, ф</w:t>
      </w:r>
      <w:r w:rsidR="000B4A71" w:rsidRPr="00B80E22">
        <w:rPr>
          <w:rFonts w:ascii="Times New Roman" w:hAnsi="Times New Roman" w:cs="Times New Roman"/>
          <w:sz w:val="24"/>
          <w:szCs w:val="24"/>
        </w:rPr>
        <w:t>и</w:t>
      </w:r>
      <w:r w:rsidR="000B4A71" w:rsidRPr="00B80E22">
        <w:rPr>
          <w:rFonts w:ascii="Times New Roman" w:hAnsi="Times New Roman" w:cs="Times New Roman"/>
          <w:sz w:val="24"/>
          <w:szCs w:val="24"/>
        </w:rPr>
        <w:t xml:space="preserve">зиология питания, санитарии и гигиены </w:t>
      </w:r>
      <w:r w:rsidRPr="00B80E22">
        <w:rPr>
          <w:rFonts w:ascii="Times New Roman" w:hAnsi="Times New Roman" w:cs="Times New Roman"/>
          <w:sz w:val="24"/>
          <w:szCs w:val="24"/>
        </w:rPr>
        <w:t>»</w:t>
      </w:r>
    </w:p>
    <w:p w:rsidR="000B4A71" w:rsidRPr="00B80E22" w:rsidRDefault="000B4A71" w:rsidP="00B80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B80E2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80E22">
        <w:rPr>
          <w:rFonts w:ascii="Times New Roman" w:hAnsi="Times New Roman" w:cs="Times New Roman"/>
          <w:sz w:val="24"/>
          <w:szCs w:val="24"/>
        </w:rPr>
        <w:t>.2.Рабочая программа учебной дисциплины ОП 02 «Основы товароведения пр</w:t>
      </w:r>
      <w:r w:rsidRPr="00B80E22">
        <w:rPr>
          <w:rFonts w:ascii="Times New Roman" w:hAnsi="Times New Roman" w:cs="Times New Roman"/>
          <w:sz w:val="24"/>
          <w:szCs w:val="24"/>
        </w:rPr>
        <w:t>о</w:t>
      </w:r>
      <w:r w:rsidRPr="00B80E22">
        <w:rPr>
          <w:rFonts w:ascii="Times New Roman" w:hAnsi="Times New Roman" w:cs="Times New Roman"/>
          <w:sz w:val="24"/>
          <w:szCs w:val="24"/>
        </w:rPr>
        <w:t>довольственных товаров»</w:t>
      </w:r>
    </w:p>
    <w:p w:rsidR="000B4A71" w:rsidRPr="00B80E22" w:rsidRDefault="000B4A71" w:rsidP="00B80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B80E2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80E22">
        <w:rPr>
          <w:rFonts w:ascii="Times New Roman" w:hAnsi="Times New Roman" w:cs="Times New Roman"/>
          <w:sz w:val="24"/>
          <w:szCs w:val="24"/>
        </w:rPr>
        <w:t>.3.Рабочая программа учебной дисциплины ОП 03 «Техническое оснащ</w:t>
      </w:r>
      <w:r w:rsidRPr="00B80E22">
        <w:rPr>
          <w:rFonts w:ascii="Times New Roman" w:hAnsi="Times New Roman" w:cs="Times New Roman"/>
          <w:sz w:val="24"/>
          <w:szCs w:val="24"/>
        </w:rPr>
        <w:t>е</w:t>
      </w:r>
      <w:r w:rsidRPr="00B80E22">
        <w:rPr>
          <w:rFonts w:ascii="Times New Roman" w:hAnsi="Times New Roman" w:cs="Times New Roman"/>
          <w:sz w:val="24"/>
          <w:szCs w:val="24"/>
        </w:rPr>
        <w:t>ние и организация рабочего места»</w:t>
      </w:r>
    </w:p>
    <w:p w:rsidR="002D3BE9" w:rsidRPr="00B80E22" w:rsidRDefault="000B4A71" w:rsidP="00B80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B80E2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80E22">
        <w:rPr>
          <w:rFonts w:ascii="Times New Roman" w:hAnsi="Times New Roman" w:cs="Times New Roman"/>
          <w:sz w:val="24"/>
          <w:szCs w:val="24"/>
        </w:rPr>
        <w:t>.4.Рабочая программа учебной дисциплины ОП 04 «Экономические и пр</w:t>
      </w:r>
      <w:r w:rsidRPr="00B80E22">
        <w:rPr>
          <w:rFonts w:ascii="Times New Roman" w:hAnsi="Times New Roman" w:cs="Times New Roman"/>
          <w:sz w:val="24"/>
          <w:szCs w:val="24"/>
        </w:rPr>
        <w:t>а</w:t>
      </w:r>
      <w:r w:rsidRPr="00B80E22">
        <w:rPr>
          <w:rFonts w:ascii="Times New Roman" w:hAnsi="Times New Roman" w:cs="Times New Roman"/>
          <w:sz w:val="24"/>
          <w:szCs w:val="24"/>
        </w:rPr>
        <w:t>вовые основы профессиональной деятельности»</w:t>
      </w:r>
    </w:p>
    <w:p w:rsidR="000B4A71" w:rsidRPr="00B80E22" w:rsidRDefault="000B4A71" w:rsidP="00B80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Pr="00B80E2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80E22">
        <w:rPr>
          <w:rFonts w:ascii="Times New Roman" w:hAnsi="Times New Roman" w:cs="Times New Roman"/>
          <w:sz w:val="24"/>
          <w:szCs w:val="24"/>
        </w:rPr>
        <w:t>.5.Рабочая программа учебной дисциплины ОП 05 «Основы калькуляции и уч</w:t>
      </w:r>
      <w:r w:rsidRPr="00B80E22">
        <w:rPr>
          <w:rFonts w:ascii="Times New Roman" w:hAnsi="Times New Roman" w:cs="Times New Roman"/>
          <w:sz w:val="24"/>
          <w:szCs w:val="24"/>
        </w:rPr>
        <w:t>е</w:t>
      </w:r>
      <w:r w:rsidRPr="00B80E22">
        <w:rPr>
          <w:rFonts w:ascii="Times New Roman" w:hAnsi="Times New Roman" w:cs="Times New Roman"/>
          <w:sz w:val="24"/>
          <w:szCs w:val="24"/>
        </w:rPr>
        <w:t>та»</w:t>
      </w:r>
    </w:p>
    <w:p w:rsidR="000B4A71" w:rsidRPr="00B80E22" w:rsidRDefault="000B4A71" w:rsidP="00B80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B80E2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80E22">
        <w:rPr>
          <w:rFonts w:ascii="Times New Roman" w:hAnsi="Times New Roman" w:cs="Times New Roman"/>
          <w:sz w:val="24"/>
          <w:szCs w:val="24"/>
        </w:rPr>
        <w:t>.6.Рабочая программа учебной дисциплины ОП 06 «Охрана труда»</w:t>
      </w:r>
    </w:p>
    <w:p w:rsidR="00033ECE" w:rsidRPr="00B80E22" w:rsidRDefault="000B4A71" w:rsidP="00B80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B80E2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80E22">
        <w:rPr>
          <w:rFonts w:ascii="Times New Roman" w:hAnsi="Times New Roman" w:cs="Times New Roman"/>
          <w:sz w:val="24"/>
          <w:szCs w:val="24"/>
        </w:rPr>
        <w:t>.7.Рабочая программа учебной дисциплины ОП 07 «Иностранный язык в профе</w:t>
      </w:r>
      <w:r w:rsidRPr="00B80E22">
        <w:rPr>
          <w:rFonts w:ascii="Times New Roman" w:hAnsi="Times New Roman" w:cs="Times New Roman"/>
          <w:sz w:val="24"/>
          <w:szCs w:val="24"/>
        </w:rPr>
        <w:t>с</w:t>
      </w:r>
      <w:r w:rsidRPr="00B80E22">
        <w:rPr>
          <w:rFonts w:ascii="Times New Roman" w:hAnsi="Times New Roman" w:cs="Times New Roman"/>
          <w:sz w:val="24"/>
          <w:szCs w:val="24"/>
        </w:rPr>
        <w:t>сиональной деятельности»</w:t>
      </w:r>
    </w:p>
    <w:p w:rsidR="000B4A71" w:rsidRPr="00B80E22" w:rsidRDefault="000B4A71" w:rsidP="00B80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B80E2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7C7DD4" w:rsidRPr="00B80E22">
        <w:rPr>
          <w:rFonts w:ascii="Times New Roman" w:hAnsi="Times New Roman" w:cs="Times New Roman"/>
          <w:sz w:val="24"/>
          <w:szCs w:val="24"/>
        </w:rPr>
        <w:t>.8</w:t>
      </w:r>
      <w:r w:rsidRPr="00B80E22">
        <w:rPr>
          <w:rFonts w:ascii="Times New Roman" w:hAnsi="Times New Roman" w:cs="Times New Roman"/>
          <w:sz w:val="24"/>
          <w:szCs w:val="24"/>
        </w:rPr>
        <w:t>.Рабочая программа учебной дисциплины ОП 0</w:t>
      </w:r>
      <w:r w:rsidR="007C7DD4" w:rsidRPr="00B80E22">
        <w:rPr>
          <w:rFonts w:ascii="Times New Roman" w:hAnsi="Times New Roman" w:cs="Times New Roman"/>
          <w:sz w:val="24"/>
          <w:szCs w:val="24"/>
        </w:rPr>
        <w:t>8 «Безопасность жизнедеятел</w:t>
      </w:r>
      <w:r w:rsidR="007C7DD4" w:rsidRPr="00B80E22">
        <w:rPr>
          <w:rFonts w:ascii="Times New Roman" w:hAnsi="Times New Roman" w:cs="Times New Roman"/>
          <w:sz w:val="24"/>
          <w:szCs w:val="24"/>
        </w:rPr>
        <w:t>ь</w:t>
      </w:r>
      <w:r w:rsidR="007C7DD4" w:rsidRPr="00B80E22">
        <w:rPr>
          <w:rFonts w:ascii="Times New Roman" w:hAnsi="Times New Roman" w:cs="Times New Roman"/>
          <w:sz w:val="24"/>
          <w:szCs w:val="24"/>
        </w:rPr>
        <w:t>ности»</w:t>
      </w:r>
    </w:p>
    <w:p w:rsidR="00F200D9" w:rsidRPr="00B80E22" w:rsidRDefault="007C7DD4" w:rsidP="00B80E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B80E2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80E22">
        <w:rPr>
          <w:rFonts w:ascii="Times New Roman" w:hAnsi="Times New Roman" w:cs="Times New Roman"/>
          <w:sz w:val="24"/>
          <w:szCs w:val="24"/>
        </w:rPr>
        <w:t>.9.Рабочая программа учебной дисциплины ОП 09 «Физическая культура»</w:t>
      </w:r>
    </w:p>
    <w:p w:rsidR="007C7DD4" w:rsidRPr="00B80E22" w:rsidRDefault="007C7DD4" w:rsidP="00B80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Toc460855517"/>
      <w:bookmarkStart w:id="1" w:name="_Toc460939924"/>
      <w:r w:rsidRPr="00B80E22">
        <w:rPr>
          <w:rFonts w:ascii="Times New Roman" w:hAnsi="Times New Roman" w:cs="Times New Roman"/>
          <w:sz w:val="24"/>
          <w:szCs w:val="24"/>
        </w:rPr>
        <w:t>Приложение 1</w:t>
      </w:r>
      <w:r w:rsidRPr="00B80E2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80E22">
        <w:rPr>
          <w:rFonts w:ascii="Times New Roman" w:hAnsi="Times New Roman" w:cs="Times New Roman"/>
          <w:sz w:val="24"/>
          <w:szCs w:val="24"/>
        </w:rPr>
        <w:t>.10. Рабочая программа учебной дисциплины ОП 10 «Информационные техн</w:t>
      </w:r>
      <w:r w:rsidRPr="00B80E22">
        <w:rPr>
          <w:rFonts w:ascii="Times New Roman" w:hAnsi="Times New Roman" w:cs="Times New Roman"/>
          <w:sz w:val="24"/>
          <w:szCs w:val="24"/>
        </w:rPr>
        <w:t>о</w:t>
      </w:r>
      <w:r w:rsidRPr="00B80E22">
        <w:rPr>
          <w:rFonts w:ascii="Times New Roman" w:hAnsi="Times New Roman" w:cs="Times New Roman"/>
          <w:sz w:val="24"/>
          <w:szCs w:val="24"/>
        </w:rPr>
        <w:t xml:space="preserve">логии в профессиональной деятельности» </w:t>
      </w:r>
    </w:p>
    <w:p w:rsidR="007C7DD4" w:rsidRPr="00B80E22" w:rsidRDefault="007C7DD4" w:rsidP="00B80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B80E2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B80E22">
        <w:rPr>
          <w:rFonts w:ascii="Times New Roman" w:hAnsi="Times New Roman" w:cs="Times New Roman"/>
          <w:sz w:val="24"/>
          <w:szCs w:val="24"/>
        </w:rPr>
        <w:t>.11.Рабочая программа учебной дисциплины ОП 11 «Организация обслужив</w:t>
      </w:r>
      <w:r w:rsidRPr="00B80E22">
        <w:rPr>
          <w:rFonts w:ascii="Times New Roman" w:hAnsi="Times New Roman" w:cs="Times New Roman"/>
          <w:sz w:val="24"/>
          <w:szCs w:val="24"/>
        </w:rPr>
        <w:t>а</w:t>
      </w:r>
      <w:r w:rsidRPr="00B80E22">
        <w:rPr>
          <w:rFonts w:ascii="Times New Roman" w:hAnsi="Times New Roman" w:cs="Times New Roman"/>
          <w:sz w:val="24"/>
          <w:szCs w:val="24"/>
        </w:rPr>
        <w:t>ния»</w:t>
      </w:r>
    </w:p>
    <w:p w:rsidR="00D600AA" w:rsidRPr="00B80E22" w:rsidRDefault="00D600AA" w:rsidP="00B80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Приложение 11.12 Рабочая программа ОП12 «Основы рисования и лепки»</w:t>
      </w:r>
    </w:p>
    <w:p w:rsidR="00D600AA" w:rsidRPr="00B80E22" w:rsidRDefault="00D600AA" w:rsidP="00B80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Приложение 11.13 Рабочая программа ОП13 «Эстетика и дизайн в оформление кулина</w:t>
      </w:r>
      <w:r w:rsidRPr="00B80E22">
        <w:rPr>
          <w:rFonts w:ascii="Times New Roman" w:hAnsi="Times New Roman" w:cs="Times New Roman"/>
          <w:sz w:val="24"/>
          <w:szCs w:val="24"/>
        </w:rPr>
        <w:t>р</w:t>
      </w:r>
      <w:r w:rsidRPr="00B80E22">
        <w:rPr>
          <w:rFonts w:ascii="Times New Roman" w:hAnsi="Times New Roman" w:cs="Times New Roman"/>
          <w:sz w:val="24"/>
          <w:szCs w:val="24"/>
        </w:rPr>
        <w:t>ной и кондитерской продукции»</w:t>
      </w:r>
    </w:p>
    <w:p w:rsidR="00D600AA" w:rsidRPr="00B80E22" w:rsidRDefault="00DB067C" w:rsidP="00B80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Приложение 11.14</w:t>
      </w:r>
      <w:r w:rsidR="00D600AA" w:rsidRPr="00B80E22">
        <w:rPr>
          <w:rFonts w:ascii="Times New Roman" w:hAnsi="Times New Roman" w:cs="Times New Roman"/>
          <w:sz w:val="24"/>
          <w:szCs w:val="24"/>
        </w:rPr>
        <w:t xml:space="preserve"> «Основы предпринимательской деятельности»</w:t>
      </w:r>
    </w:p>
    <w:p w:rsidR="007C7DD4" w:rsidRPr="00B80E22" w:rsidRDefault="007C7DD4" w:rsidP="00B80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Приложение</w:t>
      </w:r>
      <w:proofErr w:type="gramStart"/>
      <w:r w:rsidRPr="00B80E22">
        <w:rPr>
          <w:rFonts w:ascii="Times New Roman" w:hAnsi="Times New Roman" w:cs="Times New Roman"/>
          <w:sz w:val="24"/>
          <w:szCs w:val="24"/>
          <w:lang w:val="en-US"/>
        </w:rPr>
        <w:t>II</w:t>
      </w:r>
      <w:proofErr w:type="gramEnd"/>
      <w:r w:rsidR="00DB067C" w:rsidRPr="00B80E22">
        <w:rPr>
          <w:rFonts w:ascii="Times New Roman" w:hAnsi="Times New Roman" w:cs="Times New Roman"/>
          <w:sz w:val="24"/>
          <w:szCs w:val="24"/>
        </w:rPr>
        <w:t>.15</w:t>
      </w:r>
      <w:r w:rsidRPr="00B80E22">
        <w:rPr>
          <w:rFonts w:ascii="Times New Roman" w:hAnsi="Times New Roman" w:cs="Times New Roman"/>
          <w:sz w:val="24"/>
          <w:szCs w:val="24"/>
        </w:rPr>
        <w:t xml:space="preserve">.Рабочая программа учебной дисциплины </w:t>
      </w:r>
      <w:r w:rsidR="00DB067C" w:rsidRPr="00B80E22">
        <w:rPr>
          <w:rFonts w:ascii="Times New Roman" w:hAnsi="Times New Roman" w:cs="Times New Roman"/>
          <w:sz w:val="24"/>
          <w:szCs w:val="24"/>
        </w:rPr>
        <w:t>ОП15</w:t>
      </w:r>
      <w:r w:rsidRPr="00B80E22">
        <w:rPr>
          <w:rFonts w:ascii="Times New Roman" w:hAnsi="Times New Roman" w:cs="Times New Roman"/>
          <w:sz w:val="24"/>
          <w:szCs w:val="24"/>
        </w:rPr>
        <w:t xml:space="preserve"> «Деловая культура»</w:t>
      </w:r>
    </w:p>
    <w:p w:rsidR="007C7DD4" w:rsidRPr="00B80E22" w:rsidRDefault="009A1DE2" w:rsidP="00B80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Pr="00B80E22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DB067C" w:rsidRPr="00B80E22">
        <w:rPr>
          <w:rFonts w:ascii="Times New Roman" w:hAnsi="Times New Roman" w:cs="Times New Roman"/>
          <w:sz w:val="24"/>
          <w:szCs w:val="24"/>
        </w:rPr>
        <w:t>.16</w:t>
      </w:r>
      <w:r w:rsidRPr="00B80E22">
        <w:rPr>
          <w:rFonts w:ascii="Times New Roman" w:hAnsi="Times New Roman" w:cs="Times New Roman"/>
          <w:sz w:val="24"/>
          <w:szCs w:val="24"/>
        </w:rPr>
        <w:t xml:space="preserve">.Рабочая программа учебной дисциплины </w:t>
      </w:r>
      <w:r w:rsidR="00DB067C" w:rsidRPr="00B80E22">
        <w:rPr>
          <w:rFonts w:ascii="Times New Roman" w:hAnsi="Times New Roman" w:cs="Times New Roman"/>
          <w:sz w:val="24"/>
          <w:szCs w:val="24"/>
        </w:rPr>
        <w:t>ОП16</w:t>
      </w:r>
      <w:r w:rsidRPr="00B80E22">
        <w:rPr>
          <w:rFonts w:ascii="Times New Roman" w:hAnsi="Times New Roman" w:cs="Times New Roman"/>
          <w:sz w:val="24"/>
          <w:szCs w:val="24"/>
        </w:rPr>
        <w:t xml:space="preserve"> « Культура профессионал</w:t>
      </w:r>
      <w:r w:rsidRPr="00B80E22">
        <w:rPr>
          <w:rFonts w:ascii="Times New Roman" w:hAnsi="Times New Roman" w:cs="Times New Roman"/>
          <w:sz w:val="24"/>
          <w:szCs w:val="24"/>
        </w:rPr>
        <w:t>ь</w:t>
      </w:r>
      <w:r w:rsidRPr="00B80E22">
        <w:rPr>
          <w:rFonts w:ascii="Times New Roman" w:hAnsi="Times New Roman" w:cs="Times New Roman"/>
          <w:sz w:val="24"/>
          <w:szCs w:val="24"/>
        </w:rPr>
        <w:t>ной родной речи КПРР  »</w:t>
      </w:r>
    </w:p>
    <w:p w:rsidR="004304B0" w:rsidRPr="00B80E22" w:rsidRDefault="004304B0" w:rsidP="00B80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Приложение 11.17 УП Рабочая программа учебной практики</w:t>
      </w:r>
    </w:p>
    <w:p w:rsidR="004304B0" w:rsidRPr="00B80E22" w:rsidRDefault="004304B0" w:rsidP="00B80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Приложение 11.18 ПП Рабочая программа производственной практики</w:t>
      </w:r>
    </w:p>
    <w:p w:rsidR="004304B0" w:rsidRPr="00B80E22" w:rsidRDefault="004304B0" w:rsidP="00B80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Приложение 11.19 Комплект контрольно-оценочных средств текущего контроля</w:t>
      </w:r>
    </w:p>
    <w:p w:rsidR="004304B0" w:rsidRPr="00B80E22" w:rsidRDefault="004304B0" w:rsidP="00B80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Приложение 11.20 Комплект контрольно-оценочных сре</w:t>
      </w:r>
      <w:proofErr w:type="gramStart"/>
      <w:r w:rsidRPr="00B80E22">
        <w:rPr>
          <w:rFonts w:ascii="Times New Roman" w:hAnsi="Times New Roman" w:cs="Times New Roman"/>
          <w:sz w:val="24"/>
          <w:szCs w:val="24"/>
        </w:rPr>
        <w:t xml:space="preserve">дств </w:t>
      </w:r>
      <w:r w:rsidR="00410285" w:rsidRPr="00B80E22">
        <w:rPr>
          <w:rFonts w:ascii="Times New Roman" w:hAnsi="Times New Roman" w:cs="Times New Roman"/>
          <w:sz w:val="24"/>
          <w:szCs w:val="24"/>
        </w:rPr>
        <w:t xml:space="preserve"> </w:t>
      </w:r>
      <w:r w:rsidRPr="00B80E22">
        <w:rPr>
          <w:rFonts w:ascii="Times New Roman" w:hAnsi="Times New Roman" w:cs="Times New Roman"/>
          <w:sz w:val="24"/>
          <w:szCs w:val="24"/>
        </w:rPr>
        <w:t>пр</w:t>
      </w:r>
      <w:proofErr w:type="gramEnd"/>
      <w:r w:rsidRPr="00B80E22">
        <w:rPr>
          <w:rFonts w:ascii="Times New Roman" w:hAnsi="Times New Roman" w:cs="Times New Roman"/>
          <w:sz w:val="24"/>
          <w:szCs w:val="24"/>
        </w:rPr>
        <w:t>омежуточного контроля</w:t>
      </w:r>
    </w:p>
    <w:p w:rsidR="00410285" w:rsidRPr="00B80E22" w:rsidRDefault="00410285" w:rsidP="00B80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Приложение 11.21 Комплект контрольно-оценочных средств по проведению ГИА</w:t>
      </w:r>
    </w:p>
    <w:p w:rsidR="00071D6F" w:rsidRPr="00B80E22" w:rsidRDefault="00071D6F" w:rsidP="00B80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00AA" w:rsidRPr="007C7DD4" w:rsidRDefault="00D600AA" w:rsidP="009A1DE2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D600AA" w:rsidRPr="007C7DD4" w:rsidSect="003C1C97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8D58DC" w:rsidRPr="00B80E22" w:rsidRDefault="008D58DC" w:rsidP="00B80E22">
      <w:pPr>
        <w:spacing w:after="0" w:line="240" w:lineRule="auto"/>
        <w:contextualSpacing/>
        <w:mirrorIndents/>
        <w:rPr>
          <w:rFonts w:ascii="Times New Roman" w:hAnsi="Times New Roman" w:cs="Times New Roman"/>
          <w:b/>
          <w:sz w:val="24"/>
          <w:szCs w:val="24"/>
        </w:rPr>
      </w:pPr>
      <w:r w:rsidRPr="00B80E22">
        <w:rPr>
          <w:rFonts w:ascii="Times New Roman" w:hAnsi="Times New Roman" w:cs="Times New Roman"/>
          <w:b/>
          <w:sz w:val="24"/>
          <w:szCs w:val="24"/>
        </w:rPr>
        <w:lastRenderedPageBreak/>
        <w:t>Раздел 1. Общие положения</w:t>
      </w:r>
    </w:p>
    <w:p w:rsidR="009A1DE2" w:rsidRPr="00B80E22" w:rsidRDefault="008D58DC" w:rsidP="00B80E22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Cs/>
          <w:sz w:val="24"/>
          <w:szCs w:val="24"/>
        </w:rPr>
      </w:pPr>
      <w:r w:rsidRPr="00B80E22">
        <w:rPr>
          <w:rFonts w:ascii="Times New Roman" w:hAnsi="Times New Roman" w:cs="Times New Roman"/>
          <w:bCs/>
          <w:sz w:val="24"/>
          <w:szCs w:val="24"/>
        </w:rPr>
        <w:t xml:space="preserve">1.1. </w:t>
      </w:r>
      <w:proofErr w:type="gramStart"/>
      <w:r w:rsidRPr="00B80E22">
        <w:rPr>
          <w:rFonts w:ascii="Times New Roman" w:hAnsi="Times New Roman" w:cs="Times New Roman"/>
          <w:bCs/>
          <w:sz w:val="24"/>
          <w:szCs w:val="24"/>
        </w:rPr>
        <w:t xml:space="preserve">Настоящая основная образовательная программа по </w:t>
      </w:r>
      <w:r w:rsidR="0000466D" w:rsidRPr="00B80E22">
        <w:rPr>
          <w:rFonts w:ascii="Times New Roman" w:hAnsi="Times New Roman" w:cs="Times New Roman"/>
          <w:bCs/>
          <w:sz w:val="24"/>
          <w:szCs w:val="24"/>
        </w:rPr>
        <w:t>профес</w:t>
      </w:r>
      <w:r w:rsidR="000B09A5" w:rsidRPr="00B80E22">
        <w:rPr>
          <w:rFonts w:ascii="Times New Roman" w:hAnsi="Times New Roman" w:cs="Times New Roman"/>
          <w:bCs/>
          <w:sz w:val="24"/>
          <w:szCs w:val="24"/>
        </w:rPr>
        <w:t>сии</w:t>
      </w:r>
      <w:r w:rsidR="009A1DE2" w:rsidRPr="00B80E22">
        <w:rPr>
          <w:rFonts w:ascii="Times New Roman" w:hAnsi="Times New Roman" w:cs="Times New Roman"/>
          <w:bCs/>
          <w:sz w:val="24"/>
          <w:szCs w:val="24"/>
        </w:rPr>
        <w:t xml:space="preserve"> 43.01.09 Повар, кондитер </w:t>
      </w:r>
      <w:r w:rsidRPr="00B80E22">
        <w:rPr>
          <w:rFonts w:ascii="Times New Roman" w:hAnsi="Times New Roman" w:cs="Times New Roman"/>
          <w:bCs/>
          <w:sz w:val="24"/>
          <w:szCs w:val="24"/>
        </w:rPr>
        <w:t>среднег</w:t>
      </w:r>
      <w:r w:rsidR="0000466D" w:rsidRPr="00B80E22">
        <w:rPr>
          <w:rFonts w:ascii="Times New Roman" w:hAnsi="Times New Roman" w:cs="Times New Roman"/>
          <w:bCs/>
          <w:sz w:val="24"/>
          <w:szCs w:val="24"/>
        </w:rPr>
        <w:t>о профессионального образования</w:t>
      </w:r>
      <w:r w:rsidRPr="00B80E22">
        <w:rPr>
          <w:rFonts w:ascii="Times New Roman" w:hAnsi="Times New Roman" w:cs="Times New Roman"/>
          <w:bCs/>
          <w:sz w:val="24"/>
          <w:szCs w:val="24"/>
        </w:rPr>
        <w:t xml:space="preserve"> (далее – ООП</w:t>
      </w:r>
      <w:r w:rsidR="0000466D" w:rsidRPr="00B80E22">
        <w:rPr>
          <w:rFonts w:ascii="Times New Roman" w:hAnsi="Times New Roman" w:cs="Times New Roman"/>
          <w:bCs/>
          <w:sz w:val="24"/>
          <w:szCs w:val="24"/>
        </w:rPr>
        <w:t xml:space="preserve"> СПО</w:t>
      </w:r>
      <w:r w:rsidR="009A1DE2" w:rsidRPr="00B80E22">
        <w:rPr>
          <w:rFonts w:ascii="Times New Roman" w:hAnsi="Times New Roman" w:cs="Times New Roman"/>
          <w:bCs/>
          <w:sz w:val="24"/>
          <w:szCs w:val="24"/>
        </w:rPr>
        <w:t xml:space="preserve"> р</w:t>
      </w:r>
      <w:r w:rsidRPr="00B80E22">
        <w:rPr>
          <w:rFonts w:ascii="Times New Roman" w:hAnsi="Times New Roman" w:cs="Times New Roman"/>
          <w:bCs/>
          <w:sz w:val="24"/>
          <w:szCs w:val="24"/>
        </w:rPr>
        <w:t>азработана на о</w:t>
      </w:r>
      <w:r w:rsidRPr="00B80E22">
        <w:rPr>
          <w:rFonts w:ascii="Times New Roman" w:hAnsi="Times New Roman" w:cs="Times New Roman"/>
          <w:bCs/>
          <w:sz w:val="24"/>
          <w:szCs w:val="24"/>
        </w:rPr>
        <w:t>с</w:t>
      </w:r>
      <w:r w:rsidRPr="00B80E22">
        <w:rPr>
          <w:rFonts w:ascii="Times New Roman" w:hAnsi="Times New Roman" w:cs="Times New Roman"/>
          <w:bCs/>
          <w:sz w:val="24"/>
          <w:szCs w:val="24"/>
        </w:rPr>
        <w:t>нове федерального государственного образовательного стандарта среднего профессионал</w:t>
      </w:r>
      <w:r w:rsidRPr="00B80E22">
        <w:rPr>
          <w:rFonts w:ascii="Times New Roman" w:hAnsi="Times New Roman" w:cs="Times New Roman"/>
          <w:bCs/>
          <w:sz w:val="24"/>
          <w:szCs w:val="24"/>
        </w:rPr>
        <w:t>ь</w:t>
      </w:r>
      <w:r w:rsidRPr="00B80E22">
        <w:rPr>
          <w:rFonts w:ascii="Times New Roman" w:hAnsi="Times New Roman" w:cs="Times New Roman"/>
          <w:bCs/>
          <w:sz w:val="24"/>
          <w:szCs w:val="24"/>
        </w:rPr>
        <w:t xml:space="preserve">ного образования </w:t>
      </w:r>
      <w:r w:rsidR="000B09A5" w:rsidRPr="00B80E22">
        <w:rPr>
          <w:rFonts w:ascii="Times New Roman" w:hAnsi="Times New Roman" w:cs="Times New Roman"/>
          <w:bCs/>
          <w:sz w:val="24"/>
          <w:szCs w:val="24"/>
        </w:rPr>
        <w:t xml:space="preserve">(ФГОС СПО) </w:t>
      </w:r>
      <w:r w:rsidRPr="00B80E22">
        <w:rPr>
          <w:rFonts w:ascii="Times New Roman" w:hAnsi="Times New Roman" w:cs="Times New Roman"/>
          <w:bCs/>
          <w:sz w:val="24"/>
          <w:szCs w:val="24"/>
        </w:rPr>
        <w:t>по профессии</w:t>
      </w:r>
      <w:r w:rsidR="009A1DE2" w:rsidRPr="00B80E22">
        <w:rPr>
          <w:rFonts w:ascii="Times New Roman" w:hAnsi="Times New Roman" w:cs="Times New Roman"/>
          <w:bCs/>
          <w:sz w:val="24"/>
          <w:szCs w:val="24"/>
        </w:rPr>
        <w:t xml:space="preserve"> 43.01.09 Повар, кондитер, утвержденного приказом Министерства образования и науки Российской Федерации от 9 декабря 2016 г</w:t>
      </w:r>
      <w:r w:rsidR="009A1DE2" w:rsidRPr="00B80E22">
        <w:rPr>
          <w:rFonts w:ascii="Times New Roman" w:hAnsi="Times New Roman" w:cs="Times New Roman"/>
          <w:bCs/>
          <w:sz w:val="24"/>
          <w:szCs w:val="24"/>
        </w:rPr>
        <w:t>о</w:t>
      </w:r>
      <w:r w:rsidR="009A1DE2" w:rsidRPr="00B80E22">
        <w:rPr>
          <w:rFonts w:ascii="Times New Roman" w:hAnsi="Times New Roman" w:cs="Times New Roman"/>
          <w:bCs/>
          <w:sz w:val="24"/>
          <w:szCs w:val="24"/>
        </w:rPr>
        <w:t>да №</w:t>
      </w:r>
      <w:r w:rsidR="009A1DE2" w:rsidRPr="00B80E22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9A1DE2" w:rsidRPr="00B80E22">
        <w:rPr>
          <w:rFonts w:ascii="Times New Roman" w:hAnsi="Times New Roman" w:cs="Times New Roman"/>
          <w:bCs/>
          <w:sz w:val="24"/>
          <w:szCs w:val="24"/>
        </w:rPr>
        <w:t>1569 (зарегистрирован Министерством юстиции Российской Федерации дата 22 д</w:t>
      </w:r>
      <w:r w:rsidR="009A1DE2" w:rsidRPr="00B80E22">
        <w:rPr>
          <w:rFonts w:ascii="Times New Roman" w:hAnsi="Times New Roman" w:cs="Times New Roman"/>
          <w:bCs/>
          <w:sz w:val="24"/>
          <w:szCs w:val="24"/>
        </w:rPr>
        <w:t>е</w:t>
      </w:r>
      <w:r w:rsidR="009A1DE2" w:rsidRPr="00B80E22">
        <w:rPr>
          <w:rFonts w:ascii="Times New Roman" w:hAnsi="Times New Roman" w:cs="Times New Roman"/>
          <w:bCs/>
          <w:sz w:val="24"/>
          <w:szCs w:val="24"/>
        </w:rPr>
        <w:t>кабря 2016 года, регистрационный № 44898) (далее – ФГОС</w:t>
      </w:r>
      <w:proofErr w:type="gramEnd"/>
      <w:r w:rsidR="009A1DE2" w:rsidRPr="00B80E2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9A1DE2" w:rsidRPr="00B80E22">
        <w:rPr>
          <w:rFonts w:ascii="Times New Roman" w:hAnsi="Times New Roman" w:cs="Times New Roman"/>
          <w:bCs/>
          <w:sz w:val="24"/>
          <w:szCs w:val="24"/>
        </w:rPr>
        <w:t>СПО).</w:t>
      </w:r>
      <w:proofErr w:type="gramEnd"/>
    </w:p>
    <w:p w:rsidR="00724A79" w:rsidRPr="00B80E22" w:rsidRDefault="00724A79" w:rsidP="00B80E22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:rsidR="008C6EA0" w:rsidRPr="00B80E22" w:rsidRDefault="008C6EA0" w:rsidP="00B80E22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С учетом ПООП (примерной основной образовательной программы) СПО по пр</w:t>
      </w:r>
      <w:r w:rsidRPr="00B80E22">
        <w:rPr>
          <w:rFonts w:ascii="Times New Roman" w:hAnsi="Times New Roman" w:cs="Times New Roman"/>
          <w:sz w:val="24"/>
          <w:szCs w:val="24"/>
        </w:rPr>
        <w:t>о</w:t>
      </w:r>
      <w:r w:rsidRPr="00B80E22">
        <w:rPr>
          <w:rFonts w:ascii="Times New Roman" w:hAnsi="Times New Roman" w:cs="Times New Roman"/>
          <w:sz w:val="24"/>
          <w:szCs w:val="24"/>
        </w:rPr>
        <w:t>фессии 43.01.09 Повар, кондитер, зарегистрированный в государственном реестре ПООП под номером 43.01.09 -170331 от 31.03.2017</w:t>
      </w:r>
    </w:p>
    <w:p w:rsidR="00345B6C" w:rsidRPr="00B80E22" w:rsidRDefault="00CD23EB" w:rsidP="00B80E22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Cs/>
          <w:sz w:val="24"/>
          <w:szCs w:val="24"/>
        </w:rPr>
      </w:pPr>
      <w:r w:rsidRPr="00B80E22"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r w:rsidR="008C6EA0" w:rsidRPr="00B80E22">
        <w:rPr>
          <w:rFonts w:ascii="Times New Roman" w:hAnsi="Times New Roman" w:cs="Times New Roman"/>
          <w:bCs/>
          <w:sz w:val="24"/>
          <w:szCs w:val="24"/>
        </w:rPr>
        <w:t>О</w:t>
      </w:r>
      <w:r w:rsidR="008D58DC" w:rsidRPr="00B80E22">
        <w:rPr>
          <w:rFonts w:ascii="Times New Roman" w:hAnsi="Times New Roman" w:cs="Times New Roman"/>
          <w:bCs/>
          <w:sz w:val="24"/>
          <w:szCs w:val="24"/>
        </w:rPr>
        <w:t xml:space="preserve">П </w:t>
      </w:r>
      <w:r w:rsidR="008C6EA0" w:rsidRPr="00B80E22">
        <w:rPr>
          <w:rFonts w:ascii="Times New Roman" w:hAnsi="Times New Roman" w:cs="Times New Roman"/>
          <w:bCs/>
          <w:sz w:val="24"/>
          <w:szCs w:val="24"/>
        </w:rPr>
        <w:t xml:space="preserve">ППКРС </w:t>
      </w:r>
      <w:r w:rsidR="00574806" w:rsidRPr="00B80E2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D58DC" w:rsidRPr="00B80E22">
        <w:rPr>
          <w:rFonts w:ascii="Times New Roman" w:hAnsi="Times New Roman" w:cs="Times New Roman"/>
          <w:bCs/>
          <w:sz w:val="24"/>
          <w:szCs w:val="24"/>
        </w:rPr>
        <w:t xml:space="preserve">определяет рекомендованный объем и содержание </w:t>
      </w:r>
      <w:r w:rsidR="00345B6C" w:rsidRPr="00B80E22">
        <w:rPr>
          <w:rFonts w:ascii="Times New Roman" w:hAnsi="Times New Roman" w:cs="Times New Roman"/>
          <w:bCs/>
          <w:sz w:val="24"/>
          <w:szCs w:val="24"/>
        </w:rPr>
        <w:t>среднего пр</w:t>
      </w:r>
      <w:r w:rsidR="00345B6C" w:rsidRPr="00B80E22">
        <w:rPr>
          <w:rFonts w:ascii="Times New Roman" w:hAnsi="Times New Roman" w:cs="Times New Roman"/>
          <w:bCs/>
          <w:sz w:val="24"/>
          <w:szCs w:val="24"/>
        </w:rPr>
        <w:t>о</w:t>
      </w:r>
      <w:r w:rsidR="00345B6C" w:rsidRPr="00B80E22">
        <w:rPr>
          <w:rFonts w:ascii="Times New Roman" w:hAnsi="Times New Roman" w:cs="Times New Roman"/>
          <w:bCs/>
          <w:sz w:val="24"/>
          <w:szCs w:val="24"/>
        </w:rPr>
        <w:t>фессионального образования по профессии</w:t>
      </w:r>
      <w:r w:rsidR="007C4765" w:rsidRPr="00B80E22">
        <w:rPr>
          <w:rFonts w:ascii="Times New Roman" w:hAnsi="Times New Roman" w:cs="Times New Roman"/>
          <w:bCs/>
          <w:sz w:val="24"/>
          <w:szCs w:val="24"/>
        </w:rPr>
        <w:t xml:space="preserve"> 43.01.09. Повар, кондитер</w:t>
      </w:r>
      <w:r w:rsidR="00345B6C" w:rsidRPr="00B80E22">
        <w:rPr>
          <w:rFonts w:ascii="Times New Roman" w:hAnsi="Times New Roman" w:cs="Times New Roman"/>
          <w:bCs/>
          <w:sz w:val="24"/>
          <w:szCs w:val="24"/>
        </w:rPr>
        <w:t>, планируемые р</w:t>
      </w:r>
      <w:r w:rsidR="00345B6C" w:rsidRPr="00B80E22">
        <w:rPr>
          <w:rFonts w:ascii="Times New Roman" w:hAnsi="Times New Roman" w:cs="Times New Roman"/>
          <w:bCs/>
          <w:sz w:val="24"/>
          <w:szCs w:val="24"/>
        </w:rPr>
        <w:t>е</w:t>
      </w:r>
      <w:r w:rsidR="00345B6C" w:rsidRPr="00B80E22">
        <w:rPr>
          <w:rFonts w:ascii="Times New Roman" w:hAnsi="Times New Roman" w:cs="Times New Roman"/>
          <w:bCs/>
          <w:sz w:val="24"/>
          <w:szCs w:val="24"/>
        </w:rPr>
        <w:t>зультаты освоения образовательной программы, условия образовательной де</w:t>
      </w:r>
      <w:r w:rsidR="00345B6C" w:rsidRPr="00B80E22">
        <w:rPr>
          <w:rFonts w:ascii="Times New Roman" w:hAnsi="Times New Roman" w:cs="Times New Roman"/>
          <w:bCs/>
          <w:sz w:val="24"/>
          <w:szCs w:val="24"/>
        </w:rPr>
        <w:t>я</w:t>
      </w:r>
      <w:r w:rsidR="00345B6C" w:rsidRPr="00B80E22">
        <w:rPr>
          <w:rFonts w:ascii="Times New Roman" w:hAnsi="Times New Roman" w:cs="Times New Roman"/>
          <w:bCs/>
          <w:sz w:val="24"/>
          <w:szCs w:val="24"/>
        </w:rPr>
        <w:t>тельности.</w:t>
      </w:r>
    </w:p>
    <w:p w:rsidR="007C4765" w:rsidRPr="00B80E22" w:rsidRDefault="008C6EA0" w:rsidP="00B80E22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Cs/>
          <w:sz w:val="24"/>
          <w:szCs w:val="24"/>
        </w:rPr>
      </w:pPr>
      <w:r w:rsidRPr="00B80E22">
        <w:rPr>
          <w:rFonts w:ascii="Times New Roman" w:hAnsi="Times New Roman" w:cs="Times New Roman"/>
          <w:bCs/>
          <w:sz w:val="24"/>
          <w:szCs w:val="24"/>
        </w:rPr>
        <w:t xml:space="preserve">ППКРС СПО </w:t>
      </w:r>
      <w:r w:rsidR="00574806" w:rsidRPr="00B80E2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9A415A" w:rsidRPr="00B80E22">
        <w:rPr>
          <w:rFonts w:ascii="Times New Roman" w:hAnsi="Times New Roman" w:cs="Times New Roman"/>
          <w:bCs/>
          <w:sz w:val="24"/>
          <w:szCs w:val="24"/>
        </w:rPr>
        <w:t>разработана</w:t>
      </w:r>
      <w:proofErr w:type="gramEnd"/>
      <w:r w:rsidR="009A415A" w:rsidRPr="00B80E22">
        <w:rPr>
          <w:rFonts w:ascii="Times New Roman" w:hAnsi="Times New Roman" w:cs="Times New Roman"/>
          <w:bCs/>
          <w:sz w:val="24"/>
          <w:szCs w:val="24"/>
        </w:rPr>
        <w:t xml:space="preserve"> для реализации образовательной программы на базе среднего общего образования. </w:t>
      </w:r>
    </w:p>
    <w:p w:rsidR="00724A79" w:rsidRPr="00B80E22" w:rsidRDefault="00724A79" w:rsidP="00B80E22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Cs/>
          <w:sz w:val="24"/>
          <w:szCs w:val="24"/>
        </w:rPr>
      </w:pPr>
    </w:p>
    <w:p w:rsidR="00CD23EB" w:rsidRPr="00B80E22" w:rsidRDefault="008D58DC" w:rsidP="00B80E22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Cs/>
          <w:sz w:val="24"/>
          <w:szCs w:val="24"/>
        </w:rPr>
      </w:pPr>
      <w:r w:rsidRPr="00B80E22">
        <w:rPr>
          <w:rFonts w:ascii="Times New Roman" w:hAnsi="Times New Roman" w:cs="Times New Roman"/>
          <w:bCs/>
          <w:sz w:val="24"/>
          <w:szCs w:val="24"/>
        </w:rPr>
        <w:t>1.2. Нормативные основания для разработки ПООП:</w:t>
      </w:r>
    </w:p>
    <w:p w:rsidR="00724A79" w:rsidRPr="00B80E22" w:rsidRDefault="00724A79" w:rsidP="00B80E22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Cs/>
          <w:sz w:val="24"/>
          <w:szCs w:val="24"/>
        </w:rPr>
      </w:pPr>
    </w:p>
    <w:p w:rsidR="007C4765" w:rsidRPr="00B80E22" w:rsidRDefault="007C4765" w:rsidP="00B80E22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Cs/>
          <w:sz w:val="24"/>
          <w:szCs w:val="24"/>
        </w:rPr>
      </w:pPr>
      <w:r w:rsidRPr="00B80E22">
        <w:rPr>
          <w:rFonts w:ascii="Times New Roman" w:hAnsi="Times New Roman" w:cs="Times New Roman"/>
          <w:bCs/>
          <w:sz w:val="24"/>
          <w:szCs w:val="24"/>
        </w:rPr>
        <w:t xml:space="preserve">Федеральный закон от 29 декабря </w:t>
      </w:r>
      <w:smartTag w:uri="urn:schemas-microsoft-com:office:smarttags" w:element="metricconverter">
        <w:smartTagPr>
          <w:attr w:name="ProductID" w:val="2012 г"/>
        </w:smartTagPr>
        <w:r w:rsidRPr="00B80E22">
          <w:rPr>
            <w:rFonts w:ascii="Times New Roman" w:hAnsi="Times New Roman" w:cs="Times New Roman"/>
            <w:bCs/>
            <w:sz w:val="24"/>
            <w:szCs w:val="24"/>
          </w:rPr>
          <w:t>2012 г</w:t>
        </w:r>
      </w:smartTag>
      <w:r w:rsidRPr="00B80E22">
        <w:rPr>
          <w:rFonts w:ascii="Times New Roman" w:hAnsi="Times New Roman" w:cs="Times New Roman"/>
          <w:bCs/>
          <w:sz w:val="24"/>
          <w:szCs w:val="24"/>
        </w:rPr>
        <w:t>. № 273-ФЗ «Об образовании в Российской Федерации»;</w:t>
      </w:r>
    </w:p>
    <w:p w:rsidR="007C4765" w:rsidRPr="00B80E22" w:rsidRDefault="007C4765" w:rsidP="00B80E22">
      <w:pPr>
        <w:numPr>
          <w:ilvl w:val="0"/>
          <w:numId w:val="1"/>
        </w:numPr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  <w:bCs/>
          <w:sz w:val="24"/>
          <w:szCs w:val="24"/>
        </w:rPr>
      </w:pPr>
      <w:r w:rsidRPr="00B80E22">
        <w:rPr>
          <w:rFonts w:ascii="Times New Roman" w:hAnsi="Times New Roman" w:cs="Times New Roman"/>
          <w:bCs/>
          <w:sz w:val="24"/>
          <w:szCs w:val="24"/>
        </w:rPr>
        <w:t xml:space="preserve">Приказ </w:t>
      </w:r>
      <w:proofErr w:type="spellStart"/>
      <w:r w:rsidRPr="00B80E22">
        <w:rPr>
          <w:rFonts w:ascii="Times New Roman" w:hAnsi="Times New Roman" w:cs="Times New Roman"/>
          <w:bCs/>
          <w:sz w:val="24"/>
          <w:szCs w:val="24"/>
        </w:rPr>
        <w:t>Минобрнауки</w:t>
      </w:r>
      <w:proofErr w:type="spellEnd"/>
      <w:r w:rsidRPr="00B80E22">
        <w:rPr>
          <w:rFonts w:ascii="Times New Roman" w:hAnsi="Times New Roman" w:cs="Times New Roman"/>
          <w:bCs/>
          <w:sz w:val="24"/>
          <w:szCs w:val="24"/>
        </w:rPr>
        <w:t xml:space="preserve"> России от 28 мая </w:t>
      </w:r>
      <w:smartTag w:uri="urn:schemas-microsoft-com:office:smarttags" w:element="metricconverter">
        <w:smartTagPr>
          <w:attr w:name="ProductID" w:val="2014 г"/>
        </w:smartTagPr>
        <w:r w:rsidRPr="00B80E22">
          <w:rPr>
            <w:rFonts w:ascii="Times New Roman" w:hAnsi="Times New Roman" w:cs="Times New Roman"/>
            <w:bCs/>
            <w:sz w:val="24"/>
            <w:szCs w:val="24"/>
          </w:rPr>
          <w:t>2014 г</w:t>
        </w:r>
      </w:smartTag>
      <w:r w:rsidRPr="00B80E22">
        <w:rPr>
          <w:rFonts w:ascii="Times New Roman" w:hAnsi="Times New Roman" w:cs="Times New Roman"/>
          <w:bCs/>
          <w:sz w:val="24"/>
          <w:szCs w:val="24"/>
        </w:rPr>
        <w:t>. № 594 «Об утверждении П</w:t>
      </w:r>
      <w:r w:rsidRPr="00B80E22">
        <w:rPr>
          <w:rFonts w:ascii="Times New Roman" w:hAnsi="Times New Roman" w:cs="Times New Roman"/>
          <w:bCs/>
          <w:sz w:val="24"/>
          <w:szCs w:val="24"/>
        </w:rPr>
        <w:t>о</w:t>
      </w:r>
      <w:r w:rsidRPr="00B80E22">
        <w:rPr>
          <w:rFonts w:ascii="Times New Roman" w:hAnsi="Times New Roman" w:cs="Times New Roman"/>
          <w:bCs/>
          <w:sz w:val="24"/>
          <w:szCs w:val="24"/>
        </w:rPr>
        <w:t>рядка разработки примерных основных образовательных программ, проведения их экспе</w:t>
      </w:r>
      <w:r w:rsidRPr="00B80E22">
        <w:rPr>
          <w:rFonts w:ascii="Times New Roman" w:hAnsi="Times New Roman" w:cs="Times New Roman"/>
          <w:bCs/>
          <w:sz w:val="24"/>
          <w:szCs w:val="24"/>
        </w:rPr>
        <w:t>р</w:t>
      </w:r>
      <w:r w:rsidRPr="00B80E22">
        <w:rPr>
          <w:rFonts w:ascii="Times New Roman" w:hAnsi="Times New Roman" w:cs="Times New Roman"/>
          <w:bCs/>
          <w:sz w:val="24"/>
          <w:szCs w:val="24"/>
        </w:rPr>
        <w:t>тизы и ведения реестра примерных основных образовательных программ»;</w:t>
      </w:r>
    </w:p>
    <w:p w:rsidR="007C4765" w:rsidRPr="00B80E22" w:rsidRDefault="007C4765" w:rsidP="00B80E22">
      <w:pPr>
        <w:numPr>
          <w:ilvl w:val="0"/>
          <w:numId w:val="1"/>
        </w:numPr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  <w:bCs/>
          <w:sz w:val="24"/>
          <w:szCs w:val="24"/>
        </w:rPr>
      </w:pPr>
      <w:r w:rsidRPr="00B80E22">
        <w:rPr>
          <w:rFonts w:ascii="Times New Roman" w:hAnsi="Times New Roman" w:cs="Times New Roman"/>
          <w:bCs/>
          <w:sz w:val="24"/>
          <w:szCs w:val="24"/>
        </w:rPr>
        <w:t xml:space="preserve">Приказ </w:t>
      </w:r>
      <w:proofErr w:type="spellStart"/>
      <w:r w:rsidRPr="00B80E22">
        <w:rPr>
          <w:rFonts w:ascii="Times New Roman" w:hAnsi="Times New Roman" w:cs="Times New Roman"/>
          <w:bCs/>
          <w:sz w:val="24"/>
          <w:szCs w:val="24"/>
        </w:rPr>
        <w:t>Минобрнауки</w:t>
      </w:r>
      <w:proofErr w:type="spellEnd"/>
      <w:r w:rsidRPr="00B80E22">
        <w:rPr>
          <w:rFonts w:ascii="Times New Roman" w:hAnsi="Times New Roman" w:cs="Times New Roman"/>
          <w:bCs/>
          <w:sz w:val="24"/>
          <w:szCs w:val="24"/>
        </w:rPr>
        <w:t xml:space="preserve"> России от 9 декабря 2016 года № 1569 «</w:t>
      </w:r>
      <w:r w:rsidRPr="00B80E22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Об </w:t>
      </w:r>
      <w:r w:rsidRPr="00B80E22">
        <w:rPr>
          <w:rFonts w:ascii="Times New Roman" w:hAnsi="Times New Roman" w:cs="Times New Roman"/>
          <w:bCs/>
          <w:sz w:val="24"/>
          <w:szCs w:val="24"/>
        </w:rPr>
        <w:t>утвержд</w:t>
      </w:r>
      <w:r w:rsidRPr="00B80E22">
        <w:rPr>
          <w:rFonts w:ascii="Times New Roman" w:hAnsi="Times New Roman" w:cs="Times New Roman"/>
          <w:bCs/>
          <w:sz w:val="24"/>
          <w:szCs w:val="24"/>
        </w:rPr>
        <w:t>е</w:t>
      </w:r>
      <w:r w:rsidRPr="00B80E22">
        <w:rPr>
          <w:rFonts w:ascii="Times New Roman" w:hAnsi="Times New Roman" w:cs="Times New Roman"/>
          <w:bCs/>
          <w:sz w:val="24"/>
          <w:szCs w:val="24"/>
        </w:rPr>
        <w:t>нии федерального государственного образовательного стандарта среднего профессионал</w:t>
      </w:r>
      <w:r w:rsidRPr="00B80E22">
        <w:rPr>
          <w:rFonts w:ascii="Times New Roman" w:hAnsi="Times New Roman" w:cs="Times New Roman"/>
          <w:bCs/>
          <w:sz w:val="24"/>
          <w:szCs w:val="24"/>
        </w:rPr>
        <w:t>ь</w:t>
      </w:r>
      <w:r w:rsidRPr="00B80E22">
        <w:rPr>
          <w:rFonts w:ascii="Times New Roman" w:hAnsi="Times New Roman" w:cs="Times New Roman"/>
          <w:bCs/>
          <w:sz w:val="24"/>
          <w:szCs w:val="24"/>
        </w:rPr>
        <w:t>ного образования по профессии 43.01.09 Повар, кондитер» (зарегистрирован Министе</w:t>
      </w:r>
      <w:r w:rsidRPr="00B80E22">
        <w:rPr>
          <w:rFonts w:ascii="Times New Roman" w:hAnsi="Times New Roman" w:cs="Times New Roman"/>
          <w:bCs/>
          <w:sz w:val="24"/>
          <w:szCs w:val="24"/>
        </w:rPr>
        <w:t>р</w:t>
      </w:r>
      <w:r w:rsidRPr="00B80E22">
        <w:rPr>
          <w:rFonts w:ascii="Times New Roman" w:hAnsi="Times New Roman" w:cs="Times New Roman"/>
          <w:bCs/>
          <w:sz w:val="24"/>
          <w:szCs w:val="24"/>
        </w:rPr>
        <w:t>ством юстиции Российской Федерации 22 декабря 2016 года, регистрационный № 44898);</w:t>
      </w:r>
    </w:p>
    <w:p w:rsidR="007C4765" w:rsidRPr="00B80E22" w:rsidRDefault="007C4765" w:rsidP="00B80E22">
      <w:pPr>
        <w:numPr>
          <w:ilvl w:val="0"/>
          <w:numId w:val="1"/>
        </w:numPr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  <w:bCs/>
          <w:sz w:val="24"/>
          <w:szCs w:val="24"/>
        </w:rPr>
      </w:pPr>
      <w:r w:rsidRPr="00B80E22">
        <w:rPr>
          <w:rFonts w:ascii="Times New Roman" w:hAnsi="Times New Roman" w:cs="Times New Roman"/>
          <w:bCs/>
          <w:sz w:val="24"/>
          <w:szCs w:val="24"/>
        </w:rPr>
        <w:t xml:space="preserve">Приказ </w:t>
      </w:r>
      <w:proofErr w:type="spellStart"/>
      <w:r w:rsidRPr="00B80E22">
        <w:rPr>
          <w:rFonts w:ascii="Times New Roman" w:hAnsi="Times New Roman" w:cs="Times New Roman"/>
          <w:bCs/>
          <w:sz w:val="24"/>
          <w:szCs w:val="24"/>
        </w:rPr>
        <w:t>Минобрнауки</w:t>
      </w:r>
      <w:proofErr w:type="spellEnd"/>
      <w:r w:rsidRPr="00B80E22">
        <w:rPr>
          <w:rFonts w:ascii="Times New Roman" w:hAnsi="Times New Roman" w:cs="Times New Roman"/>
          <w:bCs/>
          <w:sz w:val="24"/>
          <w:szCs w:val="24"/>
        </w:rPr>
        <w:t xml:space="preserve"> России от 14 июня </w:t>
      </w:r>
      <w:smartTag w:uri="urn:schemas-microsoft-com:office:smarttags" w:element="metricconverter">
        <w:smartTagPr>
          <w:attr w:name="ProductID" w:val="2013 г"/>
        </w:smartTagPr>
        <w:r w:rsidRPr="00B80E22">
          <w:rPr>
            <w:rFonts w:ascii="Times New Roman" w:hAnsi="Times New Roman" w:cs="Times New Roman"/>
            <w:bCs/>
            <w:sz w:val="24"/>
            <w:szCs w:val="24"/>
          </w:rPr>
          <w:t>2013 г</w:t>
        </w:r>
      </w:smartTag>
      <w:r w:rsidRPr="00B80E22">
        <w:rPr>
          <w:rFonts w:ascii="Times New Roman" w:hAnsi="Times New Roman" w:cs="Times New Roman"/>
          <w:bCs/>
          <w:sz w:val="24"/>
          <w:szCs w:val="24"/>
        </w:rPr>
        <w:t>. № 464 «Об утверждении П</w:t>
      </w:r>
      <w:r w:rsidRPr="00B80E22">
        <w:rPr>
          <w:rFonts w:ascii="Times New Roman" w:hAnsi="Times New Roman" w:cs="Times New Roman"/>
          <w:bCs/>
          <w:sz w:val="24"/>
          <w:szCs w:val="24"/>
        </w:rPr>
        <w:t>о</w:t>
      </w:r>
      <w:r w:rsidRPr="00B80E22">
        <w:rPr>
          <w:rFonts w:ascii="Times New Roman" w:hAnsi="Times New Roman" w:cs="Times New Roman"/>
          <w:bCs/>
          <w:sz w:val="24"/>
          <w:szCs w:val="24"/>
        </w:rPr>
        <w:t>рядка организации и осуществления образовательной деятельности по образ</w:t>
      </w:r>
      <w:r w:rsidRPr="00B80E22">
        <w:rPr>
          <w:rFonts w:ascii="Times New Roman" w:hAnsi="Times New Roman" w:cs="Times New Roman"/>
          <w:bCs/>
          <w:sz w:val="24"/>
          <w:szCs w:val="24"/>
        </w:rPr>
        <w:t>о</w:t>
      </w:r>
      <w:r w:rsidRPr="00B80E22">
        <w:rPr>
          <w:rFonts w:ascii="Times New Roman" w:hAnsi="Times New Roman" w:cs="Times New Roman"/>
          <w:bCs/>
          <w:sz w:val="24"/>
          <w:szCs w:val="24"/>
        </w:rPr>
        <w:t xml:space="preserve">вательным программам среднего профессионального образования» (зарегистрирован Министерством юстиции Российской Федерации 30 июля </w:t>
      </w:r>
      <w:smartTag w:uri="urn:schemas-microsoft-com:office:smarttags" w:element="metricconverter">
        <w:smartTagPr>
          <w:attr w:name="ProductID" w:val="2013 г"/>
        </w:smartTagPr>
        <w:r w:rsidRPr="00B80E22">
          <w:rPr>
            <w:rFonts w:ascii="Times New Roman" w:hAnsi="Times New Roman" w:cs="Times New Roman"/>
            <w:bCs/>
            <w:sz w:val="24"/>
            <w:szCs w:val="24"/>
          </w:rPr>
          <w:t>2013 г</w:t>
        </w:r>
      </w:smartTag>
      <w:r w:rsidRPr="00B80E22">
        <w:rPr>
          <w:rFonts w:ascii="Times New Roman" w:hAnsi="Times New Roman" w:cs="Times New Roman"/>
          <w:bCs/>
          <w:sz w:val="24"/>
          <w:szCs w:val="24"/>
        </w:rPr>
        <w:t>., регистрационный № 29200) (далее – П</w:t>
      </w:r>
      <w:r w:rsidRPr="00B80E22">
        <w:rPr>
          <w:rFonts w:ascii="Times New Roman" w:hAnsi="Times New Roman" w:cs="Times New Roman"/>
          <w:bCs/>
          <w:sz w:val="24"/>
          <w:szCs w:val="24"/>
        </w:rPr>
        <w:t>о</w:t>
      </w:r>
      <w:r w:rsidRPr="00B80E22">
        <w:rPr>
          <w:rFonts w:ascii="Times New Roman" w:hAnsi="Times New Roman" w:cs="Times New Roman"/>
          <w:bCs/>
          <w:sz w:val="24"/>
          <w:szCs w:val="24"/>
        </w:rPr>
        <w:t>рядок организации образовательной деятельности);</w:t>
      </w:r>
    </w:p>
    <w:p w:rsidR="007C4765" w:rsidRPr="00B80E22" w:rsidRDefault="007C4765" w:rsidP="00B80E22">
      <w:pPr>
        <w:numPr>
          <w:ilvl w:val="0"/>
          <w:numId w:val="1"/>
        </w:numPr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  <w:bCs/>
          <w:sz w:val="24"/>
          <w:szCs w:val="24"/>
        </w:rPr>
      </w:pPr>
      <w:r w:rsidRPr="00B80E22">
        <w:rPr>
          <w:rFonts w:ascii="Times New Roman" w:hAnsi="Times New Roman" w:cs="Times New Roman"/>
          <w:bCs/>
          <w:sz w:val="24"/>
          <w:szCs w:val="24"/>
        </w:rPr>
        <w:t xml:space="preserve">Приказ </w:t>
      </w:r>
      <w:proofErr w:type="spellStart"/>
      <w:r w:rsidRPr="00B80E22">
        <w:rPr>
          <w:rFonts w:ascii="Times New Roman" w:hAnsi="Times New Roman" w:cs="Times New Roman"/>
          <w:bCs/>
          <w:sz w:val="24"/>
          <w:szCs w:val="24"/>
        </w:rPr>
        <w:t>Мин</w:t>
      </w:r>
      <w:r w:rsidR="00650ECD" w:rsidRPr="00B80E22">
        <w:rPr>
          <w:rFonts w:ascii="Times New Roman" w:hAnsi="Times New Roman" w:cs="Times New Roman"/>
          <w:bCs/>
          <w:sz w:val="24"/>
          <w:szCs w:val="24"/>
        </w:rPr>
        <w:t>просвещения</w:t>
      </w:r>
      <w:proofErr w:type="spellEnd"/>
      <w:r w:rsidRPr="00B80E22">
        <w:rPr>
          <w:rFonts w:ascii="Times New Roman" w:hAnsi="Times New Roman" w:cs="Times New Roman"/>
          <w:bCs/>
          <w:sz w:val="24"/>
          <w:szCs w:val="24"/>
        </w:rPr>
        <w:t xml:space="preserve"> России от </w:t>
      </w:r>
      <w:r w:rsidR="00650ECD" w:rsidRPr="00B80E22">
        <w:rPr>
          <w:rFonts w:ascii="Times New Roman" w:hAnsi="Times New Roman" w:cs="Times New Roman"/>
          <w:bCs/>
          <w:sz w:val="24"/>
          <w:szCs w:val="24"/>
        </w:rPr>
        <w:t>8 ноября 2021 г. № 800</w:t>
      </w:r>
      <w:r w:rsidRPr="00B80E22">
        <w:rPr>
          <w:rFonts w:ascii="Times New Roman" w:hAnsi="Times New Roman" w:cs="Times New Roman"/>
          <w:bCs/>
          <w:sz w:val="24"/>
          <w:szCs w:val="24"/>
        </w:rPr>
        <w:t xml:space="preserve"> «Об утверждении Порядка проведения государственной итоговой аттестации по образовательным програ</w:t>
      </w:r>
      <w:r w:rsidRPr="00B80E22">
        <w:rPr>
          <w:rFonts w:ascii="Times New Roman" w:hAnsi="Times New Roman" w:cs="Times New Roman"/>
          <w:bCs/>
          <w:sz w:val="24"/>
          <w:szCs w:val="24"/>
        </w:rPr>
        <w:t>м</w:t>
      </w:r>
      <w:r w:rsidRPr="00B80E22">
        <w:rPr>
          <w:rFonts w:ascii="Times New Roman" w:hAnsi="Times New Roman" w:cs="Times New Roman"/>
          <w:bCs/>
          <w:sz w:val="24"/>
          <w:szCs w:val="24"/>
        </w:rPr>
        <w:t>мам среднего профессионального образования» (зарегистрирован Министерством юст</w:t>
      </w:r>
      <w:r w:rsidRPr="00B80E22">
        <w:rPr>
          <w:rFonts w:ascii="Times New Roman" w:hAnsi="Times New Roman" w:cs="Times New Roman"/>
          <w:bCs/>
          <w:sz w:val="24"/>
          <w:szCs w:val="24"/>
        </w:rPr>
        <w:t>и</w:t>
      </w:r>
      <w:r w:rsidRPr="00B80E22">
        <w:rPr>
          <w:rFonts w:ascii="Times New Roman" w:hAnsi="Times New Roman" w:cs="Times New Roman"/>
          <w:bCs/>
          <w:sz w:val="24"/>
          <w:szCs w:val="24"/>
        </w:rPr>
        <w:t xml:space="preserve">ции Российской Федерации </w:t>
      </w:r>
      <w:r w:rsidR="00650ECD" w:rsidRPr="00B80E22">
        <w:rPr>
          <w:rFonts w:ascii="Times New Roman" w:hAnsi="Times New Roman" w:cs="Times New Roman"/>
          <w:bCs/>
          <w:sz w:val="24"/>
          <w:szCs w:val="24"/>
        </w:rPr>
        <w:t xml:space="preserve">7 декабря </w:t>
      </w:r>
      <w:r w:rsidRPr="00B80E22">
        <w:rPr>
          <w:rFonts w:ascii="Times New Roman" w:hAnsi="Times New Roman" w:cs="Times New Roman"/>
          <w:bCs/>
          <w:sz w:val="24"/>
          <w:szCs w:val="24"/>
        </w:rPr>
        <w:t xml:space="preserve"> 20</w:t>
      </w:r>
      <w:r w:rsidR="00650ECD" w:rsidRPr="00B80E22">
        <w:rPr>
          <w:rFonts w:ascii="Times New Roman" w:hAnsi="Times New Roman" w:cs="Times New Roman"/>
          <w:bCs/>
          <w:sz w:val="24"/>
          <w:szCs w:val="24"/>
        </w:rPr>
        <w:t>2</w:t>
      </w:r>
      <w:r w:rsidRPr="00B80E22">
        <w:rPr>
          <w:rFonts w:ascii="Times New Roman" w:hAnsi="Times New Roman" w:cs="Times New Roman"/>
          <w:bCs/>
          <w:sz w:val="24"/>
          <w:szCs w:val="24"/>
        </w:rPr>
        <w:t xml:space="preserve">1 г., регистрационный № </w:t>
      </w:r>
      <w:r w:rsidR="00650ECD" w:rsidRPr="00B80E22">
        <w:rPr>
          <w:rFonts w:ascii="Times New Roman" w:hAnsi="Times New Roman" w:cs="Times New Roman"/>
          <w:bCs/>
          <w:sz w:val="24"/>
          <w:szCs w:val="24"/>
        </w:rPr>
        <w:t>66211</w:t>
      </w:r>
      <w:r w:rsidRPr="00B80E22">
        <w:rPr>
          <w:rFonts w:ascii="Times New Roman" w:hAnsi="Times New Roman" w:cs="Times New Roman"/>
          <w:bCs/>
          <w:sz w:val="24"/>
          <w:szCs w:val="24"/>
        </w:rPr>
        <w:t>);</w:t>
      </w:r>
    </w:p>
    <w:p w:rsidR="007C4765" w:rsidRPr="00B80E22" w:rsidRDefault="007C4765" w:rsidP="00B80E22">
      <w:pPr>
        <w:numPr>
          <w:ilvl w:val="0"/>
          <w:numId w:val="1"/>
        </w:numPr>
        <w:spacing w:after="0" w:line="240" w:lineRule="auto"/>
        <w:ind w:left="0" w:firstLine="709"/>
        <w:contextualSpacing/>
        <w:mirrorIndents/>
        <w:rPr>
          <w:rFonts w:ascii="Times New Roman" w:hAnsi="Times New Roman" w:cs="Times New Roman"/>
          <w:bCs/>
          <w:sz w:val="24"/>
          <w:szCs w:val="24"/>
        </w:rPr>
      </w:pPr>
      <w:r w:rsidRPr="00B80E22">
        <w:rPr>
          <w:rFonts w:ascii="Times New Roman" w:hAnsi="Times New Roman" w:cs="Times New Roman"/>
          <w:bCs/>
          <w:sz w:val="24"/>
          <w:szCs w:val="24"/>
        </w:rPr>
        <w:t xml:space="preserve">Приказ </w:t>
      </w:r>
      <w:proofErr w:type="spellStart"/>
      <w:r w:rsidRPr="00B80E22">
        <w:rPr>
          <w:rFonts w:ascii="Times New Roman" w:hAnsi="Times New Roman" w:cs="Times New Roman"/>
          <w:bCs/>
          <w:sz w:val="24"/>
          <w:szCs w:val="24"/>
        </w:rPr>
        <w:t>Мин</w:t>
      </w:r>
      <w:r w:rsidR="00650ECD" w:rsidRPr="00B80E22">
        <w:rPr>
          <w:rFonts w:ascii="Times New Roman" w:hAnsi="Times New Roman" w:cs="Times New Roman"/>
          <w:bCs/>
          <w:sz w:val="24"/>
          <w:szCs w:val="24"/>
        </w:rPr>
        <w:t>просвещения</w:t>
      </w:r>
      <w:proofErr w:type="spellEnd"/>
      <w:r w:rsidRPr="00B80E22">
        <w:rPr>
          <w:rFonts w:ascii="Times New Roman" w:hAnsi="Times New Roman" w:cs="Times New Roman"/>
          <w:bCs/>
          <w:sz w:val="24"/>
          <w:szCs w:val="24"/>
        </w:rPr>
        <w:t xml:space="preserve"> России от </w:t>
      </w:r>
      <w:r w:rsidR="00650ECD" w:rsidRPr="00B80E22">
        <w:rPr>
          <w:rFonts w:ascii="Times New Roman" w:hAnsi="Times New Roman" w:cs="Times New Roman"/>
          <w:bCs/>
          <w:sz w:val="24"/>
          <w:szCs w:val="24"/>
        </w:rPr>
        <w:t>5 августа 2020</w:t>
      </w:r>
      <w:r w:rsidRPr="00B80E22">
        <w:rPr>
          <w:rFonts w:ascii="Times New Roman" w:hAnsi="Times New Roman" w:cs="Times New Roman"/>
          <w:bCs/>
          <w:sz w:val="24"/>
          <w:szCs w:val="24"/>
        </w:rPr>
        <w:t xml:space="preserve"> г. № </w:t>
      </w:r>
      <w:r w:rsidR="00650ECD" w:rsidRPr="00B80E22">
        <w:rPr>
          <w:rFonts w:ascii="Times New Roman" w:hAnsi="Times New Roman" w:cs="Times New Roman"/>
          <w:bCs/>
          <w:sz w:val="24"/>
          <w:szCs w:val="24"/>
        </w:rPr>
        <w:t>885\390</w:t>
      </w:r>
      <w:r w:rsidRPr="00B80E22">
        <w:rPr>
          <w:rFonts w:ascii="Times New Roman" w:hAnsi="Times New Roman" w:cs="Times New Roman"/>
          <w:bCs/>
          <w:sz w:val="24"/>
          <w:szCs w:val="24"/>
        </w:rPr>
        <w:t xml:space="preserve"> «О</w:t>
      </w:r>
      <w:r w:rsidR="00650ECD" w:rsidRPr="00B80E22">
        <w:rPr>
          <w:rFonts w:ascii="Times New Roman" w:hAnsi="Times New Roman" w:cs="Times New Roman"/>
          <w:bCs/>
          <w:sz w:val="24"/>
          <w:szCs w:val="24"/>
        </w:rPr>
        <w:t xml:space="preserve"> практич</w:t>
      </w:r>
      <w:r w:rsidR="00650ECD" w:rsidRPr="00B80E22">
        <w:rPr>
          <w:rFonts w:ascii="Times New Roman" w:hAnsi="Times New Roman" w:cs="Times New Roman"/>
          <w:bCs/>
          <w:sz w:val="24"/>
          <w:szCs w:val="24"/>
        </w:rPr>
        <w:t>е</w:t>
      </w:r>
      <w:r w:rsidR="00650ECD" w:rsidRPr="00B80E22">
        <w:rPr>
          <w:rFonts w:ascii="Times New Roman" w:hAnsi="Times New Roman" w:cs="Times New Roman"/>
          <w:bCs/>
          <w:sz w:val="24"/>
          <w:szCs w:val="24"/>
        </w:rPr>
        <w:t>ской подготовке обучающихся</w:t>
      </w:r>
      <w:r w:rsidRPr="00B80E22">
        <w:rPr>
          <w:rFonts w:ascii="Times New Roman" w:hAnsi="Times New Roman" w:cs="Times New Roman"/>
          <w:bCs/>
          <w:sz w:val="24"/>
          <w:szCs w:val="24"/>
        </w:rPr>
        <w:t xml:space="preserve"> (зарегистрирован Министерством юстиции Российской Ф</w:t>
      </w:r>
      <w:r w:rsidRPr="00B80E22">
        <w:rPr>
          <w:rFonts w:ascii="Times New Roman" w:hAnsi="Times New Roman" w:cs="Times New Roman"/>
          <w:bCs/>
          <w:sz w:val="24"/>
          <w:szCs w:val="24"/>
        </w:rPr>
        <w:t>е</w:t>
      </w:r>
      <w:r w:rsidRPr="00B80E22">
        <w:rPr>
          <w:rFonts w:ascii="Times New Roman" w:hAnsi="Times New Roman" w:cs="Times New Roman"/>
          <w:bCs/>
          <w:sz w:val="24"/>
          <w:szCs w:val="24"/>
        </w:rPr>
        <w:t xml:space="preserve">дерации </w:t>
      </w:r>
      <w:r w:rsidR="00650ECD" w:rsidRPr="00B80E22">
        <w:rPr>
          <w:rFonts w:ascii="Times New Roman" w:hAnsi="Times New Roman" w:cs="Times New Roman"/>
          <w:bCs/>
          <w:sz w:val="24"/>
          <w:szCs w:val="24"/>
        </w:rPr>
        <w:t>11 сентября 2020</w:t>
      </w:r>
      <w:r w:rsidRPr="00B80E22">
        <w:rPr>
          <w:rFonts w:ascii="Times New Roman" w:hAnsi="Times New Roman" w:cs="Times New Roman"/>
          <w:bCs/>
          <w:sz w:val="24"/>
          <w:szCs w:val="24"/>
        </w:rPr>
        <w:t xml:space="preserve"> г., регистрационный № </w:t>
      </w:r>
      <w:r w:rsidR="00650ECD" w:rsidRPr="00B80E22">
        <w:rPr>
          <w:rFonts w:ascii="Times New Roman" w:hAnsi="Times New Roman" w:cs="Times New Roman"/>
          <w:bCs/>
          <w:sz w:val="24"/>
          <w:szCs w:val="24"/>
        </w:rPr>
        <w:t>59778</w:t>
      </w:r>
      <w:r w:rsidRPr="00B80E22">
        <w:rPr>
          <w:rFonts w:ascii="Times New Roman" w:hAnsi="Times New Roman" w:cs="Times New Roman"/>
          <w:bCs/>
          <w:sz w:val="24"/>
          <w:szCs w:val="24"/>
        </w:rPr>
        <w:t>).</w:t>
      </w:r>
    </w:p>
    <w:p w:rsidR="007C4765" w:rsidRPr="00B80E22" w:rsidRDefault="007C4765" w:rsidP="00B80E22">
      <w:pPr>
        <w:pStyle w:val="ad"/>
        <w:numPr>
          <w:ilvl w:val="0"/>
          <w:numId w:val="2"/>
        </w:numPr>
        <w:spacing w:before="0" w:after="0"/>
        <w:ind w:left="0" w:firstLine="709"/>
        <w:contextualSpacing/>
        <w:mirrorIndents/>
        <w:rPr>
          <w:bCs/>
        </w:rPr>
      </w:pPr>
      <w:r w:rsidRPr="00B80E22">
        <w:rPr>
          <w:bCs/>
        </w:rPr>
        <w:t>Приказ Министерства труда и социальной защиты  Российской Федерации от 08.09.2015 г. № 610н «Об утверждении профессионального стандарта 33.011 Повар» (зар</w:t>
      </w:r>
      <w:r w:rsidRPr="00B80E22">
        <w:rPr>
          <w:bCs/>
        </w:rPr>
        <w:t>е</w:t>
      </w:r>
      <w:r w:rsidRPr="00B80E22">
        <w:rPr>
          <w:bCs/>
        </w:rPr>
        <w:t xml:space="preserve">гистрирован Министерством юстиции Российской Федерации 29 сентября </w:t>
      </w:r>
      <w:smartTag w:uri="urn:schemas-microsoft-com:office:smarttags" w:element="metricconverter">
        <w:smartTagPr>
          <w:attr w:name="ProductID" w:val="2015 г"/>
        </w:smartTagPr>
        <w:r w:rsidRPr="00B80E22">
          <w:rPr>
            <w:bCs/>
          </w:rPr>
          <w:t>2015 г</w:t>
        </w:r>
      </w:smartTag>
      <w:r w:rsidRPr="00B80E22">
        <w:rPr>
          <w:bCs/>
        </w:rPr>
        <w:t>., рег</w:t>
      </w:r>
      <w:r w:rsidRPr="00B80E22">
        <w:rPr>
          <w:bCs/>
        </w:rPr>
        <w:t>и</w:t>
      </w:r>
      <w:r w:rsidRPr="00B80E22">
        <w:rPr>
          <w:bCs/>
        </w:rPr>
        <w:t xml:space="preserve">страционный № 39023); </w:t>
      </w:r>
    </w:p>
    <w:p w:rsidR="007C4765" w:rsidRPr="00B80E22" w:rsidRDefault="007C4765" w:rsidP="00B80E22">
      <w:pPr>
        <w:pStyle w:val="ad"/>
        <w:numPr>
          <w:ilvl w:val="0"/>
          <w:numId w:val="2"/>
        </w:numPr>
        <w:spacing w:before="0" w:after="0"/>
        <w:ind w:left="0" w:firstLine="709"/>
        <w:contextualSpacing/>
        <w:mirrorIndents/>
        <w:rPr>
          <w:bCs/>
        </w:rPr>
      </w:pPr>
      <w:r w:rsidRPr="00B80E22">
        <w:rPr>
          <w:bCs/>
        </w:rPr>
        <w:t xml:space="preserve">Приказ Министерства труда и социальной защиты  Российской Федерации от 07.09.2015 г. № 597н «Об утверждении профессионального стандарта 33.010 Кондитер» (зарегистрирован Министерством юстиции Российской Федерации 21 сентября </w:t>
      </w:r>
      <w:smartTag w:uri="urn:schemas-microsoft-com:office:smarttags" w:element="metricconverter">
        <w:smartTagPr>
          <w:attr w:name="ProductID" w:val="2015 г"/>
        </w:smartTagPr>
        <w:r w:rsidRPr="00B80E22">
          <w:rPr>
            <w:bCs/>
          </w:rPr>
          <w:t>2015 г</w:t>
        </w:r>
      </w:smartTag>
      <w:r w:rsidRPr="00B80E22">
        <w:rPr>
          <w:bCs/>
        </w:rPr>
        <w:t>., р</w:t>
      </w:r>
      <w:r w:rsidRPr="00B80E22">
        <w:rPr>
          <w:bCs/>
        </w:rPr>
        <w:t>е</w:t>
      </w:r>
      <w:r w:rsidRPr="00B80E22">
        <w:rPr>
          <w:bCs/>
        </w:rPr>
        <w:t xml:space="preserve">гистрационный № 38940); </w:t>
      </w:r>
    </w:p>
    <w:p w:rsidR="007C4765" w:rsidRPr="00B80E22" w:rsidRDefault="007C4765" w:rsidP="00B80E22">
      <w:pPr>
        <w:pStyle w:val="ad"/>
        <w:numPr>
          <w:ilvl w:val="0"/>
          <w:numId w:val="2"/>
        </w:numPr>
        <w:spacing w:before="0" w:after="0"/>
        <w:ind w:left="0" w:firstLine="709"/>
        <w:contextualSpacing/>
        <w:mirrorIndents/>
        <w:rPr>
          <w:bCs/>
        </w:rPr>
      </w:pPr>
      <w:r w:rsidRPr="00B80E22">
        <w:rPr>
          <w:bCs/>
        </w:rPr>
        <w:t>Приказ Министерства труда и социальной защиты  Российской Федерации от 01.12.2015 г. № 914н «Об утверждении профессионального стандарта 33.014 Пекарь» (зар</w:t>
      </w:r>
      <w:r w:rsidRPr="00B80E22">
        <w:rPr>
          <w:bCs/>
        </w:rPr>
        <w:t>е</w:t>
      </w:r>
      <w:r w:rsidRPr="00B80E22">
        <w:rPr>
          <w:bCs/>
        </w:rPr>
        <w:t xml:space="preserve">гистрирован Министерством юстиции Российской Федерации 25 декабря </w:t>
      </w:r>
      <w:smartTag w:uri="urn:schemas-microsoft-com:office:smarttags" w:element="metricconverter">
        <w:smartTagPr>
          <w:attr w:name="ProductID" w:val="2015 г"/>
        </w:smartTagPr>
        <w:r w:rsidRPr="00B80E22">
          <w:rPr>
            <w:bCs/>
          </w:rPr>
          <w:t>2015 г</w:t>
        </w:r>
      </w:smartTag>
      <w:r w:rsidRPr="00B80E22">
        <w:rPr>
          <w:bCs/>
        </w:rPr>
        <w:t>., регистр</w:t>
      </w:r>
      <w:r w:rsidRPr="00B80E22">
        <w:rPr>
          <w:bCs/>
        </w:rPr>
        <w:t>а</w:t>
      </w:r>
      <w:r w:rsidRPr="00B80E22">
        <w:rPr>
          <w:bCs/>
        </w:rPr>
        <w:t>ционный № 40270).</w:t>
      </w:r>
    </w:p>
    <w:p w:rsidR="0007038C" w:rsidRPr="00B80E22" w:rsidRDefault="007C4765" w:rsidP="00B80E22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Cs/>
          <w:sz w:val="24"/>
          <w:szCs w:val="24"/>
        </w:rPr>
      </w:pPr>
      <w:r w:rsidRPr="00B80E22">
        <w:rPr>
          <w:rFonts w:ascii="Times New Roman" w:hAnsi="Times New Roman" w:cs="Times New Roman"/>
          <w:bCs/>
          <w:sz w:val="24"/>
          <w:szCs w:val="24"/>
        </w:rPr>
        <w:t xml:space="preserve">         -- </w:t>
      </w:r>
      <w:r w:rsidR="00A83E74" w:rsidRPr="00B80E22">
        <w:rPr>
          <w:rFonts w:ascii="Times New Roman" w:hAnsi="Times New Roman" w:cs="Times New Roman"/>
          <w:bCs/>
          <w:sz w:val="24"/>
          <w:szCs w:val="24"/>
        </w:rPr>
        <w:t>Техническое описание компетенции «</w:t>
      </w:r>
      <w:r w:rsidRPr="00B80E2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912BE" w:rsidRPr="00B80E22">
        <w:rPr>
          <w:rFonts w:ascii="Times New Roman" w:hAnsi="Times New Roman" w:cs="Times New Roman"/>
          <w:bCs/>
          <w:sz w:val="24"/>
          <w:szCs w:val="24"/>
        </w:rPr>
        <w:t>Поварское дело</w:t>
      </w:r>
      <w:r w:rsidR="00A83E74" w:rsidRPr="00B80E22">
        <w:rPr>
          <w:rFonts w:ascii="Times New Roman" w:hAnsi="Times New Roman" w:cs="Times New Roman"/>
          <w:bCs/>
          <w:sz w:val="24"/>
          <w:szCs w:val="24"/>
        </w:rPr>
        <w:t>» конкурсного движ</w:t>
      </w:r>
      <w:r w:rsidR="00A83E74" w:rsidRPr="00B80E22">
        <w:rPr>
          <w:rFonts w:ascii="Times New Roman" w:hAnsi="Times New Roman" w:cs="Times New Roman"/>
          <w:bCs/>
          <w:sz w:val="24"/>
          <w:szCs w:val="24"/>
        </w:rPr>
        <w:t>е</w:t>
      </w:r>
      <w:r w:rsidR="00A83E74" w:rsidRPr="00B80E22">
        <w:rPr>
          <w:rFonts w:ascii="Times New Roman" w:hAnsi="Times New Roman" w:cs="Times New Roman"/>
          <w:bCs/>
          <w:sz w:val="24"/>
          <w:szCs w:val="24"/>
        </w:rPr>
        <w:t>ния «Молодые профессионалы» (</w:t>
      </w:r>
      <w:proofErr w:type="spellStart"/>
      <w:r w:rsidR="00A83E74" w:rsidRPr="00B80E22">
        <w:rPr>
          <w:rFonts w:ascii="Times New Roman" w:hAnsi="Times New Roman" w:cs="Times New Roman"/>
          <w:bCs/>
          <w:sz w:val="24"/>
          <w:szCs w:val="24"/>
          <w:lang w:val="en-US"/>
        </w:rPr>
        <w:t>Worldskills</w:t>
      </w:r>
      <w:proofErr w:type="spellEnd"/>
      <w:r w:rsidR="00D464B7" w:rsidRPr="00B80E22">
        <w:rPr>
          <w:rFonts w:ascii="Times New Roman" w:hAnsi="Times New Roman" w:cs="Times New Roman"/>
          <w:bCs/>
          <w:sz w:val="24"/>
          <w:szCs w:val="24"/>
        </w:rPr>
        <w:t>).</w:t>
      </w:r>
    </w:p>
    <w:p w:rsidR="00724A79" w:rsidRPr="00B80E22" w:rsidRDefault="00724A79" w:rsidP="00B80E22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Cs/>
          <w:sz w:val="24"/>
          <w:szCs w:val="24"/>
        </w:rPr>
      </w:pPr>
    </w:p>
    <w:p w:rsidR="00724A79" w:rsidRPr="00B80E22" w:rsidRDefault="00724A79" w:rsidP="00B80E22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Cs/>
          <w:i/>
          <w:sz w:val="24"/>
          <w:szCs w:val="24"/>
        </w:rPr>
      </w:pPr>
    </w:p>
    <w:p w:rsidR="00724A79" w:rsidRPr="00B80E22" w:rsidRDefault="00724A79" w:rsidP="00B80E22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Cs/>
          <w:sz w:val="24"/>
          <w:szCs w:val="24"/>
        </w:rPr>
      </w:pPr>
      <w:r w:rsidRPr="00B80E22">
        <w:rPr>
          <w:rFonts w:ascii="Times New Roman" w:hAnsi="Times New Roman" w:cs="Times New Roman"/>
          <w:bCs/>
          <w:sz w:val="24"/>
          <w:szCs w:val="24"/>
        </w:rPr>
        <w:t xml:space="preserve">         -- Техническое описание компетенции « Кондитерское дело» конкурсного движения «Молодые профессионалы» (</w:t>
      </w:r>
      <w:proofErr w:type="spellStart"/>
      <w:r w:rsidRPr="00B80E22">
        <w:rPr>
          <w:rFonts w:ascii="Times New Roman" w:hAnsi="Times New Roman" w:cs="Times New Roman"/>
          <w:bCs/>
          <w:sz w:val="24"/>
          <w:szCs w:val="24"/>
          <w:lang w:val="en-US"/>
        </w:rPr>
        <w:t>Worldskills</w:t>
      </w:r>
      <w:proofErr w:type="spellEnd"/>
      <w:r w:rsidRPr="00B80E22">
        <w:rPr>
          <w:rFonts w:ascii="Times New Roman" w:hAnsi="Times New Roman" w:cs="Times New Roman"/>
          <w:bCs/>
          <w:sz w:val="24"/>
          <w:szCs w:val="24"/>
        </w:rPr>
        <w:t>).</w:t>
      </w:r>
    </w:p>
    <w:p w:rsidR="00724A79" w:rsidRPr="00B80E22" w:rsidRDefault="00724A79" w:rsidP="00B80E22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Cs/>
          <w:sz w:val="24"/>
          <w:szCs w:val="24"/>
        </w:rPr>
      </w:pPr>
    </w:p>
    <w:p w:rsidR="00724A79" w:rsidRPr="00B80E22" w:rsidRDefault="00724A79" w:rsidP="00B80E22">
      <w:pPr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Cs/>
          <w:sz w:val="24"/>
          <w:szCs w:val="24"/>
        </w:rPr>
      </w:pPr>
    </w:p>
    <w:p w:rsidR="008D58DC" w:rsidRPr="00B80E22" w:rsidRDefault="008D58DC" w:rsidP="00B80E22">
      <w:pPr>
        <w:spacing w:after="0" w:line="240" w:lineRule="auto"/>
        <w:contextualSpacing/>
        <w:mirrorIndents/>
        <w:rPr>
          <w:rFonts w:ascii="Times New Roman" w:hAnsi="Times New Roman" w:cs="Times New Roman"/>
          <w:bCs/>
          <w:sz w:val="24"/>
          <w:szCs w:val="24"/>
        </w:rPr>
      </w:pPr>
      <w:r w:rsidRPr="00B80E22">
        <w:rPr>
          <w:rFonts w:ascii="Times New Roman" w:hAnsi="Times New Roman" w:cs="Times New Roman"/>
          <w:bCs/>
          <w:sz w:val="24"/>
          <w:szCs w:val="24"/>
        </w:rPr>
        <w:t>1.</w:t>
      </w:r>
      <w:r w:rsidR="00B6565C" w:rsidRPr="00B80E22">
        <w:rPr>
          <w:rFonts w:ascii="Times New Roman" w:hAnsi="Times New Roman" w:cs="Times New Roman"/>
          <w:bCs/>
          <w:sz w:val="24"/>
          <w:szCs w:val="24"/>
        </w:rPr>
        <w:t>3</w:t>
      </w:r>
      <w:r w:rsidRPr="00B80E22">
        <w:rPr>
          <w:rFonts w:ascii="Times New Roman" w:hAnsi="Times New Roman" w:cs="Times New Roman"/>
          <w:bCs/>
          <w:sz w:val="24"/>
          <w:szCs w:val="24"/>
        </w:rPr>
        <w:t>. Перечень сокращений, используемых в тексте ПООП:</w:t>
      </w:r>
    </w:p>
    <w:p w:rsidR="008D58DC" w:rsidRPr="00B80E22" w:rsidRDefault="0044139C" w:rsidP="00B80E22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Cs/>
          <w:sz w:val="24"/>
          <w:szCs w:val="24"/>
        </w:rPr>
      </w:pPr>
      <w:r w:rsidRPr="00B80E22">
        <w:rPr>
          <w:rFonts w:ascii="Times New Roman" w:hAnsi="Times New Roman" w:cs="Times New Roman"/>
          <w:bCs/>
          <w:sz w:val="24"/>
          <w:szCs w:val="24"/>
        </w:rPr>
        <w:t>ФГОС СП</w:t>
      </w:r>
      <w:r w:rsidR="008D58DC" w:rsidRPr="00B80E22">
        <w:rPr>
          <w:rFonts w:ascii="Times New Roman" w:hAnsi="Times New Roman" w:cs="Times New Roman"/>
          <w:bCs/>
          <w:sz w:val="24"/>
          <w:szCs w:val="24"/>
        </w:rPr>
        <w:t xml:space="preserve">О – Федеральный государственный образовательный стандарт </w:t>
      </w:r>
      <w:r w:rsidRPr="00B80E22">
        <w:rPr>
          <w:rFonts w:ascii="Times New Roman" w:hAnsi="Times New Roman" w:cs="Times New Roman"/>
          <w:bCs/>
          <w:sz w:val="24"/>
          <w:szCs w:val="24"/>
        </w:rPr>
        <w:t>среднего профе</w:t>
      </w:r>
      <w:r w:rsidRPr="00B80E22">
        <w:rPr>
          <w:rFonts w:ascii="Times New Roman" w:hAnsi="Times New Roman" w:cs="Times New Roman"/>
          <w:bCs/>
          <w:sz w:val="24"/>
          <w:szCs w:val="24"/>
        </w:rPr>
        <w:t>с</w:t>
      </w:r>
      <w:r w:rsidRPr="00B80E22">
        <w:rPr>
          <w:rFonts w:ascii="Times New Roman" w:hAnsi="Times New Roman" w:cs="Times New Roman"/>
          <w:bCs/>
          <w:sz w:val="24"/>
          <w:szCs w:val="24"/>
        </w:rPr>
        <w:t xml:space="preserve">сионального </w:t>
      </w:r>
      <w:r w:rsidR="008D58DC" w:rsidRPr="00B80E22">
        <w:rPr>
          <w:rFonts w:ascii="Times New Roman" w:hAnsi="Times New Roman" w:cs="Times New Roman"/>
          <w:bCs/>
          <w:sz w:val="24"/>
          <w:szCs w:val="24"/>
        </w:rPr>
        <w:t>образования;</w:t>
      </w:r>
    </w:p>
    <w:p w:rsidR="008D58DC" w:rsidRPr="00B80E22" w:rsidRDefault="008D58DC" w:rsidP="00B80E22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Cs/>
          <w:sz w:val="24"/>
          <w:szCs w:val="24"/>
        </w:rPr>
      </w:pPr>
      <w:r w:rsidRPr="00B80E22">
        <w:rPr>
          <w:rFonts w:ascii="Times New Roman" w:hAnsi="Times New Roman" w:cs="Times New Roman"/>
          <w:bCs/>
          <w:sz w:val="24"/>
          <w:szCs w:val="24"/>
        </w:rPr>
        <w:t xml:space="preserve">ПООП – примерная основная образовательная программа; </w:t>
      </w:r>
    </w:p>
    <w:p w:rsidR="00180EE3" w:rsidRPr="00B80E22" w:rsidRDefault="00180EE3" w:rsidP="00B80E22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Cs/>
          <w:sz w:val="24"/>
          <w:szCs w:val="24"/>
        </w:rPr>
      </w:pPr>
      <w:r w:rsidRPr="00B80E22">
        <w:rPr>
          <w:rFonts w:ascii="Times New Roman" w:hAnsi="Times New Roman" w:cs="Times New Roman"/>
          <w:bCs/>
          <w:sz w:val="24"/>
          <w:szCs w:val="24"/>
        </w:rPr>
        <w:t>МДК</w:t>
      </w:r>
      <w:r w:rsidR="003A6FFA" w:rsidRPr="00B80E22">
        <w:rPr>
          <w:rFonts w:ascii="Times New Roman" w:hAnsi="Times New Roman" w:cs="Times New Roman"/>
          <w:bCs/>
          <w:sz w:val="24"/>
          <w:szCs w:val="24"/>
        </w:rPr>
        <w:t xml:space="preserve"> – междисциплинарный курс</w:t>
      </w:r>
    </w:p>
    <w:p w:rsidR="00180EE3" w:rsidRPr="00B80E22" w:rsidRDefault="003A6FFA" w:rsidP="00B80E22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Cs/>
          <w:sz w:val="24"/>
          <w:szCs w:val="24"/>
        </w:rPr>
      </w:pPr>
      <w:r w:rsidRPr="00B80E22">
        <w:rPr>
          <w:rFonts w:ascii="Times New Roman" w:hAnsi="Times New Roman" w:cs="Times New Roman"/>
          <w:bCs/>
          <w:sz w:val="24"/>
          <w:szCs w:val="24"/>
        </w:rPr>
        <w:t>ПМ – профессиональный модуль</w:t>
      </w:r>
    </w:p>
    <w:p w:rsidR="008D58DC" w:rsidRPr="00B80E22" w:rsidRDefault="008D58DC" w:rsidP="00B80E22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iCs/>
          <w:sz w:val="24"/>
          <w:szCs w:val="24"/>
        </w:rPr>
      </w:pPr>
      <w:r w:rsidRPr="00B80E22">
        <w:rPr>
          <w:rFonts w:ascii="Times New Roman" w:hAnsi="Times New Roman" w:cs="Times New Roman"/>
          <w:iCs/>
          <w:sz w:val="24"/>
          <w:szCs w:val="24"/>
        </w:rPr>
        <w:t xml:space="preserve">ОК </w:t>
      </w:r>
      <w:r w:rsidRPr="00B80E22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="0044139C" w:rsidRPr="00B80E22">
        <w:rPr>
          <w:rFonts w:ascii="Times New Roman" w:hAnsi="Times New Roman" w:cs="Times New Roman"/>
          <w:iCs/>
          <w:sz w:val="24"/>
          <w:szCs w:val="24"/>
        </w:rPr>
        <w:t>общие</w:t>
      </w:r>
      <w:r w:rsidRPr="00B80E22">
        <w:rPr>
          <w:rFonts w:ascii="Times New Roman" w:hAnsi="Times New Roman" w:cs="Times New Roman"/>
          <w:iCs/>
          <w:sz w:val="24"/>
          <w:szCs w:val="24"/>
        </w:rPr>
        <w:t xml:space="preserve"> компетенции;</w:t>
      </w:r>
    </w:p>
    <w:p w:rsidR="008D58DC" w:rsidRPr="00B80E22" w:rsidRDefault="008D58DC" w:rsidP="00B80E22">
      <w:pPr>
        <w:tabs>
          <w:tab w:val="left" w:pos="993"/>
        </w:tabs>
        <w:spacing w:after="0" w:line="240" w:lineRule="auto"/>
        <w:ind w:firstLine="709"/>
        <w:contextualSpacing/>
        <w:mirrorIndents/>
        <w:rPr>
          <w:rFonts w:ascii="Times New Roman" w:hAnsi="Times New Roman" w:cs="Times New Roman"/>
          <w:bCs/>
          <w:sz w:val="24"/>
          <w:szCs w:val="24"/>
        </w:rPr>
      </w:pPr>
      <w:r w:rsidRPr="00B80E22">
        <w:rPr>
          <w:rFonts w:ascii="Times New Roman" w:hAnsi="Times New Roman" w:cs="Times New Roman"/>
          <w:bCs/>
          <w:sz w:val="24"/>
          <w:szCs w:val="24"/>
        </w:rPr>
        <w:t>ПК – профессиональные комп</w:t>
      </w:r>
      <w:r w:rsidR="0044139C" w:rsidRPr="00B80E22">
        <w:rPr>
          <w:rFonts w:ascii="Times New Roman" w:hAnsi="Times New Roman" w:cs="Times New Roman"/>
          <w:bCs/>
          <w:sz w:val="24"/>
          <w:szCs w:val="24"/>
        </w:rPr>
        <w:t>етенции.</w:t>
      </w:r>
    </w:p>
    <w:p w:rsidR="00724A79" w:rsidRPr="00B80E22" w:rsidRDefault="00724A79" w:rsidP="00B80E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415A" w:rsidRPr="00B80E22" w:rsidRDefault="009A415A" w:rsidP="00B80E2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80E22">
        <w:rPr>
          <w:rFonts w:ascii="Times New Roman" w:hAnsi="Times New Roman" w:cs="Times New Roman"/>
          <w:b/>
          <w:sz w:val="24"/>
          <w:szCs w:val="24"/>
        </w:rPr>
        <w:t>Раздел 2. Общая характеристика образовательной программы среднего професси</w:t>
      </w:r>
      <w:r w:rsidRPr="00B80E22">
        <w:rPr>
          <w:rFonts w:ascii="Times New Roman" w:hAnsi="Times New Roman" w:cs="Times New Roman"/>
          <w:b/>
          <w:sz w:val="24"/>
          <w:szCs w:val="24"/>
        </w:rPr>
        <w:t>о</w:t>
      </w:r>
      <w:r w:rsidRPr="00B80E22">
        <w:rPr>
          <w:rFonts w:ascii="Times New Roman" w:hAnsi="Times New Roman" w:cs="Times New Roman"/>
          <w:b/>
          <w:sz w:val="24"/>
          <w:szCs w:val="24"/>
        </w:rPr>
        <w:t xml:space="preserve">нального образования </w:t>
      </w:r>
    </w:p>
    <w:p w:rsidR="008D58DC" w:rsidRPr="00B80E22" w:rsidRDefault="008D58DC" w:rsidP="00B80E2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Квалификация, присваиваемая</w:t>
      </w:r>
      <w:r w:rsidR="003A6FFA" w:rsidRPr="00B80E22">
        <w:rPr>
          <w:rFonts w:ascii="Times New Roman" w:hAnsi="Times New Roman" w:cs="Times New Roman"/>
          <w:sz w:val="24"/>
          <w:szCs w:val="24"/>
        </w:rPr>
        <w:t xml:space="preserve"> </w:t>
      </w:r>
      <w:r w:rsidRPr="00B80E22">
        <w:rPr>
          <w:rFonts w:ascii="Times New Roman" w:hAnsi="Times New Roman" w:cs="Times New Roman"/>
          <w:sz w:val="24"/>
          <w:szCs w:val="24"/>
        </w:rPr>
        <w:t xml:space="preserve"> выпускникам образовательной программы: </w:t>
      </w:r>
    </w:p>
    <w:p w:rsidR="002D17F1" w:rsidRPr="00B80E22" w:rsidRDefault="002D17F1" w:rsidP="00B80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Повар ↔кондитер</w:t>
      </w:r>
    </w:p>
    <w:p w:rsidR="00724A79" w:rsidRPr="00B80E22" w:rsidRDefault="00724A79" w:rsidP="00B80E2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415A" w:rsidRPr="00B80E22" w:rsidRDefault="008D58DC" w:rsidP="00B80E2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 xml:space="preserve">Формы получения образования: </w:t>
      </w:r>
      <w:r w:rsidR="009A415A" w:rsidRPr="00B80E22">
        <w:rPr>
          <w:rFonts w:ascii="Times New Roman" w:hAnsi="Times New Roman" w:cs="Times New Roman"/>
          <w:sz w:val="24"/>
          <w:szCs w:val="24"/>
        </w:rPr>
        <w:t>допускается только в профессиональной образовательной орган</w:t>
      </w:r>
      <w:r w:rsidR="009A415A" w:rsidRPr="00B80E22">
        <w:rPr>
          <w:rFonts w:ascii="Times New Roman" w:hAnsi="Times New Roman" w:cs="Times New Roman"/>
          <w:sz w:val="24"/>
          <w:szCs w:val="24"/>
        </w:rPr>
        <w:t>и</w:t>
      </w:r>
      <w:r w:rsidR="009A415A" w:rsidRPr="00B80E22">
        <w:rPr>
          <w:rFonts w:ascii="Times New Roman" w:hAnsi="Times New Roman" w:cs="Times New Roman"/>
          <w:sz w:val="24"/>
          <w:szCs w:val="24"/>
        </w:rPr>
        <w:t xml:space="preserve">зации или образовательной организации высшего образования </w:t>
      </w:r>
    </w:p>
    <w:p w:rsidR="008D58DC" w:rsidRPr="00B80E22" w:rsidRDefault="008D58DC" w:rsidP="00B80E2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 xml:space="preserve">Формы обучения: </w:t>
      </w:r>
      <w:r w:rsidR="00AC0E95" w:rsidRPr="00B80E22">
        <w:rPr>
          <w:rFonts w:ascii="Times New Roman" w:hAnsi="Times New Roman" w:cs="Times New Roman"/>
          <w:sz w:val="24"/>
          <w:szCs w:val="24"/>
        </w:rPr>
        <w:softHyphen/>
      </w:r>
      <w:r w:rsidR="00AC0E95" w:rsidRPr="00B80E22">
        <w:rPr>
          <w:rFonts w:ascii="Times New Roman" w:hAnsi="Times New Roman" w:cs="Times New Roman"/>
          <w:sz w:val="24"/>
          <w:szCs w:val="24"/>
        </w:rPr>
        <w:softHyphen/>
      </w:r>
      <w:r w:rsidR="00AC0E95" w:rsidRPr="00B80E22">
        <w:rPr>
          <w:rFonts w:ascii="Times New Roman" w:hAnsi="Times New Roman" w:cs="Times New Roman"/>
          <w:sz w:val="24"/>
          <w:szCs w:val="24"/>
        </w:rPr>
        <w:softHyphen/>
      </w:r>
      <w:r w:rsidR="00AC0E95" w:rsidRPr="00B80E22">
        <w:rPr>
          <w:rFonts w:ascii="Times New Roman" w:hAnsi="Times New Roman" w:cs="Times New Roman"/>
          <w:sz w:val="24"/>
          <w:szCs w:val="24"/>
        </w:rPr>
        <w:softHyphen/>
      </w:r>
      <w:proofErr w:type="gramStart"/>
      <w:r w:rsidRPr="00B80E22">
        <w:rPr>
          <w:rFonts w:ascii="Times New Roman" w:hAnsi="Times New Roman" w:cs="Times New Roman"/>
          <w:sz w:val="24"/>
          <w:szCs w:val="24"/>
        </w:rPr>
        <w:t>очная</w:t>
      </w:r>
      <w:proofErr w:type="gramEnd"/>
      <w:r w:rsidR="00AC0E95" w:rsidRPr="00B80E22">
        <w:rPr>
          <w:rFonts w:ascii="Times New Roman" w:hAnsi="Times New Roman" w:cs="Times New Roman"/>
          <w:i/>
          <w:sz w:val="24"/>
          <w:szCs w:val="24"/>
        </w:rPr>
        <w:t>.</w:t>
      </w:r>
    </w:p>
    <w:p w:rsidR="008D58DC" w:rsidRPr="00B80E22" w:rsidRDefault="009A415A" w:rsidP="00B80E2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О</w:t>
      </w:r>
      <w:r w:rsidR="008D58DC" w:rsidRPr="00B80E22">
        <w:rPr>
          <w:rFonts w:ascii="Times New Roman" w:hAnsi="Times New Roman" w:cs="Times New Roman"/>
          <w:sz w:val="24"/>
          <w:szCs w:val="24"/>
        </w:rPr>
        <w:t>бъем образовательной программы</w:t>
      </w:r>
      <w:r w:rsidRPr="00B80E22">
        <w:rPr>
          <w:rFonts w:ascii="Times New Roman" w:hAnsi="Times New Roman" w:cs="Times New Roman"/>
          <w:sz w:val="24"/>
          <w:szCs w:val="24"/>
        </w:rPr>
        <w:t>, реализуемой на базе среднего общего образования</w:t>
      </w:r>
      <w:r w:rsidR="008D58DC" w:rsidRPr="00B80E22">
        <w:rPr>
          <w:rFonts w:ascii="Times New Roman" w:hAnsi="Times New Roman" w:cs="Times New Roman"/>
          <w:sz w:val="24"/>
          <w:szCs w:val="24"/>
        </w:rPr>
        <w:t>:</w:t>
      </w:r>
      <w:r w:rsidR="002D17F1" w:rsidRPr="00B80E22">
        <w:rPr>
          <w:rFonts w:ascii="Times New Roman" w:hAnsi="Times New Roman" w:cs="Times New Roman"/>
          <w:sz w:val="24"/>
          <w:szCs w:val="24"/>
        </w:rPr>
        <w:t xml:space="preserve"> 2952</w:t>
      </w:r>
      <w:r w:rsidR="008D58DC" w:rsidRPr="00B80E22">
        <w:rPr>
          <w:rFonts w:ascii="Times New Roman" w:hAnsi="Times New Roman" w:cs="Times New Roman"/>
          <w:sz w:val="24"/>
          <w:szCs w:val="24"/>
        </w:rPr>
        <w:t xml:space="preserve"> </w:t>
      </w:r>
      <w:r w:rsidRPr="00B80E22">
        <w:rPr>
          <w:rFonts w:ascii="Times New Roman" w:hAnsi="Times New Roman" w:cs="Times New Roman"/>
          <w:sz w:val="24"/>
          <w:szCs w:val="24"/>
        </w:rPr>
        <w:t>часов.</w:t>
      </w:r>
    </w:p>
    <w:p w:rsidR="009A415A" w:rsidRPr="00B80E22" w:rsidRDefault="009A415A" w:rsidP="00B80E2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Срок получения образования по образовательной программе, реализуемой на базе среднего общего образования</w:t>
      </w:r>
      <w:r w:rsidR="002D17F1" w:rsidRPr="00B80E22">
        <w:rPr>
          <w:rFonts w:ascii="Times New Roman" w:hAnsi="Times New Roman" w:cs="Times New Roman"/>
          <w:sz w:val="24"/>
          <w:szCs w:val="24"/>
        </w:rPr>
        <w:t>: 1 год 10 мес</w:t>
      </w:r>
      <w:proofErr w:type="gramStart"/>
      <w:r w:rsidR="002D17F1" w:rsidRPr="00B80E22">
        <w:rPr>
          <w:rFonts w:ascii="Times New Roman" w:hAnsi="Times New Roman" w:cs="Times New Roman"/>
          <w:sz w:val="24"/>
          <w:szCs w:val="24"/>
        </w:rPr>
        <w:t>.</w:t>
      </w:r>
      <w:r w:rsidR="00AC0E95" w:rsidRPr="00B80E22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</w:p>
    <w:p w:rsidR="00724A79" w:rsidRPr="00B80E22" w:rsidRDefault="00724A79" w:rsidP="00B80E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24A79" w:rsidRPr="00B80E22" w:rsidRDefault="00724A79" w:rsidP="00B80E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6B92" w:rsidRPr="00B80E22" w:rsidRDefault="00E56B92" w:rsidP="00B80E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0E22">
        <w:rPr>
          <w:rFonts w:ascii="Times New Roman" w:hAnsi="Times New Roman" w:cs="Times New Roman"/>
          <w:b/>
          <w:sz w:val="24"/>
          <w:szCs w:val="24"/>
        </w:rPr>
        <w:t>Раздел 3. Характеристика профессиональной деятельности выпускника</w:t>
      </w:r>
    </w:p>
    <w:p w:rsidR="001F03EB" w:rsidRPr="00B80E22" w:rsidRDefault="001F03EB" w:rsidP="00B80E22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2D17F1" w:rsidRPr="00B80E22" w:rsidRDefault="001F03EB" w:rsidP="00B80E2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3.1. Область профессиональной деятельности выпускников</w:t>
      </w:r>
      <w:r w:rsidR="00C554CB" w:rsidRPr="00B80E22">
        <w:rPr>
          <w:rStyle w:val="ab"/>
          <w:rFonts w:ascii="Times New Roman" w:hAnsi="Times New Roman" w:cs="Times New Roman"/>
          <w:bCs/>
          <w:sz w:val="24"/>
          <w:szCs w:val="24"/>
        </w:rPr>
        <w:footnoteReference w:id="1"/>
      </w:r>
      <w:r w:rsidRPr="00B80E22">
        <w:rPr>
          <w:rFonts w:ascii="Times New Roman" w:hAnsi="Times New Roman" w:cs="Times New Roman"/>
          <w:sz w:val="24"/>
          <w:szCs w:val="24"/>
        </w:rPr>
        <w:t>:</w:t>
      </w:r>
      <w:r w:rsidR="002D17F1" w:rsidRPr="00B80E22">
        <w:rPr>
          <w:rFonts w:ascii="Times New Roman" w:hAnsi="Times New Roman" w:cs="Times New Roman"/>
          <w:sz w:val="24"/>
          <w:szCs w:val="24"/>
        </w:rPr>
        <w:t xml:space="preserve"> 33 Сервис, оказание услуг населению (торговля, техническое обслуживание, ремонт, предоставление персонал</w:t>
      </w:r>
      <w:r w:rsidR="002D17F1" w:rsidRPr="00B80E22">
        <w:rPr>
          <w:rFonts w:ascii="Times New Roman" w:hAnsi="Times New Roman" w:cs="Times New Roman"/>
          <w:sz w:val="24"/>
          <w:szCs w:val="24"/>
        </w:rPr>
        <w:t>ь</w:t>
      </w:r>
      <w:r w:rsidR="002D17F1" w:rsidRPr="00B80E22">
        <w:rPr>
          <w:rFonts w:ascii="Times New Roman" w:hAnsi="Times New Roman" w:cs="Times New Roman"/>
          <w:sz w:val="24"/>
          <w:szCs w:val="24"/>
        </w:rPr>
        <w:t>ных услуг, услуги гостеприимства, общественное питание и пр.).</w:t>
      </w:r>
    </w:p>
    <w:p w:rsidR="00B6565C" w:rsidRPr="00B80E22" w:rsidRDefault="00B6565C" w:rsidP="00B80E2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3.</w:t>
      </w:r>
      <w:r w:rsidR="009E1542" w:rsidRPr="00B80E22">
        <w:rPr>
          <w:rFonts w:ascii="Times New Roman" w:hAnsi="Times New Roman" w:cs="Times New Roman"/>
          <w:sz w:val="24"/>
          <w:szCs w:val="24"/>
        </w:rPr>
        <w:t>2</w:t>
      </w:r>
      <w:r w:rsidRPr="00B80E22">
        <w:rPr>
          <w:rFonts w:ascii="Times New Roman" w:hAnsi="Times New Roman" w:cs="Times New Roman"/>
          <w:sz w:val="24"/>
          <w:szCs w:val="24"/>
        </w:rPr>
        <w:t xml:space="preserve">. </w:t>
      </w:r>
      <w:bookmarkStart w:id="2" w:name="_Toc460855523"/>
      <w:bookmarkStart w:id="3" w:name="_Toc460939930"/>
      <w:r w:rsidRPr="00B80E22">
        <w:rPr>
          <w:rFonts w:ascii="Times New Roman" w:hAnsi="Times New Roman" w:cs="Times New Roman"/>
          <w:sz w:val="24"/>
          <w:szCs w:val="24"/>
        </w:rPr>
        <w:t>Соответствие профессиональных модулей присваиваемым квалификациям</w:t>
      </w:r>
      <w:bookmarkEnd w:id="2"/>
      <w:bookmarkEnd w:id="3"/>
      <w:r w:rsidRPr="00B80E22">
        <w:rPr>
          <w:rFonts w:ascii="Times New Roman" w:hAnsi="Times New Roman" w:cs="Times New Roman"/>
          <w:sz w:val="24"/>
          <w:szCs w:val="24"/>
        </w:rPr>
        <w:t xml:space="preserve"> (соч</w:t>
      </w:r>
      <w:r w:rsidRPr="00B80E22">
        <w:rPr>
          <w:rFonts w:ascii="Times New Roman" w:hAnsi="Times New Roman" w:cs="Times New Roman"/>
          <w:sz w:val="24"/>
          <w:szCs w:val="24"/>
        </w:rPr>
        <w:t>е</w:t>
      </w:r>
      <w:r w:rsidRPr="00B80E22">
        <w:rPr>
          <w:rFonts w:ascii="Times New Roman" w:hAnsi="Times New Roman" w:cs="Times New Roman"/>
          <w:sz w:val="24"/>
          <w:szCs w:val="24"/>
        </w:rPr>
        <w:t xml:space="preserve">таниям </w:t>
      </w:r>
      <w:r w:rsidR="00194BA2" w:rsidRPr="00B80E22">
        <w:rPr>
          <w:rFonts w:ascii="Times New Roman" w:hAnsi="Times New Roman" w:cs="Times New Roman"/>
          <w:sz w:val="24"/>
          <w:szCs w:val="24"/>
        </w:rPr>
        <w:t>квалификаций</w:t>
      </w:r>
      <w:r w:rsidRPr="00B80E22">
        <w:rPr>
          <w:rFonts w:ascii="Times New Roman" w:hAnsi="Times New Roman" w:cs="Times New Roman"/>
          <w:sz w:val="24"/>
          <w:szCs w:val="24"/>
        </w:rPr>
        <w:t xml:space="preserve"> п.1.11/1.12 ФГОС)</w:t>
      </w:r>
    </w:p>
    <w:p w:rsidR="00F80E2B" w:rsidRPr="00B80E22" w:rsidRDefault="00F80E2B" w:rsidP="00B80E2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94"/>
        <w:gridCol w:w="3544"/>
        <w:gridCol w:w="1864"/>
      </w:tblGrid>
      <w:tr w:rsidR="00194BA2" w:rsidRPr="00B80E22" w:rsidTr="00B34CB6">
        <w:trPr>
          <w:trHeight w:val="637"/>
        </w:trPr>
        <w:tc>
          <w:tcPr>
            <w:tcW w:w="37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94BA2" w:rsidRPr="00B80E22" w:rsidRDefault="00194BA2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BA2" w:rsidRPr="00B80E22" w:rsidRDefault="00194BA2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Наименование основных видов деятельности</w:t>
            </w:r>
          </w:p>
        </w:tc>
        <w:tc>
          <w:tcPr>
            <w:tcW w:w="3544" w:type="dxa"/>
            <w:vMerge w:val="restar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194BA2" w:rsidRPr="00B80E22" w:rsidRDefault="00194BA2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4BA2" w:rsidRPr="00B80E22" w:rsidRDefault="00194BA2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Наименование профессионал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ных модулей</w:t>
            </w:r>
          </w:p>
        </w:tc>
        <w:tc>
          <w:tcPr>
            <w:tcW w:w="186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94BA2" w:rsidRPr="00B80E22" w:rsidRDefault="00194BA2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Квалификации</w:t>
            </w:r>
          </w:p>
        </w:tc>
      </w:tr>
      <w:tr w:rsidR="00B34CB6" w:rsidRPr="00B80E22" w:rsidTr="00B34CB6">
        <w:tc>
          <w:tcPr>
            <w:tcW w:w="37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4CB6" w:rsidRPr="00B80E22" w:rsidRDefault="00B34CB6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4CB6" w:rsidRPr="00B80E22" w:rsidRDefault="00B34CB6" w:rsidP="00B80E2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4CB6" w:rsidRPr="00B80E22" w:rsidRDefault="00B34CB6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Повар-кондитер</w:t>
            </w:r>
          </w:p>
        </w:tc>
      </w:tr>
      <w:tr w:rsidR="00B34CB6" w:rsidRPr="00B80E22" w:rsidTr="00B34CB6"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34CB6" w:rsidRPr="00B80E22" w:rsidRDefault="00B34CB6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B34CB6" w:rsidRPr="00B80E22" w:rsidRDefault="00B34CB6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34CB6" w:rsidRPr="00B80E22" w:rsidRDefault="00B34CB6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20E0D" w:rsidRPr="00B80E22" w:rsidTr="00B34CB6"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20E0D" w:rsidRPr="00B80E22" w:rsidRDefault="00020E0D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Приготовление и подготовка к р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ализации полуфабрикатов для блюд, кулинарных изделий разн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образного ассортимента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020E0D" w:rsidRPr="00B80E22" w:rsidRDefault="00020E0D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Приготовление и подготовка к реализации полуфабрикатов для блюд, кулинарных изделий ра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нообразного ассортимента</w:t>
            </w:r>
          </w:p>
        </w:tc>
        <w:tc>
          <w:tcPr>
            <w:tcW w:w="1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20E0D" w:rsidRPr="00B80E22" w:rsidRDefault="00020E0D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осваивается</w:t>
            </w:r>
          </w:p>
        </w:tc>
      </w:tr>
      <w:tr w:rsidR="00020E0D" w:rsidRPr="00B80E22" w:rsidTr="00B34CB6"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20E0D" w:rsidRPr="00B80E22" w:rsidRDefault="00020E0D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Приготовление, оформление и подготовка к реализации горячих блюд, кулинарных изделий, зак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сок разнообразного ассортимента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020E0D" w:rsidRPr="00B80E22" w:rsidRDefault="00020E0D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Приготовление, оформление и подготовка к реализации гор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чих блюд, кулинарных изделий, закусок разнообразного ассо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тимента</w:t>
            </w:r>
          </w:p>
        </w:tc>
        <w:tc>
          <w:tcPr>
            <w:tcW w:w="1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20E0D" w:rsidRPr="00B80E22" w:rsidRDefault="00020E0D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осваивается</w:t>
            </w:r>
          </w:p>
        </w:tc>
      </w:tr>
      <w:tr w:rsidR="00020E0D" w:rsidRPr="00B80E22" w:rsidTr="00B34CB6"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20E0D" w:rsidRPr="00B80E22" w:rsidRDefault="00020E0D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Приготовление, оформление и подготовка к реализации холо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ных блюд, кулинарных изделий, закусок разнообразного ассорт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мента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020E0D" w:rsidRPr="00B80E22" w:rsidRDefault="00020E0D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Приготовление, оформление и подготовка к реализации х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лодных блюд, кулинарных и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делий, закусок разнообразного ассортимента</w:t>
            </w:r>
          </w:p>
        </w:tc>
        <w:tc>
          <w:tcPr>
            <w:tcW w:w="1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20E0D" w:rsidRPr="00B80E22" w:rsidRDefault="00020E0D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осваивается</w:t>
            </w:r>
          </w:p>
        </w:tc>
      </w:tr>
      <w:tr w:rsidR="00020E0D" w:rsidRPr="00B80E22" w:rsidTr="00B34CB6">
        <w:tc>
          <w:tcPr>
            <w:tcW w:w="37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20E0D" w:rsidRPr="00B80E22" w:rsidRDefault="00020E0D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Приготовление, оформление и подготовка к реализации холо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ных и горячих сладких блюд, д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сертов, напитков разнообразного ассортимента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</w:tcPr>
          <w:p w:rsidR="00020E0D" w:rsidRPr="00B80E22" w:rsidRDefault="00020E0D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Приготовление, оформление и подготовка к реализации х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лодных и горячих сладких блюд, десертов, напитков ра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нообразного ассортимента</w:t>
            </w:r>
          </w:p>
        </w:tc>
        <w:tc>
          <w:tcPr>
            <w:tcW w:w="186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20E0D" w:rsidRPr="00B80E22" w:rsidRDefault="00020E0D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осваивается</w:t>
            </w:r>
          </w:p>
        </w:tc>
      </w:tr>
      <w:tr w:rsidR="00020E0D" w:rsidRPr="00B80E22" w:rsidTr="00B34CB6">
        <w:tc>
          <w:tcPr>
            <w:tcW w:w="3794" w:type="dxa"/>
            <w:tcBorders>
              <w:top w:val="single" w:sz="4" w:space="0" w:color="auto"/>
            </w:tcBorders>
            <w:shd w:val="clear" w:color="auto" w:fill="auto"/>
          </w:tcPr>
          <w:p w:rsidR="00020E0D" w:rsidRPr="00B80E22" w:rsidRDefault="00020E0D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Приготовление, оформление и подготовка к реализации хлебоб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лочных, мучных кондитерских изделий разнообразного ассорт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мента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020E0D" w:rsidRPr="00B80E22" w:rsidRDefault="00020E0D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Приготовление, оформление и подготовка к реализации хлеб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булочных, мучных кондите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ских изделий разнообразного ассортимента</w:t>
            </w:r>
          </w:p>
        </w:tc>
        <w:tc>
          <w:tcPr>
            <w:tcW w:w="1864" w:type="dxa"/>
            <w:tcBorders>
              <w:top w:val="single" w:sz="4" w:space="0" w:color="auto"/>
            </w:tcBorders>
            <w:shd w:val="clear" w:color="auto" w:fill="auto"/>
          </w:tcPr>
          <w:p w:rsidR="00020E0D" w:rsidRPr="00B80E22" w:rsidRDefault="00020E0D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осваивается</w:t>
            </w:r>
          </w:p>
        </w:tc>
      </w:tr>
    </w:tbl>
    <w:p w:rsidR="00F80E2B" w:rsidRPr="00B80E22" w:rsidRDefault="00F80E2B" w:rsidP="00B80E22">
      <w:pPr>
        <w:spacing w:after="0" w:line="240" w:lineRule="auto"/>
        <w:ind w:firstLine="709"/>
        <w:rPr>
          <w:rFonts w:ascii="Times New Roman" w:hAnsi="Times New Roman" w:cs="Times New Roman"/>
          <w:bCs/>
          <w:i/>
          <w:sz w:val="24"/>
          <w:szCs w:val="24"/>
        </w:rPr>
      </w:pPr>
    </w:p>
    <w:p w:rsidR="0004753E" w:rsidRPr="00B80E22" w:rsidRDefault="0004753E" w:rsidP="00B80E22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B80E22">
        <w:rPr>
          <w:rFonts w:ascii="Times New Roman" w:hAnsi="Times New Roman" w:cs="Times New Roman"/>
          <w:b/>
          <w:sz w:val="24"/>
          <w:szCs w:val="24"/>
        </w:rPr>
        <w:t xml:space="preserve">Раздел 4. </w:t>
      </w:r>
      <w:r w:rsidR="009E1542" w:rsidRPr="00B80E22">
        <w:rPr>
          <w:rFonts w:ascii="Times New Roman" w:hAnsi="Times New Roman" w:cs="Times New Roman"/>
          <w:b/>
          <w:sz w:val="24"/>
          <w:szCs w:val="24"/>
        </w:rPr>
        <w:t>П</w:t>
      </w:r>
      <w:r w:rsidRPr="00B80E22">
        <w:rPr>
          <w:rFonts w:ascii="Times New Roman" w:hAnsi="Times New Roman" w:cs="Times New Roman"/>
          <w:b/>
          <w:sz w:val="24"/>
          <w:szCs w:val="24"/>
        </w:rPr>
        <w:t>ланируемые результаты освоения образовательной программы</w:t>
      </w:r>
    </w:p>
    <w:p w:rsidR="004E1E63" w:rsidRPr="00B80E22" w:rsidRDefault="004E1E63" w:rsidP="00B80E22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04753E" w:rsidRPr="00B80E22" w:rsidRDefault="0004753E" w:rsidP="00B80E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0E22">
        <w:rPr>
          <w:rFonts w:ascii="Times New Roman" w:hAnsi="Times New Roman" w:cs="Times New Roman"/>
          <w:b/>
          <w:sz w:val="24"/>
          <w:szCs w:val="24"/>
        </w:rPr>
        <w:t>4.1. Общие компетенции</w:t>
      </w:r>
    </w:p>
    <w:tbl>
      <w:tblPr>
        <w:tblW w:w="90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2"/>
        <w:gridCol w:w="1870"/>
        <w:gridCol w:w="6086"/>
      </w:tblGrid>
      <w:tr w:rsidR="0004753E" w:rsidRPr="00B80E22" w:rsidTr="002719B9">
        <w:trPr>
          <w:cantSplit/>
          <w:trHeight w:val="1293"/>
          <w:jc w:val="center"/>
        </w:trPr>
        <w:tc>
          <w:tcPr>
            <w:tcW w:w="1102" w:type="dxa"/>
            <w:shd w:val="clear" w:color="auto" w:fill="auto"/>
            <w:textDirection w:val="btLr"/>
          </w:tcPr>
          <w:p w:rsidR="0004753E" w:rsidRPr="00B80E22" w:rsidRDefault="0004753E" w:rsidP="00B80E22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Код комп</w:t>
            </w:r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тенции</w:t>
            </w:r>
          </w:p>
        </w:tc>
        <w:tc>
          <w:tcPr>
            <w:tcW w:w="1870" w:type="dxa"/>
            <w:shd w:val="clear" w:color="auto" w:fill="auto"/>
          </w:tcPr>
          <w:p w:rsidR="009E1542" w:rsidRPr="00B80E22" w:rsidRDefault="009E1542" w:rsidP="00B80E22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04753E" w:rsidRPr="00B80E22" w:rsidRDefault="0004753E" w:rsidP="00B80E22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Формулиро</w:t>
            </w:r>
            <w:r w:rsidRPr="00B80E2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</w:t>
            </w:r>
            <w:r w:rsidRPr="00B80E2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ка компете</w:t>
            </w:r>
            <w:r w:rsidRPr="00B80E2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н</w:t>
            </w:r>
            <w:r w:rsidRPr="00B80E2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ции</w:t>
            </w:r>
          </w:p>
        </w:tc>
        <w:tc>
          <w:tcPr>
            <w:tcW w:w="6086" w:type="dxa"/>
            <w:shd w:val="clear" w:color="auto" w:fill="auto"/>
          </w:tcPr>
          <w:p w:rsidR="009E1542" w:rsidRPr="00B80E22" w:rsidRDefault="009E1542" w:rsidP="00B80E22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:rsidR="0004753E" w:rsidRPr="00B80E22" w:rsidRDefault="009E1542" w:rsidP="00B80E22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Показатели</w:t>
            </w:r>
            <w:r w:rsidR="00250D56" w:rsidRPr="00B80E2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B80E2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освоения</w:t>
            </w:r>
            <w:r w:rsidR="0004753E" w:rsidRPr="00B80E2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компетенции</w:t>
            </w:r>
            <w:r w:rsidR="00D02C17" w:rsidRPr="00B80E22">
              <w:rPr>
                <w:rStyle w:val="ab"/>
                <w:rFonts w:ascii="Times New Roman" w:hAnsi="Times New Roman" w:cs="Times New Roman"/>
                <w:b/>
                <w:iCs/>
                <w:sz w:val="24"/>
                <w:szCs w:val="24"/>
              </w:rPr>
              <w:footnoteReference w:id="2"/>
            </w:r>
          </w:p>
        </w:tc>
      </w:tr>
      <w:tr w:rsidR="009E1542" w:rsidRPr="00B80E22" w:rsidTr="002719B9">
        <w:trPr>
          <w:cantSplit/>
          <w:trHeight w:val="1895"/>
          <w:jc w:val="center"/>
        </w:trPr>
        <w:tc>
          <w:tcPr>
            <w:tcW w:w="1102" w:type="dxa"/>
            <w:vMerge w:val="restart"/>
            <w:shd w:val="clear" w:color="auto" w:fill="auto"/>
          </w:tcPr>
          <w:p w:rsidR="009E1542" w:rsidRPr="00B80E22" w:rsidRDefault="009E1542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ОК 01</w:t>
            </w:r>
          </w:p>
        </w:tc>
        <w:tc>
          <w:tcPr>
            <w:tcW w:w="1870" w:type="dxa"/>
            <w:vMerge w:val="restart"/>
            <w:shd w:val="clear" w:color="auto" w:fill="auto"/>
          </w:tcPr>
          <w:p w:rsidR="009E1542" w:rsidRPr="00B80E22" w:rsidRDefault="009E1542" w:rsidP="00B80E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Выбирать сп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собы решения задач профе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с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сиональной д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ятельности, применительно к различным контекстам</w:t>
            </w:r>
          </w:p>
          <w:p w:rsidR="00020E0D" w:rsidRPr="00B80E22" w:rsidRDefault="00020E0D" w:rsidP="00B80E22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6086" w:type="dxa"/>
            <w:shd w:val="clear" w:color="auto" w:fill="auto"/>
          </w:tcPr>
          <w:p w:rsidR="009E1542" w:rsidRPr="00B80E22" w:rsidRDefault="009E1542" w:rsidP="00B80E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Умения: 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распознавать задачу и/или проблему в профе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с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к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тивно искать информацию, необходимую для решения задачи и/или проблемы;</w:t>
            </w:r>
          </w:p>
          <w:p w:rsidR="009E1542" w:rsidRPr="00B80E22" w:rsidRDefault="009E1542" w:rsidP="00B80E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составить план действия; определить необходимые р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сурсы;</w:t>
            </w:r>
          </w:p>
          <w:p w:rsidR="009E1542" w:rsidRPr="00B80E22" w:rsidRDefault="009E1542" w:rsidP="00B80E22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владеть актуальными методами работы в професси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нальной и смежных </w:t>
            </w:r>
            <w:proofErr w:type="gramStart"/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сферах</w:t>
            </w:r>
            <w:proofErr w:type="gramEnd"/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; реализовать составленный план; оценивать результат и последствия своих действий (самостоятельно или с помощью наставника).</w:t>
            </w:r>
          </w:p>
        </w:tc>
      </w:tr>
      <w:tr w:rsidR="00F2381C" w:rsidRPr="00B80E22" w:rsidTr="002719B9">
        <w:trPr>
          <w:cantSplit/>
          <w:trHeight w:val="2330"/>
          <w:jc w:val="center"/>
        </w:trPr>
        <w:tc>
          <w:tcPr>
            <w:tcW w:w="1102" w:type="dxa"/>
            <w:vMerge/>
            <w:shd w:val="clear" w:color="auto" w:fill="auto"/>
          </w:tcPr>
          <w:p w:rsidR="00F2381C" w:rsidRPr="00B80E22" w:rsidRDefault="00F2381C" w:rsidP="00B80E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70" w:type="dxa"/>
            <w:vMerge/>
            <w:shd w:val="clear" w:color="auto" w:fill="auto"/>
          </w:tcPr>
          <w:p w:rsidR="00F2381C" w:rsidRPr="00B80E22" w:rsidRDefault="00F2381C" w:rsidP="00B80E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6086" w:type="dxa"/>
            <w:shd w:val="clear" w:color="auto" w:fill="auto"/>
          </w:tcPr>
          <w:p w:rsidR="00F2381C" w:rsidRPr="00B80E22" w:rsidRDefault="00F2381C" w:rsidP="00B80E2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Знания: 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Pr="00B80E22">
              <w:rPr>
                <w:rFonts w:ascii="Times New Roman" w:hAnsi="Times New Roman" w:cs="Times New Roman"/>
                <w:bCs/>
                <w:sz w:val="24"/>
                <w:szCs w:val="24"/>
              </w:rPr>
              <w:t>ктуальный профессиональный и социальный контекст, в котором приходится работать и жить; осно</w:t>
            </w:r>
            <w:r w:rsidRPr="00B80E22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B80E22">
              <w:rPr>
                <w:rFonts w:ascii="Times New Roman" w:hAnsi="Times New Roman" w:cs="Times New Roman"/>
                <w:bCs/>
                <w:sz w:val="24"/>
                <w:szCs w:val="24"/>
              </w:rPr>
              <w:t>ные источники информации и ресурсы для решения з</w:t>
            </w:r>
            <w:r w:rsidRPr="00B80E22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B80E22">
              <w:rPr>
                <w:rFonts w:ascii="Times New Roman" w:hAnsi="Times New Roman" w:cs="Times New Roman"/>
                <w:bCs/>
                <w:sz w:val="24"/>
                <w:szCs w:val="24"/>
              </w:rPr>
              <w:t>дач и проблем в профессиональном и/или социальном контексте.</w:t>
            </w:r>
          </w:p>
          <w:p w:rsidR="00F2381C" w:rsidRPr="00B80E22" w:rsidRDefault="00F2381C" w:rsidP="00B80E22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proofErr w:type="gramStart"/>
            <w:r w:rsidRPr="00B80E22">
              <w:rPr>
                <w:rFonts w:ascii="Times New Roman" w:hAnsi="Times New Roman" w:cs="Times New Roman"/>
                <w:bCs/>
                <w:sz w:val="24"/>
                <w:szCs w:val="24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</w:t>
            </w:r>
            <w:r w:rsidRPr="00B80E22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B80E22">
              <w:rPr>
                <w:rFonts w:ascii="Times New Roman" w:hAnsi="Times New Roman" w:cs="Times New Roman"/>
                <w:bCs/>
                <w:sz w:val="24"/>
                <w:szCs w:val="24"/>
              </w:rPr>
              <w:t>нальной деятельности.</w:t>
            </w:r>
            <w:proofErr w:type="gramEnd"/>
          </w:p>
        </w:tc>
      </w:tr>
      <w:tr w:rsidR="00F2381C" w:rsidRPr="00B80E22" w:rsidTr="002719B9">
        <w:trPr>
          <w:cantSplit/>
          <w:trHeight w:val="1895"/>
          <w:jc w:val="center"/>
        </w:trPr>
        <w:tc>
          <w:tcPr>
            <w:tcW w:w="1102" w:type="dxa"/>
            <w:vMerge w:val="restart"/>
            <w:shd w:val="clear" w:color="auto" w:fill="auto"/>
          </w:tcPr>
          <w:p w:rsidR="00F2381C" w:rsidRPr="00B80E22" w:rsidRDefault="00F2381C" w:rsidP="00B80E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ОК 02</w:t>
            </w:r>
          </w:p>
        </w:tc>
        <w:tc>
          <w:tcPr>
            <w:tcW w:w="1870" w:type="dxa"/>
            <w:vMerge w:val="restart"/>
            <w:shd w:val="clear" w:color="auto" w:fill="auto"/>
          </w:tcPr>
          <w:p w:rsidR="00F2381C" w:rsidRPr="00B80E22" w:rsidRDefault="00F2381C" w:rsidP="00B80E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Осуществлять поиск, анализ и интерпретацию информации, необходимой для выполн</w:t>
            </w: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ния задач пр</w:t>
            </w: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>фессиональной деятельности</w:t>
            </w:r>
          </w:p>
        </w:tc>
        <w:tc>
          <w:tcPr>
            <w:tcW w:w="6086" w:type="dxa"/>
            <w:shd w:val="clear" w:color="auto" w:fill="auto"/>
          </w:tcPr>
          <w:p w:rsidR="00F2381C" w:rsidRPr="00B80E22" w:rsidRDefault="00F2381C" w:rsidP="00B80E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 xml:space="preserve">Умения: 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определять задачи для поиска информации; определять необходимые источники информации; пл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нировать процесс поиска; структурировать получаемую информацию; выделять наиболее </w:t>
            </w:r>
            <w:proofErr w:type="gramStart"/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значимое</w:t>
            </w:r>
            <w:proofErr w:type="gramEnd"/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 перечне информации; оценивать практическую значимость р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зультатов поиска; оформлять результаты поиска</w:t>
            </w:r>
          </w:p>
        </w:tc>
      </w:tr>
      <w:tr w:rsidR="00F2381C" w:rsidRPr="00B80E22" w:rsidTr="002719B9">
        <w:trPr>
          <w:cantSplit/>
          <w:trHeight w:val="1132"/>
          <w:jc w:val="center"/>
        </w:trPr>
        <w:tc>
          <w:tcPr>
            <w:tcW w:w="1102" w:type="dxa"/>
            <w:vMerge/>
            <w:shd w:val="clear" w:color="auto" w:fill="auto"/>
          </w:tcPr>
          <w:p w:rsidR="00F2381C" w:rsidRPr="00B80E22" w:rsidRDefault="00F2381C" w:rsidP="00B80E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70" w:type="dxa"/>
            <w:vMerge/>
            <w:shd w:val="clear" w:color="auto" w:fill="auto"/>
          </w:tcPr>
          <w:p w:rsidR="00F2381C" w:rsidRPr="00B80E22" w:rsidRDefault="00F2381C" w:rsidP="00B80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shd w:val="clear" w:color="auto" w:fill="auto"/>
          </w:tcPr>
          <w:p w:rsidR="00F2381C" w:rsidRPr="00B80E22" w:rsidRDefault="00F2381C" w:rsidP="00B80E22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Знания:</w:t>
            </w:r>
            <w:r w:rsidR="00250D56" w:rsidRPr="00B80E2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номенклатура информационных источников применяемых в профессиональной деятельности; при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мы структурирования информации; формат оформления результатов поиска информации</w:t>
            </w:r>
          </w:p>
        </w:tc>
      </w:tr>
      <w:tr w:rsidR="00F2381C" w:rsidRPr="00B80E22" w:rsidTr="002719B9">
        <w:trPr>
          <w:cantSplit/>
          <w:trHeight w:val="1140"/>
          <w:jc w:val="center"/>
        </w:trPr>
        <w:tc>
          <w:tcPr>
            <w:tcW w:w="1102" w:type="dxa"/>
            <w:vMerge w:val="restart"/>
            <w:shd w:val="clear" w:color="auto" w:fill="auto"/>
          </w:tcPr>
          <w:p w:rsidR="00F2381C" w:rsidRPr="00B80E22" w:rsidRDefault="00F2381C" w:rsidP="00B80E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ОК 03</w:t>
            </w:r>
          </w:p>
        </w:tc>
        <w:tc>
          <w:tcPr>
            <w:tcW w:w="1870" w:type="dxa"/>
            <w:vMerge w:val="restart"/>
            <w:shd w:val="clear" w:color="auto" w:fill="auto"/>
          </w:tcPr>
          <w:p w:rsidR="00F2381C" w:rsidRPr="00B80E22" w:rsidRDefault="00F2381C" w:rsidP="00B80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Планировать и реализовывать собственное професси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нальное и ли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ностное разв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тие.</w:t>
            </w:r>
          </w:p>
        </w:tc>
        <w:tc>
          <w:tcPr>
            <w:tcW w:w="6086" w:type="dxa"/>
            <w:shd w:val="clear" w:color="auto" w:fill="auto"/>
          </w:tcPr>
          <w:p w:rsidR="00F2381C" w:rsidRPr="00B80E22" w:rsidRDefault="00F2381C" w:rsidP="00B80E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Умения:</w:t>
            </w:r>
            <w:r w:rsidR="00250D56" w:rsidRPr="00B80E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B80E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менять современную научную профессиональную те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минологию; определять и выстраивать траектории пр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фессионального развития и самообразования</w:t>
            </w:r>
          </w:p>
        </w:tc>
      </w:tr>
      <w:tr w:rsidR="00F2381C" w:rsidRPr="00B80E22" w:rsidTr="002719B9">
        <w:trPr>
          <w:cantSplit/>
          <w:trHeight w:val="1172"/>
          <w:jc w:val="center"/>
        </w:trPr>
        <w:tc>
          <w:tcPr>
            <w:tcW w:w="1102" w:type="dxa"/>
            <w:vMerge/>
            <w:shd w:val="clear" w:color="auto" w:fill="auto"/>
          </w:tcPr>
          <w:p w:rsidR="00F2381C" w:rsidRPr="00B80E22" w:rsidRDefault="00F2381C" w:rsidP="00B80E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70" w:type="dxa"/>
            <w:vMerge/>
            <w:shd w:val="clear" w:color="auto" w:fill="auto"/>
          </w:tcPr>
          <w:p w:rsidR="00F2381C" w:rsidRPr="00B80E22" w:rsidRDefault="00F2381C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shd w:val="clear" w:color="auto" w:fill="auto"/>
          </w:tcPr>
          <w:p w:rsidR="00F2381C" w:rsidRPr="00B80E22" w:rsidRDefault="00F2381C" w:rsidP="00B80E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Знания:</w:t>
            </w:r>
            <w:r w:rsidR="00250D56" w:rsidRPr="00B80E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B80E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содержание актуальной нормативно-правовой документации; современная научная и профессионал</w:t>
            </w:r>
            <w:r w:rsidRPr="00B80E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ь</w:t>
            </w:r>
            <w:r w:rsidRPr="00B80E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ная терминология; возможные траектории професси</w:t>
            </w:r>
            <w:r w:rsidRPr="00B80E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</w:t>
            </w:r>
            <w:r w:rsidRPr="00B80E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нального развития и самообразования</w:t>
            </w:r>
          </w:p>
        </w:tc>
      </w:tr>
      <w:tr w:rsidR="00F2381C" w:rsidRPr="00B80E22" w:rsidTr="002719B9">
        <w:trPr>
          <w:cantSplit/>
          <w:trHeight w:val="509"/>
          <w:jc w:val="center"/>
        </w:trPr>
        <w:tc>
          <w:tcPr>
            <w:tcW w:w="1102" w:type="dxa"/>
            <w:vMerge w:val="restart"/>
            <w:shd w:val="clear" w:color="auto" w:fill="auto"/>
          </w:tcPr>
          <w:p w:rsidR="00F2381C" w:rsidRPr="00B80E22" w:rsidRDefault="00F2381C" w:rsidP="00B80E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ОК 04</w:t>
            </w:r>
          </w:p>
        </w:tc>
        <w:tc>
          <w:tcPr>
            <w:tcW w:w="1870" w:type="dxa"/>
            <w:vMerge w:val="restart"/>
            <w:shd w:val="clear" w:color="auto" w:fill="auto"/>
          </w:tcPr>
          <w:p w:rsidR="00F2381C" w:rsidRPr="00B80E22" w:rsidRDefault="00F2381C" w:rsidP="00B80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Работать в ко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лективе и к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манде, эффе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тивно взаим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действовать с коллегами, р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ководством, клиентами.</w:t>
            </w:r>
          </w:p>
        </w:tc>
        <w:tc>
          <w:tcPr>
            <w:tcW w:w="6086" w:type="dxa"/>
            <w:shd w:val="clear" w:color="auto" w:fill="auto"/>
          </w:tcPr>
          <w:p w:rsidR="00F2381C" w:rsidRPr="00B80E22" w:rsidRDefault="00F2381C" w:rsidP="00B80E22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Умения:</w:t>
            </w:r>
            <w:r w:rsidR="00250D56" w:rsidRPr="00B80E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B80E22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организовывать работу коллектива и команды; взаимодействовать</w:t>
            </w:r>
            <w:r w:rsidR="00250D56" w:rsidRPr="00B80E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80E22">
              <w:rPr>
                <w:rFonts w:ascii="Times New Roman" w:hAnsi="Times New Roman" w:cs="Times New Roman"/>
                <w:bCs/>
                <w:sz w:val="24"/>
                <w:szCs w:val="24"/>
              </w:rPr>
              <w:t>с коллегами, руководством, клие</w:t>
            </w:r>
            <w:r w:rsidRPr="00B80E22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B80E22">
              <w:rPr>
                <w:rFonts w:ascii="Times New Roman" w:hAnsi="Times New Roman" w:cs="Times New Roman"/>
                <w:bCs/>
                <w:sz w:val="24"/>
                <w:szCs w:val="24"/>
              </w:rPr>
              <w:t>тами в ходе профессиональной деятельности.</w:t>
            </w:r>
          </w:p>
        </w:tc>
      </w:tr>
      <w:tr w:rsidR="00F2381C" w:rsidRPr="00B80E22" w:rsidTr="002719B9">
        <w:trPr>
          <w:cantSplit/>
          <w:trHeight w:val="991"/>
          <w:jc w:val="center"/>
        </w:trPr>
        <w:tc>
          <w:tcPr>
            <w:tcW w:w="1102" w:type="dxa"/>
            <w:vMerge/>
            <w:shd w:val="clear" w:color="auto" w:fill="auto"/>
          </w:tcPr>
          <w:p w:rsidR="00F2381C" w:rsidRPr="00B80E22" w:rsidRDefault="00F2381C" w:rsidP="00B80E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70" w:type="dxa"/>
            <w:vMerge/>
            <w:shd w:val="clear" w:color="auto" w:fill="auto"/>
          </w:tcPr>
          <w:p w:rsidR="00F2381C" w:rsidRPr="00B80E22" w:rsidRDefault="00F2381C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shd w:val="clear" w:color="auto" w:fill="auto"/>
          </w:tcPr>
          <w:p w:rsidR="00F2381C" w:rsidRPr="00B80E22" w:rsidRDefault="00F2381C" w:rsidP="00B80E22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Знания:</w:t>
            </w:r>
            <w:r w:rsidR="00250D56" w:rsidRPr="00B80E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="00C554CB" w:rsidRPr="00B80E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психологические основы деятельности </w:t>
            </w:r>
            <w:r w:rsidRPr="00B80E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колле</w:t>
            </w:r>
            <w:r w:rsidRPr="00B80E22"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 w:rsidRPr="00B80E22">
              <w:rPr>
                <w:rFonts w:ascii="Times New Roman" w:hAnsi="Times New Roman" w:cs="Times New Roman"/>
                <w:bCs/>
                <w:sz w:val="24"/>
                <w:szCs w:val="24"/>
              </w:rPr>
              <w:t>тива</w:t>
            </w:r>
            <w:r w:rsidR="00C554CB" w:rsidRPr="00B80E22">
              <w:rPr>
                <w:rFonts w:ascii="Times New Roman" w:hAnsi="Times New Roman" w:cs="Times New Roman"/>
                <w:bCs/>
                <w:sz w:val="24"/>
                <w:szCs w:val="24"/>
              </w:rPr>
              <w:t>, психологические особенности</w:t>
            </w:r>
            <w:r w:rsidRPr="00B80E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личности; основы проектной деятельности</w:t>
            </w:r>
          </w:p>
        </w:tc>
      </w:tr>
      <w:tr w:rsidR="00F2381C" w:rsidRPr="00B80E22" w:rsidTr="002719B9">
        <w:trPr>
          <w:cantSplit/>
          <w:trHeight w:val="1002"/>
          <w:jc w:val="center"/>
        </w:trPr>
        <w:tc>
          <w:tcPr>
            <w:tcW w:w="1102" w:type="dxa"/>
            <w:vMerge w:val="restart"/>
            <w:shd w:val="clear" w:color="auto" w:fill="auto"/>
          </w:tcPr>
          <w:p w:rsidR="00F2381C" w:rsidRPr="00B80E22" w:rsidRDefault="00F2381C" w:rsidP="00B80E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ОК 05</w:t>
            </w:r>
          </w:p>
        </w:tc>
        <w:tc>
          <w:tcPr>
            <w:tcW w:w="1870" w:type="dxa"/>
            <w:vMerge w:val="restart"/>
            <w:shd w:val="clear" w:color="auto" w:fill="auto"/>
          </w:tcPr>
          <w:p w:rsidR="00F2381C" w:rsidRPr="00B80E22" w:rsidRDefault="00F2381C" w:rsidP="00B80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Осуществлять устную и пис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менную ко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муникацию на государстве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ном языке с учетом особе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ностей соц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ального и кул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турного ко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текста.</w:t>
            </w:r>
          </w:p>
        </w:tc>
        <w:tc>
          <w:tcPr>
            <w:tcW w:w="6086" w:type="dxa"/>
            <w:shd w:val="clear" w:color="auto" w:fill="auto"/>
          </w:tcPr>
          <w:p w:rsidR="00F2381C" w:rsidRPr="00B80E22" w:rsidRDefault="00F2381C" w:rsidP="00B80E22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Умения: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грамотно </w:t>
            </w:r>
            <w:r w:rsidRPr="00B80E22">
              <w:rPr>
                <w:rFonts w:ascii="Times New Roman" w:hAnsi="Times New Roman" w:cs="Times New Roman"/>
                <w:bCs/>
                <w:sz w:val="24"/>
                <w:szCs w:val="24"/>
              </w:rPr>
              <w:t>излагать свои мысли и оформлять документы по профессиональной тематике на госуда</w:t>
            </w:r>
            <w:r w:rsidRPr="00B80E22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B80E22">
              <w:rPr>
                <w:rFonts w:ascii="Times New Roman" w:hAnsi="Times New Roman" w:cs="Times New Roman"/>
                <w:bCs/>
                <w:sz w:val="24"/>
                <w:szCs w:val="24"/>
              </w:rPr>
              <w:t>ственном языке,</w:t>
            </w:r>
            <w:r w:rsidR="00250D56" w:rsidRPr="00B80E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D62561"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проявлять толерантность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 рабочем коллективе</w:t>
            </w:r>
          </w:p>
        </w:tc>
      </w:tr>
      <w:tr w:rsidR="00D62561" w:rsidRPr="00B80E22" w:rsidTr="002719B9">
        <w:trPr>
          <w:cantSplit/>
          <w:trHeight w:val="1121"/>
          <w:jc w:val="center"/>
        </w:trPr>
        <w:tc>
          <w:tcPr>
            <w:tcW w:w="1102" w:type="dxa"/>
            <w:vMerge/>
            <w:shd w:val="clear" w:color="auto" w:fill="auto"/>
          </w:tcPr>
          <w:p w:rsidR="00D62561" w:rsidRPr="00B80E22" w:rsidRDefault="00D62561" w:rsidP="00B80E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70" w:type="dxa"/>
            <w:vMerge/>
            <w:shd w:val="clear" w:color="auto" w:fill="auto"/>
          </w:tcPr>
          <w:p w:rsidR="00D62561" w:rsidRPr="00B80E22" w:rsidRDefault="00D62561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shd w:val="clear" w:color="auto" w:fill="auto"/>
          </w:tcPr>
          <w:p w:rsidR="00D62561" w:rsidRPr="00B80E22" w:rsidRDefault="00D62561" w:rsidP="00B80E2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Знания:</w:t>
            </w:r>
            <w:r w:rsidR="00250D56" w:rsidRPr="00B80E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B80E22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социального и культурного ко</w:t>
            </w:r>
            <w:r w:rsidRPr="00B80E22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B80E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текста; </w:t>
            </w:r>
            <w:r w:rsidR="00D02C17" w:rsidRPr="00B80E22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</w:t>
            </w:r>
            <w:r w:rsidR="00250D56" w:rsidRPr="00B80E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B80E22">
              <w:rPr>
                <w:rFonts w:ascii="Times New Roman" w:hAnsi="Times New Roman" w:cs="Times New Roman"/>
                <w:bCs/>
                <w:sz w:val="24"/>
                <w:szCs w:val="24"/>
              </w:rPr>
              <w:t>оформления документов</w:t>
            </w:r>
            <w:r w:rsidR="00D02C17" w:rsidRPr="00B80E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построения устных сообщений</w:t>
            </w:r>
            <w:r w:rsidRPr="00B80E2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F2381C" w:rsidRPr="00B80E22" w:rsidTr="002719B9">
        <w:trPr>
          <w:cantSplit/>
          <w:trHeight w:val="806"/>
          <w:jc w:val="center"/>
        </w:trPr>
        <w:tc>
          <w:tcPr>
            <w:tcW w:w="1102" w:type="dxa"/>
            <w:vMerge w:val="restart"/>
            <w:shd w:val="clear" w:color="auto" w:fill="auto"/>
          </w:tcPr>
          <w:p w:rsidR="00F2381C" w:rsidRPr="00B80E22" w:rsidRDefault="00F2381C" w:rsidP="00B80E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ОК 06</w:t>
            </w:r>
          </w:p>
        </w:tc>
        <w:tc>
          <w:tcPr>
            <w:tcW w:w="1870" w:type="dxa"/>
            <w:vMerge w:val="restart"/>
            <w:shd w:val="clear" w:color="auto" w:fill="auto"/>
          </w:tcPr>
          <w:p w:rsidR="00F2381C" w:rsidRPr="00B80E22" w:rsidRDefault="00F2381C" w:rsidP="00B80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Проявлять гражданско-патриотич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скую позицию, демонстрир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вать осознанное поведение на основе общеч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ловеческих ценностей.</w:t>
            </w:r>
          </w:p>
        </w:tc>
        <w:tc>
          <w:tcPr>
            <w:tcW w:w="6086" w:type="dxa"/>
            <w:shd w:val="clear" w:color="auto" w:fill="auto"/>
          </w:tcPr>
          <w:p w:rsidR="00F2381C" w:rsidRPr="00B80E22" w:rsidRDefault="00F2381C" w:rsidP="00B80E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Умения:</w:t>
            </w:r>
            <w:r w:rsidR="00302C15" w:rsidRPr="00B80E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о</w:t>
            </w:r>
            <w:r w:rsidRPr="00B80E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писывать значимость своей профессии</w:t>
            </w:r>
            <w:proofErr w:type="gramStart"/>
            <w:r w:rsidR="00250D56" w:rsidRPr="00B80E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D62561" w:rsidRPr="00B80E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;</w:t>
            </w:r>
            <w:proofErr w:type="gramEnd"/>
            <w:r w:rsidR="00D62561" w:rsidRPr="00B80E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302C15" w:rsidRPr="00B80E22" w:rsidTr="002719B9">
        <w:trPr>
          <w:cantSplit/>
          <w:trHeight w:val="1138"/>
          <w:jc w:val="center"/>
        </w:trPr>
        <w:tc>
          <w:tcPr>
            <w:tcW w:w="1102" w:type="dxa"/>
            <w:vMerge/>
            <w:shd w:val="clear" w:color="auto" w:fill="auto"/>
          </w:tcPr>
          <w:p w:rsidR="00302C15" w:rsidRPr="00B80E22" w:rsidRDefault="00302C15" w:rsidP="00B80E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70" w:type="dxa"/>
            <w:vMerge/>
            <w:shd w:val="clear" w:color="auto" w:fill="auto"/>
          </w:tcPr>
          <w:p w:rsidR="00302C15" w:rsidRPr="00B80E22" w:rsidRDefault="00302C15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shd w:val="clear" w:color="auto" w:fill="auto"/>
          </w:tcPr>
          <w:p w:rsidR="00302C15" w:rsidRPr="00B80E22" w:rsidRDefault="00302C15" w:rsidP="00B80E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Знания:</w:t>
            </w:r>
            <w:r w:rsidR="00250D56" w:rsidRPr="00B80E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B80E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сущность гражданско-патриотической позиции, общечеловеческих ценностей; значимость професси</w:t>
            </w:r>
            <w:r w:rsidRPr="00B80E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</w:t>
            </w:r>
            <w:r w:rsidRPr="00B80E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нальной деятельности по профессии</w:t>
            </w:r>
          </w:p>
        </w:tc>
      </w:tr>
      <w:tr w:rsidR="00F2381C" w:rsidRPr="00B80E22" w:rsidTr="002719B9">
        <w:trPr>
          <w:cantSplit/>
          <w:trHeight w:val="982"/>
          <w:jc w:val="center"/>
        </w:trPr>
        <w:tc>
          <w:tcPr>
            <w:tcW w:w="1102" w:type="dxa"/>
            <w:vMerge w:val="restart"/>
            <w:shd w:val="clear" w:color="auto" w:fill="auto"/>
          </w:tcPr>
          <w:p w:rsidR="00F2381C" w:rsidRPr="00B80E22" w:rsidRDefault="00F2381C" w:rsidP="00B80E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ОК 07</w:t>
            </w:r>
          </w:p>
        </w:tc>
        <w:tc>
          <w:tcPr>
            <w:tcW w:w="1870" w:type="dxa"/>
            <w:vMerge w:val="restart"/>
            <w:shd w:val="clear" w:color="auto" w:fill="auto"/>
          </w:tcPr>
          <w:p w:rsidR="00F2381C" w:rsidRPr="00B80E22" w:rsidRDefault="00F2381C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Содействовать сохранению окружающей среды, ресурс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сбережению, эффективно действовать в чрезвычайных ситуациях.</w:t>
            </w:r>
          </w:p>
        </w:tc>
        <w:tc>
          <w:tcPr>
            <w:tcW w:w="6086" w:type="dxa"/>
            <w:shd w:val="clear" w:color="auto" w:fill="auto"/>
          </w:tcPr>
          <w:p w:rsidR="00F2381C" w:rsidRPr="00B80E22" w:rsidRDefault="00F2381C" w:rsidP="00B80E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Умения: </w:t>
            </w:r>
            <w:r w:rsidRPr="00B80E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соблюдать нормы экологической безопасн</w:t>
            </w:r>
            <w:r w:rsidRPr="00B80E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</w:t>
            </w:r>
            <w:r w:rsidRPr="00B80E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сти; определять направления ресурсосбережения в ра</w:t>
            </w:r>
            <w:r w:rsidRPr="00B80E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</w:t>
            </w:r>
            <w:r w:rsidRPr="00B80E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ках профессиональной деятельности по профессии.</w:t>
            </w:r>
          </w:p>
        </w:tc>
      </w:tr>
      <w:tr w:rsidR="00A07AB8" w:rsidRPr="00B80E22" w:rsidTr="002719B9">
        <w:trPr>
          <w:cantSplit/>
          <w:trHeight w:val="1228"/>
          <w:jc w:val="center"/>
        </w:trPr>
        <w:tc>
          <w:tcPr>
            <w:tcW w:w="1102" w:type="dxa"/>
            <w:vMerge/>
            <w:shd w:val="clear" w:color="auto" w:fill="auto"/>
          </w:tcPr>
          <w:p w:rsidR="00A07AB8" w:rsidRPr="00B80E22" w:rsidRDefault="00A07AB8" w:rsidP="00B80E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70" w:type="dxa"/>
            <w:vMerge/>
            <w:shd w:val="clear" w:color="auto" w:fill="auto"/>
          </w:tcPr>
          <w:p w:rsidR="00A07AB8" w:rsidRPr="00B80E22" w:rsidRDefault="00A07AB8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shd w:val="clear" w:color="auto" w:fill="auto"/>
          </w:tcPr>
          <w:p w:rsidR="00A07AB8" w:rsidRPr="00B80E22" w:rsidRDefault="00A07AB8" w:rsidP="00B80E22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Знания: </w:t>
            </w:r>
            <w:r w:rsidRPr="00B80E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правила экологической безопасности при вед</w:t>
            </w:r>
            <w:r w:rsidRPr="00B80E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</w:t>
            </w:r>
            <w:r w:rsidRPr="00B80E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нии профессиональной деятельности; основные ресу</w:t>
            </w:r>
            <w:r w:rsidRPr="00B80E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</w:t>
            </w:r>
            <w:r w:rsidRPr="00B80E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сы, задействованные в профессиональной деятельности; пути обеспечения ресурсосбережения</w:t>
            </w:r>
            <w:r w:rsidRPr="00B80E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.</w:t>
            </w:r>
          </w:p>
        </w:tc>
      </w:tr>
      <w:tr w:rsidR="00F2381C" w:rsidRPr="00B80E22" w:rsidTr="002719B9">
        <w:trPr>
          <w:cantSplit/>
          <w:trHeight w:val="1267"/>
          <w:jc w:val="center"/>
        </w:trPr>
        <w:tc>
          <w:tcPr>
            <w:tcW w:w="1102" w:type="dxa"/>
            <w:vMerge w:val="restart"/>
            <w:shd w:val="clear" w:color="auto" w:fill="auto"/>
          </w:tcPr>
          <w:p w:rsidR="00F2381C" w:rsidRPr="00B80E22" w:rsidRDefault="00F2381C" w:rsidP="00B80E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ОК 08</w:t>
            </w:r>
          </w:p>
        </w:tc>
        <w:tc>
          <w:tcPr>
            <w:tcW w:w="1870" w:type="dxa"/>
            <w:vMerge w:val="restart"/>
            <w:shd w:val="clear" w:color="auto" w:fill="auto"/>
          </w:tcPr>
          <w:p w:rsidR="00F2381C" w:rsidRPr="00B80E22" w:rsidRDefault="00F2381C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Использовать средства физ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ческой культ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ры для сохр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нения и укре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ления здоровья в процессе професси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нальной де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тельности и поддержание необходимого уровня физич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ской подгото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ленности.</w:t>
            </w:r>
          </w:p>
        </w:tc>
        <w:tc>
          <w:tcPr>
            <w:tcW w:w="6086" w:type="dxa"/>
            <w:shd w:val="clear" w:color="auto" w:fill="auto"/>
          </w:tcPr>
          <w:p w:rsidR="00F2381C" w:rsidRPr="00B80E22" w:rsidRDefault="00F2381C" w:rsidP="00B80E22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Умения: 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целей; применять р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циональные приемы двигательных функций в професс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и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ональной деятельности; пользоваться средствами пр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филактики перенапряжения характерными для данной профессии</w:t>
            </w:r>
            <w:proofErr w:type="gramStart"/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A07AB8"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  <w:proofErr w:type="gramEnd"/>
          </w:p>
        </w:tc>
      </w:tr>
      <w:tr w:rsidR="00A07AB8" w:rsidRPr="00B80E22" w:rsidTr="002719B9">
        <w:trPr>
          <w:cantSplit/>
          <w:trHeight w:val="1430"/>
          <w:jc w:val="center"/>
        </w:trPr>
        <w:tc>
          <w:tcPr>
            <w:tcW w:w="1102" w:type="dxa"/>
            <w:vMerge/>
            <w:shd w:val="clear" w:color="auto" w:fill="auto"/>
          </w:tcPr>
          <w:p w:rsidR="00A07AB8" w:rsidRPr="00B80E22" w:rsidRDefault="00A07AB8" w:rsidP="00B80E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70" w:type="dxa"/>
            <w:vMerge/>
            <w:shd w:val="clear" w:color="auto" w:fill="auto"/>
          </w:tcPr>
          <w:p w:rsidR="00A07AB8" w:rsidRPr="00B80E22" w:rsidRDefault="00A07AB8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shd w:val="clear" w:color="auto" w:fill="auto"/>
          </w:tcPr>
          <w:p w:rsidR="00A07AB8" w:rsidRPr="00B80E22" w:rsidRDefault="00A07AB8" w:rsidP="00B80E22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Знания: 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роль физической культуры в общекультурном, профессиональном и социальном развитии человека; о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с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новы здорового образа жизни; условия профессионал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ь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ной деятельности и зоны риска физического здоровья для профессии; средства профилактики перенапряж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ния.</w:t>
            </w:r>
          </w:p>
        </w:tc>
      </w:tr>
      <w:tr w:rsidR="00F2381C" w:rsidRPr="00B80E22" w:rsidTr="002719B9">
        <w:trPr>
          <w:cantSplit/>
          <w:trHeight w:val="983"/>
          <w:jc w:val="center"/>
        </w:trPr>
        <w:tc>
          <w:tcPr>
            <w:tcW w:w="1102" w:type="dxa"/>
            <w:vMerge w:val="restart"/>
            <w:shd w:val="clear" w:color="auto" w:fill="auto"/>
          </w:tcPr>
          <w:p w:rsidR="00F2381C" w:rsidRPr="00B80E22" w:rsidRDefault="00F2381C" w:rsidP="00B80E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ОК 09</w:t>
            </w:r>
          </w:p>
        </w:tc>
        <w:tc>
          <w:tcPr>
            <w:tcW w:w="1870" w:type="dxa"/>
            <w:vMerge w:val="restart"/>
            <w:shd w:val="clear" w:color="auto" w:fill="auto"/>
          </w:tcPr>
          <w:p w:rsidR="00F2381C" w:rsidRPr="00B80E22" w:rsidRDefault="00F2381C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Использовать информацио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ные технологии в професси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нальной де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</w:tc>
        <w:tc>
          <w:tcPr>
            <w:tcW w:w="6086" w:type="dxa"/>
            <w:shd w:val="clear" w:color="auto" w:fill="auto"/>
          </w:tcPr>
          <w:p w:rsidR="00F2381C" w:rsidRPr="00B80E22" w:rsidRDefault="00F2381C" w:rsidP="00B80E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Умения: п</w:t>
            </w:r>
            <w:r w:rsidRPr="00B80E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рименять средства информационных техн</w:t>
            </w:r>
            <w:r w:rsidRPr="00B80E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</w:t>
            </w:r>
            <w:r w:rsidRPr="00B80E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логий для решения профессиональных задач; использ</w:t>
            </w:r>
            <w:r w:rsidRPr="00B80E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</w:t>
            </w:r>
            <w:r w:rsidRPr="00B80E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вать современное программное обеспечение</w:t>
            </w:r>
          </w:p>
        </w:tc>
      </w:tr>
      <w:tr w:rsidR="00A07AB8" w:rsidRPr="00B80E22" w:rsidTr="002719B9">
        <w:trPr>
          <w:cantSplit/>
          <w:trHeight w:val="956"/>
          <w:jc w:val="center"/>
        </w:trPr>
        <w:tc>
          <w:tcPr>
            <w:tcW w:w="1102" w:type="dxa"/>
            <w:vMerge/>
            <w:shd w:val="clear" w:color="auto" w:fill="auto"/>
          </w:tcPr>
          <w:p w:rsidR="00A07AB8" w:rsidRPr="00B80E22" w:rsidRDefault="00A07AB8" w:rsidP="00B80E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70" w:type="dxa"/>
            <w:vMerge/>
            <w:shd w:val="clear" w:color="auto" w:fill="auto"/>
          </w:tcPr>
          <w:p w:rsidR="00A07AB8" w:rsidRPr="00B80E22" w:rsidRDefault="00A07AB8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shd w:val="clear" w:color="auto" w:fill="auto"/>
          </w:tcPr>
          <w:p w:rsidR="00A07AB8" w:rsidRPr="00B80E22" w:rsidRDefault="00A07AB8" w:rsidP="00B80E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Знания: </w:t>
            </w:r>
            <w:r w:rsidRPr="00B80E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современные средства и устройства информ</w:t>
            </w:r>
            <w:r w:rsidRPr="00B80E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</w:t>
            </w:r>
            <w:r w:rsidRPr="00B80E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тизации; порядок их применения и программное обесп</w:t>
            </w:r>
            <w:r w:rsidRPr="00B80E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</w:t>
            </w:r>
            <w:r w:rsidRPr="00B80E2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чение в профессиональной деятельности.</w:t>
            </w:r>
          </w:p>
        </w:tc>
      </w:tr>
      <w:tr w:rsidR="00A07AB8" w:rsidRPr="00B80E22" w:rsidTr="002719B9">
        <w:trPr>
          <w:cantSplit/>
          <w:trHeight w:val="1895"/>
          <w:jc w:val="center"/>
        </w:trPr>
        <w:tc>
          <w:tcPr>
            <w:tcW w:w="1102" w:type="dxa"/>
            <w:vMerge w:val="restart"/>
            <w:shd w:val="clear" w:color="auto" w:fill="auto"/>
          </w:tcPr>
          <w:p w:rsidR="00A07AB8" w:rsidRPr="00B80E22" w:rsidRDefault="00A07AB8" w:rsidP="00B80E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ОК 10</w:t>
            </w:r>
          </w:p>
        </w:tc>
        <w:tc>
          <w:tcPr>
            <w:tcW w:w="1870" w:type="dxa"/>
            <w:vMerge w:val="restart"/>
            <w:shd w:val="clear" w:color="auto" w:fill="auto"/>
          </w:tcPr>
          <w:p w:rsidR="00A07AB8" w:rsidRPr="00B80E22" w:rsidRDefault="00A07AB8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Пользоваться професси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нальной док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ментацией на государстве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ном и ин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странном яз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ке.</w:t>
            </w:r>
          </w:p>
        </w:tc>
        <w:tc>
          <w:tcPr>
            <w:tcW w:w="6086" w:type="dxa"/>
            <w:shd w:val="clear" w:color="auto" w:fill="auto"/>
          </w:tcPr>
          <w:p w:rsidR="00A07AB8" w:rsidRPr="00B80E22" w:rsidRDefault="00A07AB8" w:rsidP="00B80E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gramStart"/>
            <w:r w:rsidRPr="00B80E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Умения: 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ь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ные темы; участвовать в диалогах на знакомые общие и профессиональные темы; строить простые высказыв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ния о себе и о своей профессиональной деятельности; кратко обосновывать и объяснить свои действия (тек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у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щие и планируемые); писать простые связные сообщ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ния на знакомые или интересующие профессиональные темы</w:t>
            </w:r>
            <w:proofErr w:type="gramEnd"/>
          </w:p>
        </w:tc>
      </w:tr>
      <w:tr w:rsidR="00A07AB8" w:rsidRPr="00B80E22" w:rsidTr="002719B9">
        <w:trPr>
          <w:cantSplit/>
          <w:trHeight w:val="2227"/>
          <w:jc w:val="center"/>
        </w:trPr>
        <w:tc>
          <w:tcPr>
            <w:tcW w:w="1102" w:type="dxa"/>
            <w:vMerge/>
            <w:shd w:val="clear" w:color="auto" w:fill="auto"/>
          </w:tcPr>
          <w:p w:rsidR="00A07AB8" w:rsidRPr="00B80E22" w:rsidRDefault="00A07AB8" w:rsidP="00B80E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70" w:type="dxa"/>
            <w:vMerge/>
            <w:shd w:val="clear" w:color="auto" w:fill="auto"/>
          </w:tcPr>
          <w:p w:rsidR="00A07AB8" w:rsidRPr="00B80E22" w:rsidRDefault="00A07AB8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shd w:val="clear" w:color="auto" w:fill="auto"/>
          </w:tcPr>
          <w:p w:rsidR="00A07AB8" w:rsidRPr="00B80E22" w:rsidRDefault="00A07AB8" w:rsidP="00B80E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Знания: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правила построения простых и сложных пре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д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ложений на профессиональные темы; основные общ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употребительные глаголы (бытовая и профессиональная лексика); лексический минимум, относящийся к опис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нию предметов, средств и процессов профессиональной деятельности; особенности произношения; правила чт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ния текстов профессиональной направленности</w:t>
            </w:r>
          </w:p>
        </w:tc>
      </w:tr>
      <w:tr w:rsidR="00F2381C" w:rsidRPr="00B80E22" w:rsidTr="002719B9">
        <w:trPr>
          <w:cantSplit/>
          <w:trHeight w:val="1692"/>
          <w:jc w:val="center"/>
        </w:trPr>
        <w:tc>
          <w:tcPr>
            <w:tcW w:w="1102" w:type="dxa"/>
            <w:vMerge w:val="restart"/>
            <w:shd w:val="clear" w:color="auto" w:fill="auto"/>
          </w:tcPr>
          <w:p w:rsidR="00F2381C" w:rsidRPr="00B80E22" w:rsidRDefault="00F2381C" w:rsidP="00B80E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ОК 11</w:t>
            </w:r>
          </w:p>
        </w:tc>
        <w:tc>
          <w:tcPr>
            <w:tcW w:w="1870" w:type="dxa"/>
            <w:vMerge w:val="restart"/>
            <w:shd w:val="clear" w:color="auto" w:fill="auto"/>
          </w:tcPr>
          <w:p w:rsidR="00F2381C" w:rsidRPr="00B80E22" w:rsidRDefault="00F2381C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Планировать предприним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710F99" w:rsidRPr="00B80E22"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скую де</w:t>
            </w:r>
            <w:r w:rsidR="00A87D2D" w:rsidRPr="00B80E2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тельность в про</w:t>
            </w:r>
            <w:r w:rsidR="00710F99" w:rsidRPr="00B80E22">
              <w:rPr>
                <w:rFonts w:ascii="Times New Roman" w:hAnsi="Times New Roman" w:cs="Times New Roman"/>
                <w:sz w:val="24"/>
                <w:szCs w:val="24"/>
              </w:rPr>
              <w:t>фесси</w:t>
            </w:r>
            <w:r w:rsidR="00710F99" w:rsidRPr="00B80E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10F99" w:rsidRPr="00B80E22">
              <w:rPr>
                <w:rFonts w:ascii="Times New Roman" w:hAnsi="Times New Roman" w:cs="Times New Roman"/>
                <w:sz w:val="24"/>
                <w:szCs w:val="24"/>
              </w:rPr>
              <w:t>нальной сфере</w:t>
            </w:r>
          </w:p>
        </w:tc>
        <w:tc>
          <w:tcPr>
            <w:tcW w:w="6086" w:type="dxa"/>
            <w:shd w:val="clear" w:color="auto" w:fill="auto"/>
          </w:tcPr>
          <w:p w:rsidR="00F2381C" w:rsidRPr="00B80E22" w:rsidRDefault="00F2381C" w:rsidP="00B80E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 xml:space="preserve">Умения: </w:t>
            </w:r>
            <w:r w:rsidRPr="00B80E22">
              <w:rPr>
                <w:rFonts w:ascii="Times New Roman" w:hAnsi="Times New Roman" w:cs="Times New Roman"/>
                <w:bCs/>
                <w:sz w:val="24"/>
                <w:szCs w:val="24"/>
              </w:rPr>
              <w:t>выявлять достоинства и недостатки коммерч</w:t>
            </w:r>
            <w:r w:rsidRPr="00B80E22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80E22">
              <w:rPr>
                <w:rFonts w:ascii="Times New Roman" w:hAnsi="Times New Roman" w:cs="Times New Roman"/>
                <w:bCs/>
                <w:sz w:val="24"/>
                <w:szCs w:val="24"/>
              </w:rPr>
              <w:t>ской идеи; презентовать идеи открытия собственного дела в профессиональной деятельности; оформлять би</w:t>
            </w:r>
            <w:r w:rsidRPr="00B80E22">
              <w:rPr>
                <w:rFonts w:ascii="Times New Roman" w:hAnsi="Times New Roman" w:cs="Times New Roman"/>
                <w:bCs/>
                <w:sz w:val="24"/>
                <w:szCs w:val="24"/>
              </w:rPr>
              <w:t>з</w:t>
            </w:r>
            <w:r w:rsidRPr="00B80E22">
              <w:rPr>
                <w:rFonts w:ascii="Times New Roman" w:hAnsi="Times New Roman" w:cs="Times New Roman"/>
                <w:bCs/>
                <w:sz w:val="24"/>
                <w:szCs w:val="24"/>
              </w:rPr>
              <w:t>нес-план; рассчитывать размеры выплат по процентным ставкам кредитования</w:t>
            </w:r>
            <w:r w:rsidR="00A07AB8" w:rsidRPr="00B80E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; </w:t>
            </w:r>
            <w:r w:rsidR="00A07AB8" w:rsidRPr="00B80E2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</w:t>
            </w:r>
            <w:r w:rsidR="00A07AB8"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пределять инвестиционную привлекательность коммерческих идей в рамках пр</w:t>
            </w:r>
            <w:r w:rsidR="00A07AB8"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>о</w:t>
            </w:r>
            <w:r w:rsidR="00A07AB8" w:rsidRPr="00B80E2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фессиональной деятельности; презентовать бизнес-идею; определять источники финансирования; </w:t>
            </w:r>
          </w:p>
        </w:tc>
      </w:tr>
      <w:tr w:rsidR="00A07AB8" w:rsidRPr="00B80E22" w:rsidTr="002719B9">
        <w:trPr>
          <w:cantSplit/>
          <w:trHeight w:val="1297"/>
          <w:jc w:val="center"/>
        </w:trPr>
        <w:tc>
          <w:tcPr>
            <w:tcW w:w="1102" w:type="dxa"/>
            <w:vMerge/>
            <w:shd w:val="clear" w:color="auto" w:fill="auto"/>
          </w:tcPr>
          <w:p w:rsidR="00A07AB8" w:rsidRPr="00B80E22" w:rsidRDefault="00A07AB8" w:rsidP="00B80E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70" w:type="dxa"/>
            <w:vMerge/>
            <w:shd w:val="clear" w:color="auto" w:fill="auto"/>
          </w:tcPr>
          <w:p w:rsidR="00A07AB8" w:rsidRPr="00B80E22" w:rsidRDefault="00A07AB8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shd w:val="clear" w:color="auto" w:fill="auto"/>
          </w:tcPr>
          <w:p w:rsidR="00A07AB8" w:rsidRPr="00B80E22" w:rsidRDefault="00A07AB8" w:rsidP="00B80E22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Знание:</w:t>
            </w:r>
            <w:r w:rsidRPr="00B80E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основы предпринимательской деятельности; основы финансовой грамотности; правила разработки бизнес-планов; порядок выстраивания презентации; кр</w:t>
            </w:r>
            <w:r w:rsidRPr="00B80E22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B80E2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дитные банковские продукты </w:t>
            </w:r>
          </w:p>
        </w:tc>
      </w:tr>
    </w:tbl>
    <w:p w:rsidR="0004753E" w:rsidRPr="00B80E22" w:rsidRDefault="0004753E" w:rsidP="00B80E2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4753E" w:rsidRPr="00B80E22" w:rsidRDefault="0004753E" w:rsidP="00B80E2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80E22">
        <w:rPr>
          <w:rFonts w:ascii="Times New Roman" w:hAnsi="Times New Roman" w:cs="Times New Roman"/>
          <w:b/>
          <w:sz w:val="24"/>
          <w:szCs w:val="24"/>
        </w:rPr>
        <w:t>4.2. Профессиональные компетенции</w:t>
      </w:r>
    </w:p>
    <w:tbl>
      <w:tblPr>
        <w:tblW w:w="90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16"/>
        <w:gridCol w:w="1984"/>
        <w:gridCol w:w="5173"/>
      </w:tblGrid>
      <w:tr w:rsidR="0042391B" w:rsidRPr="00B80E22" w:rsidTr="001636D6">
        <w:trPr>
          <w:jc w:val="center"/>
        </w:trPr>
        <w:tc>
          <w:tcPr>
            <w:tcW w:w="1916" w:type="dxa"/>
            <w:shd w:val="clear" w:color="auto" w:fill="auto"/>
          </w:tcPr>
          <w:p w:rsidR="0042391B" w:rsidRPr="00B80E22" w:rsidRDefault="0042391B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в</w:t>
            </w:r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ды </w:t>
            </w:r>
          </w:p>
          <w:p w:rsidR="0042391B" w:rsidRPr="00B80E22" w:rsidRDefault="0042391B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1984" w:type="dxa"/>
            <w:shd w:val="clear" w:color="auto" w:fill="auto"/>
          </w:tcPr>
          <w:p w:rsidR="0042391B" w:rsidRPr="00B80E22" w:rsidRDefault="0042391B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Код и </w:t>
            </w:r>
            <w:r w:rsidR="00061CE4"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наимен</w:t>
            </w:r>
            <w:r w:rsidR="00061CE4"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061CE4"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вание</w:t>
            </w:r>
          </w:p>
          <w:p w:rsidR="0042391B" w:rsidRPr="00B80E22" w:rsidRDefault="0042391B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компетенции</w:t>
            </w:r>
          </w:p>
        </w:tc>
        <w:tc>
          <w:tcPr>
            <w:tcW w:w="5173" w:type="dxa"/>
            <w:shd w:val="clear" w:color="auto" w:fill="auto"/>
          </w:tcPr>
          <w:p w:rsidR="0042391B" w:rsidRPr="00B80E22" w:rsidRDefault="00A07AB8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lastRenderedPageBreak/>
              <w:t>Показатели освоения компетенции</w:t>
            </w:r>
          </w:p>
        </w:tc>
      </w:tr>
      <w:tr w:rsidR="0042391B" w:rsidRPr="00B80E22" w:rsidTr="001636D6">
        <w:trPr>
          <w:trHeight w:val="489"/>
          <w:jc w:val="center"/>
        </w:trPr>
        <w:tc>
          <w:tcPr>
            <w:tcW w:w="1916" w:type="dxa"/>
            <w:vMerge w:val="restart"/>
            <w:shd w:val="clear" w:color="auto" w:fill="auto"/>
          </w:tcPr>
          <w:p w:rsidR="0042391B" w:rsidRPr="00B80E22" w:rsidRDefault="008F3405" w:rsidP="00B80E2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Приготовление и подготовка к реализации п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луфабрикатов для блюд, кул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нарных изделий разнообразного ассортимента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42391B" w:rsidRPr="00B80E22" w:rsidRDefault="001636D6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ПК</w:t>
            </w:r>
            <w:proofErr w:type="gramStart"/>
            <w:r w:rsidR="0042391B" w:rsidRPr="00B80E2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="0042391B" w:rsidRPr="00B80E22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.1.</w:t>
            </w:r>
            <w:r w:rsidR="008F3405" w:rsidRPr="00B80E22">
              <w:rPr>
                <w:rFonts w:ascii="Times New Roman" w:hAnsi="Times New Roman" w:cs="Times New Roman"/>
                <w:sz w:val="24"/>
                <w:szCs w:val="24"/>
              </w:rPr>
              <w:t>Подготавливать рабочее место, оборуд</w:t>
            </w:r>
            <w:r w:rsidR="008F3405" w:rsidRPr="00B80E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F3405" w:rsidRPr="00B80E22">
              <w:rPr>
                <w:rFonts w:ascii="Times New Roman" w:hAnsi="Times New Roman" w:cs="Times New Roman"/>
                <w:sz w:val="24"/>
                <w:szCs w:val="24"/>
              </w:rPr>
              <w:t>вание, сырье, исходные мат</w:t>
            </w:r>
            <w:r w:rsidR="008F3405" w:rsidRPr="00B80E2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8F3405" w:rsidRPr="00B80E22">
              <w:rPr>
                <w:rFonts w:ascii="Times New Roman" w:hAnsi="Times New Roman" w:cs="Times New Roman"/>
                <w:sz w:val="24"/>
                <w:szCs w:val="24"/>
              </w:rPr>
              <w:t>риалы для обр</w:t>
            </w:r>
            <w:r w:rsidR="008F3405" w:rsidRPr="00B80E2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8F3405" w:rsidRPr="00B80E22">
              <w:rPr>
                <w:rFonts w:ascii="Times New Roman" w:hAnsi="Times New Roman" w:cs="Times New Roman"/>
                <w:sz w:val="24"/>
                <w:szCs w:val="24"/>
              </w:rPr>
              <w:t>ботки сырья, приготовления полуфабрикатов в соответствии с инструкциями и регламентами</w:t>
            </w:r>
          </w:p>
        </w:tc>
        <w:tc>
          <w:tcPr>
            <w:tcW w:w="5173" w:type="dxa"/>
            <w:shd w:val="clear" w:color="auto" w:fill="auto"/>
          </w:tcPr>
          <w:p w:rsidR="0042391B" w:rsidRPr="00B80E22" w:rsidRDefault="007E25D0" w:rsidP="00B80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Практический опыт:</w:t>
            </w:r>
            <w:r w:rsidR="008F3405"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в </w:t>
            </w:r>
            <w:r w:rsidR="008F3405" w:rsidRPr="00B80E2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подготовке, уборке рабочего места, подготовке к работе сырья, технологического оборудования, произво</w:t>
            </w:r>
            <w:r w:rsidR="008F3405" w:rsidRPr="00B80E2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</w:t>
            </w:r>
            <w:r w:rsidR="008F3405" w:rsidRPr="00B80E2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ственного инвентаря, инструментов, </w:t>
            </w:r>
            <w:proofErr w:type="spellStart"/>
            <w:r w:rsidR="008F3405" w:rsidRPr="00B80E2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весоизм</w:t>
            </w:r>
            <w:r w:rsidR="008F3405" w:rsidRPr="00B80E2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е</w:t>
            </w:r>
            <w:r w:rsidR="008F3405" w:rsidRPr="00B80E2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рительных</w:t>
            </w:r>
            <w:proofErr w:type="spellEnd"/>
            <w:r w:rsidR="008F3405" w:rsidRPr="00B80E2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приборов</w:t>
            </w:r>
          </w:p>
        </w:tc>
      </w:tr>
      <w:tr w:rsidR="0042391B" w:rsidRPr="00B80E22" w:rsidTr="001636D6">
        <w:trPr>
          <w:trHeight w:val="411"/>
          <w:jc w:val="center"/>
        </w:trPr>
        <w:tc>
          <w:tcPr>
            <w:tcW w:w="1916" w:type="dxa"/>
            <w:vMerge/>
            <w:shd w:val="clear" w:color="auto" w:fill="auto"/>
          </w:tcPr>
          <w:p w:rsidR="0042391B" w:rsidRPr="00B80E22" w:rsidRDefault="0042391B" w:rsidP="00B80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42391B" w:rsidRPr="00B80E22" w:rsidRDefault="0042391B" w:rsidP="00B80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3" w:type="dxa"/>
            <w:shd w:val="clear" w:color="auto" w:fill="auto"/>
          </w:tcPr>
          <w:p w:rsidR="001636D6" w:rsidRPr="00B80E22" w:rsidRDefault="002133AE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Умения</w:t>
            </w:r>
          </w:p>
          <w:p w:rsidR="001636D6" w:rsidRPr="00B80E22" w:rsidRDefault="001636D6" w:rsidP="00B80E22">
            <w:pPr>
              <w:pStyle w:val="ad"/>
              <w:numPr>
                <w:ilvl w:val="0"/>
                <w:numId w:val="3"/>
              </w:numPr>
              <w:spacing w:before="0" w:after="0"/>
              <w:ind w:left="0" w:firstLine="357"/>
              <w:rPr>
                <w:lang w:eastAsia="en-US"/>
              </w:rPr>
            </w:pPr>
            <w:r w:rsidRPr="00B80E22">
              <w:rPr>
                <w:lang w:eastAsia="en-US"/>
              </w:rPr>
              <w:t>визуально проверять чистоту и испра</w:t>
            </w:r>
            <w:r w:rsidRPr="00B80E22">
              <w:rPr>
                <w:lang w:eastAsia="en-US"/>
              </w:rPr>
              <w:t>в</w:t>
            </w:r>
            <w:r w:rsidRPr="00B80E22">
              <w:rPr>
                <w:lang w:eastAsia="en-US"/>
              </w:rPr>
              <w:t>ность производственного инвентаря, кухонной посуды перед использованием;</w:t>
            </w:r>
          </w:p>
          <w:p w:rsidR="001636D6" w:rsidRPr="00B80E22" w:rsidRDefault="001636D6" w:rsidP="00B80E22">
            <w:pPr>
              <w:pStyle w:val="ad"/>
              <w:numPr>
                <w:ilvl w:val="0"/>
                <w:numId w:val="3"/>
              </w:numPr>
              <w:spacing w:before="0" w:after="0"/>
              <w:ind w:left="0" w:firstLine="357"/>
              <w:rPr>
                <w:lang w:eastAsia="en-US"/>
              </w:rPr>
            </w:pPr>
            <w:r w:rsidRPr="00B80E22">
              <w:rPr>
                <w:lang w:eastAsia="en-US"/>
              </w:rPr>
              <w:t>выбирать, рационально размещать на рабочем месте оборудование, инвентарь, пос</w:t>
            </w:r>
            <w:r w:rsidRPr="00B80E22">
              <w:rPr>
                <w:lang w:eastAsia="en-US"/>
              </w:rPr>
              <w:t>у</w:t>
            </w:r>
            <w:r w:rsidRPr="00B80E22">
              <w:rPr>
                <w:lang w:eastAsia="en-US"/>
              </w:rPr>
              <w:t>ду, сырье, материалы в соответствии с и</w:t>
            </w:r>
            <w:r w:rsidRPr="00B80E22">
              <w:rPr>
                <w:lang w:eastAsia="en-US"/>
              </w:rPr>
              <w:t>н</w:t>
            </w:r>
            <w:r w:rsidRPr="00B80E22">
              <w:rPr>
                <w:lang w:eastAsia="en-US"/>
              </w:rPr>
              <w:t>струкциями и регламентами, стандартами ч</w:t>
            </w:r>
            <w:r w:rsidRPr="00B80E22">
              <w:rPr>
                <w:lang w:eastAsia="en-US"/>
              </w:rPr>
              <w:t>и</w:t>
            </w:r>
            <w:r w:rsidRPr="00B80E22">
              <w:rPr>
                <w:lang w:eastAsia="en-US"/>
              </w:rPr>
              <w:t>стоты;</w:t>
            </w:r>
          </w:p>
          <w:p w:rsidR="001636D6" w:rsidRPr="00B80E22" w:rsidRDefault="001636D6" w:rsidP="00B80E22">
            <w:pPr>
              <w:pStyle w:val="ad"/>
              <w:numPr>
                <w:ilvl w:val="0"/>
                <w:numId w:val="3"/>
              </w:numPr>
              <w:spacing w:before="0" w:after="0"/>
              <w:ind w:left="0" w:firstLine="357"/>
              <w:rPr>
                <w:lang w:eastAsia="en-US"/>
              </w:rPr>
            </w:pPr>
            <w:r w:rsidRPr="00B80E22">
              <w:rPr>
                <w:lang w:eastAsia="en-US"/>
              </w:rPr>
              <w:t>проводить текущую уборку рабочего м</w:t>
            </w:r>
            <w:r w:rsidRPr="00B80E22">
              <w:rPr>
                <w:lang w:eastAsia="en-US"/>
              </w:rPr>
              <w:t>е</w:t>
            </w:r>
            <w:r w:rsidRPr="00B80E22">
              <w:rPr>
                <w:lang w:eastAsia="en-US"/>
              </w:rPr>
              <w:t>ста повара в соответствии с инструкциями и регламентами, стандартами чистоты:</w:t>
            </w:r>
          </w:p>
          <w:p w:rsidR="001636D6" w:rsidRPr="00B80E22" w:rsidRDefault="001636D6" w:rsidP="00B80E22">
            <w:pPr>
              <w:pStyle w:val="ad"/>
              <w:spacing w:before="0" w:after="0"/>
              <w:ind w:left="0"/>
            </w:pPr>
            <w:r w:rsidRPr="00B80E22">
              <w:t>- выбирать и применять моющие и дезинфиц</w:t>
            </w:r>
            <w:r w:rsidRPr="00B80E22">
              <w:t>и</w:t>
            </w:r>
            <w:r w:rsidRPr="00B80E22">
              <w:t>рующие средства;</w:t>
            </w:r>
          </w:p>
          <w:p w:rsidR="001636D6" w:rsidRPr="00B80E22" w:rsidRDefault="001636D6" w:rsidP="00B80E22">
            <w:pPr>
              <w:pStyle w:val="ad"/>
              <w:spacing w:before="0" w:after="0"/>
              <w:ind w:left="0"/>
              <w:rPr>
                <w:lang w:eastAsia="en-US"/>
              </w:rPr>
            </w:pPr>
            <w:r w:rsidRPr="00B80E22">
              <w:rPr>
                <w:lang w:eastAsia="en-US"/>
              </w:rPr>
              <w:t xml:space="preserve">- владеть техникой ухода за </w:t>
            </w:r>
            <w:proofErr w:type="spellStart"/>
            <w:r w:rsidRPr="00B80E22">
              <w:rPr>
                <w:lang w:eastAsia="en-US"/>
              </w:rPr>
              <w:t>весоизмерител</w:t>
            </w:r>
            <w:r w:rsidRPr="00B80E22">
              <w:rPr>
                <w:lang w:eastAsia="en-US"/>
              </w:rPr>
              <w:t>ь</w:t>
            </w:r>
            <w:r w:rsidRPr="00B80E22">
              <w:rPr>
                <w:lang w:eastAsia="en-US"/>
              </w:rPr>
              <w:t>ным</w:t>
            </w:r>
            <w:proofErr w:type="spellEnd"/>
            <w:r w:rsidRPr="00B80E22">
              <w:rPr>
                <w:lang w:eastAsia="en-US"/>
              </w:rPr>
              <w:t xml:space="preserve"> оборудованием;</w:t>
            </w:r>
          </w:p>
          <w:p w:rsidR="001636D6" w:rsidRPr="00B80E22" w:rsidRDefault="001636D6" w:rsidP="00B80E22">
            <w:pPr>
              <w:pStyle w:val="ad"/>
              <w:spacing w:before="0" w:after="0"/>
              <w:ind w:left="0"/>
              <w:rPr>
                <w:lang w:eastAsia="en-US"/>
              </w:rPr>
            </w:pPr>
            <w:r w:rsidRPr="00B80E22">
              <w:rPr>
                <w:lang w:eastAsia="en-US"/>
              </w:rPr>
              <w:t>- мыть вручную и в посудомоечной машине, чистить и раскладывать на хранение кухонную посуду и производственный инвентарь в соо</w:t>
            </w:r>
            <w:r w:rsidRPr="00B80E22">
              <w:rPr>
                <w:lang w:eastAsia="en-US"/>
              </w:rPr>
              <w:t>т</w:t>
            </w:r>
            <w:r w:rsidRPr="00B80E22">
              <w:rPr>
                <w:lang w:eastAsia="en-US"/>
              </w:rPr>
              <w:t>ветствии со стандартами чистоты;</w:t>
            </w:r>
          </w:p>
          <w:p w:rsidR="001636D6" w:rsidRPr="00B80E22" w:rsidRDefault="001636D6" w:rsidP="00B80E22">
            <w:pPr>
              <w:pStyle w:val="ad"/>
              <w:spacing w:before="0" w:after="0"/>
              <w:ind w:left="0"/>
              <w:rPr>
                <w:lang w:eastAsia="en-US"/>
              </w:rPr>
            </w:pPr>
            <w:r w:rsidRPr="00B80E22">
              <w:rPr>
                <w:lang w:eastAsia="en-US"/>
              </w:rPr>
              <w:t xml:space="preserve">- мыть после использования технологическое оборудование и убирать для хранения съемные части; </w:t>
            </w:r>
          </w:p>
          <w:p w:rsidR="001636D6" w:rsidRPr="00B80E22" w:rsidRDefault="001636D6" w:rsidP="00B80E22">
            <w:pPr>
              <w:pStyle w:val="ad"/>
              <w:spacing w:before="0" w:after="0"/>
              <w:ind w:left="0"/>
              <w:rPr>
                <w:lang w:eastAsia="en-US"/>
              </w:rPr>
            </w:pPr>
            <w:r w:rsidRPr="00B80E22">
              <w:rPr>
                <w:lang w:eastAsia="en-US"/>
              </w:rPr>
              <w:t xml:space="preserve">- соблюдать правила мытья кухонных ножей, острых, </w:t>
            </w:r>
            <w:proofErr w:type="spellStart"/>
            <w:r w:rsidRPr="00B80E22">
              <w:rPr>
                <w:lang w:eastAsia="en-US"/>
              </w:rPr>
              <w:t>травмоопасных</w:t>
            </w:r>
            <w:proofErr w:type="spellEnd"/>
            <w:r w:rsidRPr="00B80E22">
              <w:rPr>
                <w:lang w:eastAsia="en-US"/>
              </w:rPr>
              <w:t xml:space="preserve"> съемных частей техн</w:t>
            </w:r>
            <w:r w:rsidRPr="00B80E22">
              <w:rPr>
                <w:lang w:eastAsia="en-US"/>
              </w:rPr>
              <w:t>о</w:t>
            </w:r>
            <w:r w:rsidRPr="00B80E22">
              <w:rPr>
                <w:lang w:eastAsia="en-US"/>
              </w:rPr>
              <w:t>логического оборудования;</w:t>
            </w:r>
          </w:p>
          <w:p w:rsidR="001636D6" w:rsidRPr="00B80E22" w:rsidRDefault="001636D6" w:rsidP="00B80E22">
            <w:pPr>
              <w:pStyle w:val="ad"/>
              <w:numPr>
                <w:ilvl w:val="0"/>
                <w:numId w:val="3"/>
              </w:numPr>
              <w:spacing w:before="0" w:after="0"/>
              <w:ind w:left="0" w:firstLine="357"/>
              <w:rPr>
                <w:lang w:eastAsia="en-US"/>
              </w:rPr>
            </w:pPr>
            <w:r w:rsidRPr="00B80E22">
              <w:rPr>
                <w:lang w:eastAsia="en-US"/>
              </w:rPr>
              <w:t>безопасно править кухонные ножи;</w:t>
            </w:r>
          </w:p>
          <w:p w:rsidR="001636D6" w:rsidRPr="00B80E22" w:rsidRDefault="001636D6" w:rsidP="00B80E22">
            <w:pPr>
              <w:pStyle w:val="ad"/>
              <w:numPr>
                <w:ilvl w:val="0"/>
                <w:numId w:val="3"/>
              </w:numPr>
              <w:spacing w:before="0" w:after="0"/>
              <w:ind w:left="0" w:firstLine="357"/>
              <w:rPr>
                <w:lang w:eastAsia="en-US"/>
              </w:rPr>
            </w:pPr>
            <w:r w:rsidRPr="00B80E22">
              <w:rPr>
                <w:lang w:eastAsia="en-US"/>
              </w:rPr>
              <w:t>соблюдать условия хранения кухонной посуды, инвентаря, инструментов;</w:t>
            </w:r>
          </w:p>
          <w:p w:rsidR="001636D6" w:rsidRPr="00B80E22" w:rsidRDefault="001636D6" w:rsidP="00B80E22">
            <w:pPr>
              <w:pStyle w:val="ad"/>
              <w:numPr>
                <w:ilvl w:val="0"/>
                <w:numId w:val="3"/>
              </w:numPr>
              <w:spacing w:before="0" w:after="0"/>
              <w:ind w:left="0" w:firstLine="357"/>
              <w:rPr>
                <w:lang w:eastAsia="en-US"/>
              </w:rPr>
            </w:pPr>
            <w:r w:rsidRPr="00B80E22">
              <w:rPr>
                <w:lang w:eastAsia="en-US"/>
              </w:rPr>
              <w:t>проверять соблюдение температурного режима в холодильном оборудовании;</w:t>
            </w:r>
          </w:p>
          <w:p w:rsidR="001636D6" w:rsidRPr="00B80E22" w:rsidRDefault="001636D6" w:rsidP="00B80E22">
            <w:pPr>
              <w:pStyle w:val="ad"/>
              <w:numPr>
                <w:ilvl w:val="0"/>
                <w:numId w:val="3"/>
              </w:numPr>
              <w:spacing w:before="0" w:after="0"/>
              <w:ind w:left="0" w:firstLine="357"/>
              <w:rPr>
                <w:lang w:eastAsia="en-US"/>
              </w:rPr>
            </w:pPr>
            <w:r w:rsidRPr="00B80E22">
              <w:rPr>
                <w:lang w:eastAsia="en-US"/>
              </w:rPr>
              <w:t>выбирать оборудование, производстве</w:t>
            </w:r>
            <w:r w:rsidRPr="00B80E22">
              <w:rPr>
                <w:lang w:eastAsia="en-US"/>
              </w:rPr>
              <w:t>н</w:t>
            </w:r>
            <w:r w:rsidRPr="00B80E22">
              <w:rPr>
                <w:lang w:eastAsia="en-US"/>
              </w:rPr>
              <w:t>ный инвентарь, инструменты, посуду в соо</w:t>
            </w:r>
            <w:r w:rsidRPr="00B80E22">
              <w:rPr>
                <w:lang w:eastAsia="en-US"/>
              </w:rPr>
              <w:t>т</w:t>
            </w:r>
            <w:r w:rsidRPr="00B80E22">
              <w:rPr>
                <w:lang w:eastAsia="en-US"/>
              </w:rPr>
              <w:t>ветствии с видом сырья и способом его обр</w:t>
            </w:r>
            <w:r w:rsidRPr="00B80E22">
              <w:rPr>
                <w:lang w:eastAsia="en-US"/>
              </w:rPr>
              <w:t>а</w:t>
            </w:r>
            <w:r w:rsidRPr="00B80E22">
              <w:rPr>
                <w:lang w:eastAsia="en-US"/>
              </w:rPr>
              <w:t>ботки;</w:t>
            </w:r>
          </w:p>
          <w:p w:rsidR="001636D6" w:rsidRPr="00B80E22" w:rsidRDefault="001636D6" w:rsidP="00B80E22">
            <w:pPr>
              <w:pStyle w:val="ad"/>
              <w:numPr>
                <w:ilvl w:val="0"/>
                <w:numId w:val="3"/>
              </w:numPr>
              <w:spacing w:before="0" w:after="0"/>
              <w:ind w:left="0" w:firstLine="357"/>
              <w:rPr>
                <w:lang w:eastAsia="en-US"/>
              </w:rPr>
            </w:pPr>
            <w:r w:rsidRPr="00B80E22">
              <w:rPr>
                <w:lang w:eastAsia="en-US"/>
              </w:rPr>
              <w:t>включать и подготавливать к работе технологическое оборудование, произво</w:t>
            </w:r>
            <w:r w:rsidRPr="00B80E22">
              <w:rPr>
                <w:lang w:eastAsia="en-US"/>
              </w:rPr>
              <w:t>д</w:t>
            </w:r>
            <w:r w:rsidRPr="00B80E22">
              <w:rPr>
                <w:lang w:eastAsia="en-US"/>
              </w:rPr>
              <w:t xml:space="preserve">ственный инвентарь, инструменты, </w:t>
            </w:r>
            <w:proofErr w:type="spellStart"/>
            <w:r w:rsidRPr="00B80E22">
              <w:rPr>
                <w:lang w:eastAsia="en-US"/>
              </w:rPr>
              <w:t>весоизм</w:t>
            </w:r>
            <w:r w:rsidRPr="00B80E22">
              <w:rPr>
                <w:lang w:eastAsia="en-US"/>
              </w:rPr>
              <w:t>е</w:t>
            </w:r>
            <w:r w:rsidRPr="00B80E22">
              <w:rPr>
                <w:lang w:eastAsia="en-US"/>
              </w:rPr>
              <w:t>рительные</w:t>
            </w:r>
            <w:proofErr w:type="spellEnd"/>
            <w:r w:rsidRPr="00B80E22">
              <w:rPr>
                <w:lang w:eastAsia="en-US"/>
              </w:rPr>
              <w:t xml:space="preserve"> приборы в соответствии с инстру</w:t>
            </w:r>
            <w:r w:rsidRPr="00B80E22">
              <w:rPr>
                <w:lang w:eastAsia="en-US"/>
              </w:rPr>
              <w:t>к</w:t>
            </w:r>
            <w:r w:rsidRPr="00B80E22">
              <w:rPr>
                <w:lang w:eastAsia="en-US"/>
              </w:rPr>
              <w:t>циями и регламентами, стандартами чистоты;</w:t>
            </w:r>
          </w:p>
          <w:p w:rsidR="001636D6" w:rsidRPr="00B80E22" w:rsidRDefault="001636D6" w:rsidP="00B80E22">
            <w:pPr>
              <w:pStyle w:val="ad"/>
              <w:numPr>
                <w:ilvl w:val="0"/>
                <w:numId w:val="3"/>
              </w:numPr>
              <w:spacing w:before="0" w:after="0"/>
              <w:ind w:left="0" w:firstLine="357"/>
              <w:rPr>
                <w:lang w:eastAsia="en-US"/>
              </w:rPr>
            </w:pPr>
            <w:r w:rsidRPr="00B80E22">
              <w:rPr>
                <w:lang w:eastAsia="en-US"/>
              </w:rPr>
              <w:t>соблюдать правила техники безопасн</w:t>
            </w:r>
            <w:r w:rsidRPr="00B80E22">
              <w:rPr>
                <w:lang w:eastAsia="en-US"/>
              </w:rPr>
              <w:t>о</w:t>
            </w:r>
            <w:r w:rsidRPr="00B80E22">
              <w:rPr>
                <w:lang w:eastAsia="en-US"/>
              </w:rPr>
              <w:t>сти, пожарной безопасности, охраны труда;</w:t>
            </w:r>
          </w:p>
          <w:p w:rsidR="001636D6" w:rsidRPr="00B80E22" w:rsidRDefault="001636D6" w:rsidP="00B80E22">
            <w:pPr>
              <w:pStyle w:val="ad"/>
              <w:numPr>
                <w:ilvl w:val="0"/>
                <w:numId w:val="3"/>
              </w:numPr>
              <w:spacing w:before="0" w:after="0"/>
              <w:ind w:left="0" w:firstLine="357"/>
              <w:rPr>
                <w:u w:color="000000"/>
              </w:rPr>
            </w:pPr>
            <w:r w:rsidRPr="00B80E22">
              <w:rPr>
                <w:u w:color="000000"/>
              </w:rPr>
              <w:t>оценивать наличие, определять объем заказываемых продуктов в соответствии с п</w:t>
            </w:r>
            <w:r w:rsidRPr="00B80E22">
              <w:rPr>
                <w:u w:color="000000"/>
              </w:rPr>
              <w:t>о</w:t>
            </w:r>
            <w:r w:rsidRPr="00B80E22">
              <w:rPr>
                <w:u w:color="000000"/>
              </w:rPr>
              <w:t>требностями, условиями хранения; оформлять заказ в письменном виде или с использованием электронного документооборота;</w:t>
            </w:r>
          </w:p>
          <w:p w:rsidR="001636D6" w:rsidRPr="00B80E22" w:rsidRDefault="001636D6" w:rsidP="00B80E22">
            <w:pPr>
              <w:pStyle w:val="ad"/>
              <w:numPr>
                <w:ilvl w:val="0"/>
                <w:numId w:val="3"/>
              </w:numPr>
              <w:spacing w:before="0" w:after="0"/>
              <w:ind w:left="0" w:firstLine="357"/>
              <w:rPr>
                <w:u w:color="000000"/>
              </w:rPr>
            </w:pPr>
            <w:r w:rsidRPr="00B80E22">
              <w:rPr>
                <w:u w:color="000000"/>
              </w:rPr>
              <w:t xml:space="preserve">пользоваться </w:t>
            </w:r>
            <w:proofErr w:type="spellStart"/>
            <w:r w:rsidRPr="00B80E22">
              <w:rPr>
                <w:u w:color="000000"/>
              </w:rPr>
              <w:t>весоизмерительным</w:t>
            </w:r>
            <w:proofErr w:type="spellEnd"/>
            <w:r w:rsidRPr="00B80E22">
              <w:rPr>
                <w:u w:color="000000"/>
              </w:rPr>
              <w:t xml:space="preserve"> обор</w:t>
            </w:r>
            <w:r w:rsidRPr="00B80E22">
              <w:rPr>
                <w:u w:color="000000"/>
              </w:rPr>
              <w:t>у</w:t>
            </w:r>
            <w:r w:rsidRPr="00B80E22">
              <w:rPr>
                <w:u w:color="000000"/>
              </w:rPr>
              <w:t>дованием при взвешивании продуктов;</w:t>
            </w:r>
          </w:p>
          <w:p w:rsidR="001636D6" w:rsidRPr="00B80E22" w:rsidRDefault="001636D6" w:rsidP="00B80E22">
            <w:pPr>
              <w:pStyle w:val="ad"/>
              <w:numPr>
                <w:ilvl w:val="0"/>
                <w:numId w:val="3"/>
              </w:numPr>
              <w:spacing w:before="0" w:after="0"/>
              <w:ind w:left="0" w:firstLine="357"/>
              <w:rPr>
                <w:u w:color="000000"/>
              </w:rPr>
            </w:pPr>
            <w:r w:rsidRPr="00B80E22">
              <w:rPr>
                <w:u w:color="000000"/>
              </w:rPr>
              <w:lastRenderedPageBreak/>
              <w:t>сверять соответствие получаемых пр</w:t>
            </w:r>
            <w:r w:rsidRPr="00B80E22">
              <w:rPr>
                <w:u w:color="000000"/>
              </w:rPr>
              <w:t>о</w:t>
            </w:r>
            <w:r w:rsidRPr="00B80E22">
              <w:rPr>
                <w:u w:color="000000"/>
              </w:rPr>
              <w:t xml:space="preserve">дуктов заказу и накладным; </w:t>
            </w:r>
          </w:p>
          <w:p w:rsidR="001636D6" w:rsidRPr="00B80E22" w:rsidRDefault="001636D6" w:rsidP="00B80E22">
            <w:pPr>
              <w:pStyle w:val="ad"/>
              <w:numPr>
                <w:ilvl w:val="0"/>
                <w:numId w:val="3"/>
              </w:numPr>
              <w:spacing w:before="0" w:after="0"/>
              <w:ind w:left="0" w:firstLine="357"/>
              <w:rPr>
                <w:u w:color="000000"/>
              </w:rPr>
            </w:pPr>
            <w:r w:rsidRPr="00B80E22">
              <w:rPr>
                <w:u w:color="000000"/>
              </w:rPr>
              <w:t>проверять органолептическим способом качество, безопасность сырья, продуктов, мат</w:t>
            </w:r>
            <w:r w:rsidRPr="00B80E22">
              <w:rPr>
                <w:u w:color="000000"/>
              </w:rPr>
              <w:t>е</w:t>
            </w:r>
            <w:r w:rsidRPr="00B80E22">
              <w:rPr>
                <w:u w:color="000000"/>
              </w:rPr>
              <w:t xml:space="preserve">риалов; </w:t>
            </w:r>
          </w:p>
          <w:p w:rsidR="001636D6" w:rsidRPr="00B80E22" w:rsidRDefault="001636D6" w:rsidP="00B80E22">
            <w:pPr>
              <w:pStyle w:val="ad"/>
              <w:numPr>
                <w:ilvl w:val="0"/>
                <w:numId w:val="3"/>
              </w:numPr>
              <w:spacing w:before="0" w:after="0"/>
              <w:ind w:left="0" w:firstLine="357"/>
              <w:rPr>
                <w:u w:color="000000"/>
              </w:rPr>
            </w:pPr>
            <w:r w:rsidRPr="00B80E22">
              <w:rPr>
                <w:u w:color="000000"/>
              </w:rPr>
              <w:t>сопоставлять данные о времени изгото</w:t>
            </w:r>
            <w:r w:rsidRPr="00B80E22">
              <w:rPr>
                <w:u w:color="000000"/>
              </w:rPr>
              <w:t>в</w:t>
            </w:r>
            <w:r w:rsidRPr="00B80E22">
              <w:rPr>
                <w:u w:color="000000"/>
              </w:rPr>
              <w:t>ления и сроках хранения особо скоропортящи</w:t>
            </w:r>
            <w:r w:rsidRPr="00B80E22">
              <w:rPr>
                <w:u w:color="000000"/>
              </w:rPr>
              <w:t>х</w:t>
            </w:r>
            <w:r w:rsidRPr="00B80E22">
              <w:rPr>
                <w:u w:color="000000"/>
              </w:rPr>
              <w:t xml:space="preserve">ся продуктов;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1636D6" w:rsidRPr="00B80E22" w:rsidRDefault="001636D6" w:rsidP="00B80E22">
            <w:pPr>
              <w:pStyle w:val="ad"/>
              <w:numPr>
                <w:ilvl w:val="0"/>
                <w:numId w:val="3"/>
              </w:numPr>
              <w:spacing w:before="0" w:after="0"/>
              <w:ind w:left="0" w:firstLine="357"/>
              <w:rPr>
                <w:u w:color="000000"/>
              </w:rPr>
            </w:pPr>
            <w:r w:rsidRPr="00B80E22">
              <w:rPr>
                <w:u w:color="000000"/>
              </w:rPr>
              <w:t>обеспечивать хранение сырья и пищевых продуктов в соответствии с инструкциями и регламентами, стандартами чистоты, соблюд</w:t>
            </w:r>
            <w:r w:rsidRPr="00B80E22">
              <w:rPr>
                <w:u w:color="000000"/>
              </w:rPr>
              <w:t>е</w:t>
            </w:r>
            <w:r w:rsidRPr="00B80E22">
              <w:rPr>
                <w:u w:color="000000"/>
              </w:rPr>
              <w:t>нием товарного соседства;</w:t>
            </w:r>
          </w:p>
          <w:p w:rsidR="001636D6" w:rsidRPr="00B80E22" w:rsidRDefault="001636D6" w:rsidP="00B80E22">
            <w:pPr>
              <w:pStyle w:val="ad"/>
              <w:numPr>
                <w:ilvl w:val="0"/>
                <w:numId w:val="3"/>
              </w:numPr>
              <w:spacing w:before="0" w:after="0"/>
              <w:ind w:left="0" w:firstLine="357"/>
              <w:rPr>
                <w:u w:color="000000"/>
              </w:rPr>
            </w:pPr>
            <w:r w:rsidRPr="00B80E22">
              <w:rPr>
                <w:u w:color="000000"/>
              </w:rPr>
              <w:t>осуществлять выбор сырья, продуктов, материалов в соответствии с технологическими требованиями;</w:t>
            </w:r>
          </w:p>
          <w:p w:rsidR="0042391B" w:rsidRPr="00B80E22" w:rsidRDefault="001636D6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  <w:u w:color="000000"/>
              </w:rPr>
              <w:t>использовать нитрат-тестер для оценки бе</w:t>
            </w: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  <w:u w:color="000000"/>
              </w:rPr>
              <w:t>з</w:t>
            </w: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  <w:u w:color="000000"/>
              </w:rPr>
              <w:t>опасности сырья</w:t>
            </w:r>
          </w:p>
        </w:tc>
      </w:tr>
      <w:tr w:rsidR="0042391B" w:rsidRPr="00B80E22" w:rsidTr="001636D6">
        <w:trPr>
          <w:trHeight w:val="417"/>
          <w:jc w:val="center"/>
        </w:trPr>
        <w:tc>
          <w:tcPr>
            <w:tcW w:w="1916" w:type="dxa"/>
            <w:vMerge/>
            <w:shd w:val="clear" w:color="auto" w:fill="auto"/>
          </w:tcPr>
          <w:p w:rsidR="0042391B" w:rsidRPr="00B80E22" w:rsidRDefault="0042391B" w:rsidP="00B80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42391B" w:rsidRPr="00B80E22" w:rsidRDefault="0042391B" w:rsidP="00B80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3" w:type="dxa"/>
            <w:shd w:val="clear" w:color="auto" w:fill="auto"/>
          </w:tcPr>
          <w:p w:rsidR="00EE2FE4" w:rsidRPr="00B80E22" w:rsidRDefault="007E25D0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  <w:r w:rsidR="00EE2FE4"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E2FE4" w:rsidRPr="00B80E22" w:rsidRDefault="00EE2FE4" w:rsidP="00B80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требования охраны труда, пожарной безопасн</w:t>
            </w: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сти и производственной санитарии в организ</w:t>
            </w: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ции питания;</w:t>
            </w:r>
          </w:p>
          <w:p w:rsidR="00EE2FE4" w:rsidRPr="00B80E22" w:rsidRDefault="00EE2FE4" w:rsidP="00B80E22">
            <w:pPr>
              <w:pStyle w:val="ad"/>
              <w:numPr>
                <w:ilvl w:val="0"/>
                <w:numId w:val="4"/>
              </w:numPr>
              <w:spacing w:before="0" w:after="0"/>
              <w:ind w:left="0" w:firstLine="360"/>
              <w:rPr>
                <w:lang w:eastAsia="en-US"/>
              </w:rPr>
            </w:pPr>
            <w:r w:rsidRPr="00B80E22">
              <w:rPr>
                <w:lang w:eastAsia="en-US"/>
              </w:rPr>
              <w:t xml:space="preserve">виды, назначение, правила безопасной эксплуатации технологического оборудования, производственного инвентаря, инструментов, </w:t>
            </w:r>
            <w:proofErr w:type="spellStart"/>
            <w:r w:rsidRPr="00B80E22">
              <w:rPr>
                <w:lang w:eastAsia="en-US"/>
              </w:rPr>
              <w:t>весоизмерительных</w:t>
            </w:r>
            <w:proofErr w:type="spellEnd"/>
            <w:r w:rsidRPr="00B80E22">
              <w:rPr>
                <w:lang w:eastAsia="en-US"/>
              </w:rPr>
              <w:t xml:space="preserve"> приборов, посуды и прав</w:t>
            </w:r>
            <w:r w:rsidRPr="00B80E22">
              <w:rPr>
                <w:lang w:eastAsia="en-US"/>
              </w:rPr>
              <w:t>и</w:t>
            </w:r>
            <w:r w:rsidRPr="00B80E22">
              <w:rPr>
                <w:lang w:eastAsia="en-US"/>
              </w:rPr>
              <w:t>ла ухода за ними;</w:t>
            </w:r>
          </w:p>
          <w:p w:rsidR="00EE2FE4" w:rsidRPr="00B80E22" w:rsidRDefault="00EE2FE4" w:rsidP="00B80E22">
            <w:pPr>
              <w:pStyle w:val="ad"/>
              <w:numPr>
                <w:ilvl w:val="0"/>
                <w:numId w:val="4"/>
              </w:numPr>
              <w:spacing w:before="0" w:after="0"/>
              <w:ind w:left="0" w:firstLine="360"/>
              <w:rPr>
                <w:u w:color="000000"/>
              </w:rPr>
            </w:pPr>
            <w:r w:rsidRPr="00B80E22">
              <w:rPr>
                <w:u w:color="000000"/>
              </w:rPr>
              <w:t>последовательность выполнения техн</w:t>
            </w:r>
            <w:r w:rsidRPr="00B80E22">
              <w:rPr>
                <w:u w:color="000000"/>
              </w:rPr>
              <w:t>о</w:t>
            </w:r>
            <w:r w:rsidRPr="00B80E22">
              <w:rPr>
                <w:u w:color="000000"/>
              </w:rPr>
              <w:t>логических операций, современные методы, техника обработки, подготовки сырья и пр</w:t>
            </w:r>
            <w:r w:rsidRPr="00B80E22">
              <w:rPr>
                <w:u w:color="000000"/>
              </w:rPr>
              <w:t>о</w:t>
            </w:r>
            <w:r w:rsidRPr="00B80E22">
              <w:rPr>
                <w:u w:color="000000"/>
              </w:rPr>
              <w:t xml:space="preserve">дуктов; </w:t>
            </w:r>
          </w:p>
          <w:p w:rsidR="00EE2FE4" w:rsidRPr="00B80E22" w:rsidRDefault="00EE2FE4" w:rsidP="00B80E22">
            <w:pPr>
              <w:pStyle w:val="ad"/>
              <w:numPr>
                <w:ilvl w:val="0"/>
                <w:numId w:val="4"/>
              </w:numPr>
              <w:spacing w:before="0" w:after="0"/>
              <w:ind w:left="0" w:firstLine="360"/>
              <w:rPr>
                <w:u w:color="000000"/>
              </w:rPr>
            </w:pPr>
            <w:r w:rsidRPr="00B80E22">
              <w:rPr>
                <w:u w:color="000000"/>
              </w:rPr>
              <w:t>регламенты, стандарты, в том числе с</w:t>
            </w:r>
            <w:r w:rsidRPr="00B80E22">
              <w:rPr>
                <w:u w:color="000000"/>
              </w:rPr>
              <w:t>и</w:t>
            </w:r>
            <w:r w:rsidRPr="00B80E22">
              <w:rPr>
                <w:u w:color="000000"/>
              </w:rPr>
              <w:t>стема анализа, оценки и управления  опасными факторами (система ХАССП) и нормативно-техническая документация, используемая при обработке, подготовке сырья, приготовлении, подготовке к реализации полуфабрикатов;</w:t>
            </w:r>
          </w:p>
          <w:p w:rsidR="00EE2FE4" w:rsidRPr="00B80E22" w:rsidRDefault="00EE2FE4" w:rsidP="00B80E22">
            <w:pPr>
              <w:pStyle w:val="ad"/>
              <w:numPr>
                <w:ilvl w:val="0"/>
                <w:numId w:val="4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  <w:u w:color="000000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возможные последствия нарушения с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а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нитарии и гигиены;</w:t>
            </w:r>
          </w:p>
          <w:p w:rsidR="00EE2FE4" w:rsidRPr="00B80E22" w:rsidRDefault="00EE2FE4" w:rsidP="00B80E22">
            <w:pPr>
              <w:pStyle w:val="ad"/>
              <w:numPr>
                <w:ilvl w:val="0"/>
                <w:numId w:val="4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требования к личной гигиене персонала при подготовке производственного инвентаря и ку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softHyphen/>
              <w:t>хонной посуды;</w:t>
            </w:r>
          </w:p>
          <w:p w:rsidR="00EE2FE4" w:rsidRPr="00B80E22" w:rsidRDefault="00EE2FE4" w:rsidP="00B80E22">
            <w:pPr>
              <w:pStyle w:val="ad"/>
              <w:numPr>
                <w:ilvl w:val="0"/>
                <w:numId w:val="4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виды, назначение, правила применения и безопасного хранения чистящих, моющих и дезинфицирующих средств, предназна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softHyphen/>
              <w:t>ченных для последующего использования;</w:t>
            </w:r>
          </w:p>
          <w:p w:rsidR="00EE2FE4" w:rsidRPr="00B80E22" w:rsidRDefault="00EE2FE4" w:rsidP="00B80E22">
            <w:pPr>
              <w:pStyle w:val="ad"/>
              <w:numPr>
                <w:ilvl w:val="0"/>
                <w:numId w:val="4"/>
              </w:numPr>
              <w:spacing w:before="0" w:after="0"/>
              <w:ind w:left="0" w:firstLine="360"/>
              <w:rPr>
                <w:u w:color="000000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правила утилизации отходов;</w:t>
            </w:r>
          </w:p>
          <w:p w:rsidR="00EE2FE4" w:rsidRPr="00B80E22" w:rsidRDefault="00EE2FE4" w:rsidP="00B80E22">
            <w:pPr>
              <w:pStyle w:val="ad"/>
              <w:numPr>
                <w:ilvl w:val="0"/>
                <w:numId w:val="4"/>
              </w:numPr>
              <w:spacing w:before="0" w:after="0"/>
              <w:ind w:left="0" w:firstLine="360"/>
              <w:rPr>
                <w:u w:color="000000"/>
              </w:rPr>
            </w:pPr>
            <w:r w:rsidRPr="00B80E22">
              <w:rPr>
                <w:u w:color="000000"/>
              </w:rPr>
              <w:t>виды, назначение упаковочных матери</w:t>
            </w:r>
            <w:r w:rsidRPr="00B80E22">
              <w:rPr>
                <w:u w:color="000000"/>
              </w:rPr>
              <w:t>а</w:t>
            </w:r>
            <w:r w:rsidRPr="00B80E22">
              <w:rPr>
                <w:u w:color="000000"/>
              </w:rPr>
              <w:t>лов, способы хранения сырья и продуктов;</w:t>
            </w:r>
          </w:p>
          <w:p w:rsidR="00EE2FE4" w:rsidRPr="00B80E22" w:rsidRDefault="00EE2FE4" w:rsidP="00B80E22">
            <w:pPr>
              <w:pStyle w:val="ad"/>
              <w:numPr>
                <w:ilvl w:val="0"/>
                <w:numId w:val="4"/>
              </w:numPr>
              <w:spacing w:before="0" w:after="0"/>
              <w:ind w:left="0" w:firstLine="360"/>
              <w:rPr>
                <w:u w:color="000000"/>
              </w:rPr>
            </w:pPr>
            <w:r w:rsidRPr="00B80E22">
              <w:rPr>
                <w:u w:color="000000"/>
              </w:rPr>
              <w:t xml:space="preserve">способы и правила </w:t>
            </w:r>
            <w:proofErr w:type="spellStart"/>
            <w:r w:rsidRPr="00B80E22">
              <w:rPr>
                <w:u w:color="000000"/>
              </w:rPr>
              <w:t>порционирования</w:t>
            </w:r>
            <w:proofErr w:type="spellEnd"/>
            <w:r w:rsidRPr="00B80E22">
              <w:rPr>
                <w:u w:color="000000"/>
              </w:rPr>
              <w:t xml:space="preserve"> (комплектования), упаковки на вынос готовых полуфабрикатов; способы правки кухонных ножей;</w:t>
            </w:r>
          </w:p>
          <w:p w:rsidR="00EE2FE4" w:rsidRPr="00B80E22" w:rsidRDefault="00EE2FE4" w:rsidP="00B80E22">
            <w:pPr>
              <w:pStyle w:val="ad"/>
              <w:numPr>
                <w:ilvl w:val="0"/>
                <w:numId w:val="4"/>
              </w:numPr>
              <w:spacing w:before="0" w:after="0"/>
              <w:ind w:left="0" w:firstLine="360"/>
              <w:rPr>
                <w:lang w:eastAsia="en-US"/>
              </w:rPr>
            </w:pPr>
            <w:r w:rsidRPr="00B80E22">
              <w:t xml:space="preserve">ассортимент, требования к качеству, условия и сроки хранения традиционных видов </w:t>
            </w:r>
            <w:r w:rsidRPr="00B80E22">
              <w:rPr>
                <w:lang w:eastAsia="en-US"/>
              </w:rPr>
              <w:t>овощей, грибов, рыбы, нерыбного водного с</w:t>
            </w:r>
            <w:r w:rsidRPr="00B80E22">
              <w:rPr>
                <w:lang w:eastAsia="en-US"/>
              </w:rPr>
              <w:t>ы</w:t>
            </w:r>
            <w:r w:rsidRPr="00B80E22">
              <w:rPr>
                <w:lang w:eastAsia="en-US"/>
              </w:rPr>
              <w:t>рья, мяса, домашней птицы, дичи;</w:t>
            </w:r>
          </w:p>
          <w:p w:rsidR="00EE2FE4" w:rsidRPr="00B80E22" w:rsidRDefault="00EE2FE4" w:rsidP="00B80E22">
            <w:pPr>
              <w:pStyle w:val="ad"/>
              <w:numPr>
                <w:ilvl w:val="0"/>
                <w:numId w:val="4"/>
              </w:numPr>
              <w:spacing w:before="0" w:after="0"/>
              <w:ind w:left="0" w:firstLine="360"/>
              <w:rPr>
                <w:lang w:eastAsia="en-US"/>
              </w:rPr>
            </w:pPr>
            <w:r w:rsidRPr="00B80E22">
              <w:rPr>
                <w:lang w:eastAsia="en-US"/>
              </w:rPr>
              <w:lastRenderedPageBreak/>
              <w:t>правила оформления заявок на склад;</w:t>
            </w:r>
          </w:p>
          <w:p w:rsidR="00EE2FE4" w:rsidRPr="00B80E22" w:rsidRDefault="00EE2FE4" w:rsidP="00B80E22">
            <w:pPr>
              <w:pStyle w:val="ad"/>
              <w:numPr>
                <w:ilvl w:val="0"/>
                <w:numId w:val="4"/>
              </w:numPr>
              <w:spacing w:before="0" w:after="0"/>
              <w:ind w:left="0" w:firstLine="360"/>
              <w:rPr>
                <w:lang w:eastAsia="en-US"/>
              </w:rPr>
            </w:pPr>
            <w:r w:rsidRPr="00B80E22">
              <w:rPr>
                <w:lang w:eastAsia="en-US"/>
              </w:rPr>
              <w:t>правила приема пр</w:t>
            </w:r>
            <w:r w:rsidR="00100E2E" w:rsidRPr="00B80E22">
              <w:rPr>
                <w:lang w:eastAsia="en-US"/>
              </w:rPr>
              <w:t>о</w:t>
            </w:r>
            <w:r w:rsidRPr="00B80E22">
              <w:rPr>
                <w:lang w:eastAsia="en-US"/>
              </w:rPr>
              <w:t>дуктов по колич</w:t>
            </w:r>
            <w:r w:rsidRPr="00B80E22">
              <w:rPr>
                <w:lang w:eastAsia="en-US"/>
              </w:rPr>
              <w:t>е</w:t>
            </w:r>
            <w:r w:rsidRPr="00B80E22">
              <w:rPr>
                <w:lang w:eastAsia="en-US"/>
              </w:rPr>
              <w:t>ству и качеству;</w:t>
            </w:r>
          </w:p>
          <w:p w:rsidR="00EE2FE4" w:rsidRPr="00B80E22" w:rsidRDefault="00EE2FE4" w:rsidP="00B80E22">
            <w:pPr>
              <w:pStyle w:val="ad"/>
              <w:numPr>
                <w:ilvl w:val="0"/>
                <w:numId w:val="4"/>
              </w:numPr>
              <w:spacing w:before="0" w:after="0"/>
              <w:ind w:left="0" w:firstLine="360"/>
              <w:rPr>
                <w:lang w:eastAsia="en-US"/>
              </w:rPr>
            </w:pPr>
            <w:r w:rsidRPr="00B80E22">
              <w:rPr>
                <w:lang w:eastAsia="en-US"/>
              </w:rPr>
              <w:t>ответственность за сохранность матер</w:t>
            </w:r>
            <w:r w:rsidRPr="00B80E22">
              <w:rPr>
                <w:lang w:eastAsia="en-US"/>
              </w:rPr>
              <w:t>и</w:t>
            </w:r>
            <w:r w:rsidRPr="00B80E22">
              <w:rPr>
                <w:lang w:eastAsia="en-US"/>
              </w:rPr>
              <w:t>альных ценностей;</w:t>
            </w:r>
          </w:p>
          <w:p w:rsidR="00EE2FE4" w:rsidRPr="00B80E22" w:rsidRDefault="00EE2FE4" w:rsidP="00B80E22">
            <w:pPr>
              <w:pStyle w:val="ad"/>
              <w:numPr>
                <w:ilvl w:val="0"/>
                <w:numId w:val="4"/>
              </w:numPr>
              <w:spacing w:before="0" w:after="0"/>
              <w:ind w:left="0" w:firstLine="360"/>
              <w:rPr>
                <w:lang w:eastAsia="en-US"/>
              </w:rPr>
            </w:pPr>
            <w:r w:rsidRPr="00B80E22">
              <w:rPr>
                <w:lang w:eastAsia="en-US"/>
              </w:rPr>
              <w:t>правила снятия остатков на рабочем м</w:t>
            </w:r>
            <w:r w:rsidRPr="00B80E22">
              <w:rPr>
                <w:lang w:eastAsia="en-US"/>
              </w:rPr>
              <w:t>е</w:t>
            </w:r>
            <w:r w:rsidRPr="00B80E22">
              <w:rPr>
                <w:lang w:eastAsia="en-US"/>
              </w:rPr>
              <w:t>сте;</w:t>
            </w:r>
          </w:p>
          <w:p w:rsidR="00EE2FE4" w:rsidRPr="00B80E22" w:rsidRDefault="00EE2FE4" w:rsidP="00B80E22">
            <w:pPr>
              <w:pStyle w:val="ad"/>
              <w:numPr>
                <w:ilvl w:val="0"/>
                <w:numId w:val="4"/>
              </w:numPr>
              <w:spacing w:before="0" w:after="0"/>
              <w:ind w:left="0" w:firstLine="360"/>
              <w:rPr>
                <w:lang w:eastAsia="en-US"/>
              </w:rPr>
            </w:pPr>
            <w:r w:rsidRPr="00B80E22">
              <w:rPr>
                <w:lang w:eastAsia="en-US"/>
              </w:rPr>
              <w:t>правила проведения контрольного взв</w:t>
            </w:r>
            <w:r w:rsidRPr="00B80E22">
              <w:rPr>
                <w:lang w:eastAsia="en-US"/>
              </w:rPr>
              <w:t>е</w:t>
            </w:r>
            <w:r w:rsidRPr="00B80E22">
              <w:rPr>
                <w:lang w:eastAsia="en-US"/>
              </w:rPr>
              <w:t>шивания продуктов;</w:t>
            </w:r>
          </w:p>
          <w:p w:rsidR="00EE2FE4" w:rsidRPr="00B80E22" w:rsidRDefault="00EE2FE4" w:rsidP="00B80E22">
            <w:pPr>
              <w:pStyle w:val="ad"/>
              <w:numPr>
                <w:ilvl w:val="0"/>
                <w:numId w:val="4"/>
              </w:numPr>
              <w:spacing w:before="0" w:after="0"/>
              <w:ind w:left="0" w:firstLine="360"/>
              <w:rPr>
                <w:lang w:eastAsia="en-US"/>
              </w:rPr>
            </w:pPr>
            <w:r w:rsidRPr="00B80E22">
              <w:rPr>
                <w:lang w:eastAsia="en-US"/>
              </w:rPr>
              <w:t>виды, назначение и правила эксплуат</w:t>
            </w:r>
            <w:r w:rsidRPr="00B80E22">
              <w:rPr>
                <w:lang w:eastAsia="en-US"/>
              </w:rPr>
              <w:t>а</w:t>
            </w:r>
            <w:r w:rsidRPr="00B80E22">
              <w:rPr>
                <w:lang w:eastAsia="en-US"/>
              </w:rPr>
              <w:t xml:space="preserve">ции приборов для </w:t>
            </w:r>
            <w:proofErr w:type="spellStart"/>
            <w:r w:rsidRPr="00B80E22">
              <w:rPr>
                <w:lang w:eastAsia="en-US"/>
              </w:rPr>
              <w:t>экспре</w:t>
            </w:r>
            <w:proofErr w:type="gramStart"/>
            <w:r w:rsidRPr="00B80E22">
              <w:rPr>
                <w:lang w:eastAsia="en-US"/>
              </w:rPr>
              <w:t>с</w:t>
            </w:r>
            <w:proofErr w:type="spellEnd"/>
            <w:r w:rsidRPr="00B80E22">
              <w:rPr>
                <w:lang w:eastAsia="en-US"/>
              </w:rPr>
              <w:t>-</w:t>
            </w:r>
            <w:proofErr w:type="gramEnd"/>
            <w:r w:rsidRPr="00B80E22">
              <w:rPr>
                <w:lang w:eastAsia="en-US"/>
              </w:rPr>
              <w:t xml:space="preserve"> оценки качества и безопасности сырья и материалов;</w:t>
            </w:r>
          </w:p>
          <w:p w:rsidR="00EE2FE4" w:rsidRPr="00B80E22" w:rsidRDefault="00EE2FE4" w:rsidP="00B80E22">
            <w:pPr>
              <w:pStyle w:val="ad"/>
              <w:numPr>
                <w:ilvl w:val="0"/>
                <w:numId w:val="4"/>
              </w:numPr>
              <w:spacing w:before="0" w:after="0"/>
              <w:ind w:left="0" w:firstLine="360"/>
              <w:rPr>
                <w:lang w:eastAsia="en-US"/>
              </w:rPr>
            </w:pPr>
            <w:r w:rsidRPr="00B80E22">
              <w:rPr>
                <w:lang w:eastAsia="en-US"/>
              </w:rPr>
              <w:t>правила обращения с тарой поставщика;</w:t>
            </w:r>
          </w:p>
          <w:p w:rsidR="0042391B" w:rsidRPr="00B80E22" w:rsidRDefault="00EE2FE4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правила поверки </w:t>
            </w:r>
            <w:proofErr w:type="spellStart"/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весоизмерительного</w:t>
            </w:r>
            <w:proofErr w:type="spellEnd"/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оборуд</w:t>
            </w: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вания</w:t>
            </w:r>
          </w:p>
        </w:tc>
      </w:tr>
      <w:tr w:rsidR="0042391B" w:rsidRPr="00B80E22" w:rsidTr="001636D6">
        <w:trPr>
          <w:trHeight w:val="460"/>
          <w:jc w:val="center"/>
        </w:trPr>
        <w:tc>
          <w:tcPr>
            <w:tcW w:w="1916" w:type="dxa"/>
            <w:vMerge/>
            <w:shd w:val="clear" w:color="auto" w:fill="auto"/>
          </w:tcPr>
          <w:p w:rsidR="0042391B" w:rsidRPr="00B80E22" w:rsidRDefault="0042391B" w:rsidP="00B80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100E2E" w:rsidRPr="00B80E22" w:rsidRDefault="00100E2E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 xml:space="preserve">ПК 1.2. </w:t>
            </w:r>
          </w:p>
          <w:p w:rsidR="0042391B" w:rsidRPr="00B80E22" w:rsidRDefault="00100E2E" w:rsidP="00B80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Осуществлять обработку, по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готовку овощей, грибов, рыбы, нерыбного во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ного сырья, м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са, домашней птицы, дичи, кролика</w:t>
            </w: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719B9"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>…</w:t>
            </w:r>
            <w:proofErr w:type="gramEnd"/>
          </w:p>
        </w:tc>
        <w:tc>
          <w:tcPr>
            <w:tcW w:w="5173" w:type="dxa"/>
            <w:shd w:val="clear" w:color="auto" w:fill="auto"/>
          </w:tcPr>
          <w:p w:rsidR="00872DB3" w:rsidRPr="00B80E22" w:rsidRDefault="007E25D0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Практический </w:t>
            </w:r>
            <w:proofErr w:type="spellStart"/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опыт</w:t>
            </w:r>
            <w:proofErr w:type="gramStart"/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872DB3"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spellEnd"/>
            <w:proofErr w:type="gramEnd"/>
            <w:r w:rsidR="00872DB3"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72DB3" w:rsidRPr="00B80E22" w:rsidRDefault="00872DB3" w:rsidP="00B80E22">
            <w:pPr>
              <w:pStyle w:val="ad"/>
              <w:numPr>
                <w:ilvl w:val="0"/>
                <w:numId w:val="5"/>
              </w:numPr>
              <w:spacing w:before="0" w:after="0"/>
              <w:ind w:left="0" w:firstLine="360"/>
              <w:rPr>
                <w:lang w:eastAsia="en-US"/>
              </w:rPr>
            </w:pPr>
            <w:proofErr w:type="gramStart"/>
            <w:r w:rsidRPr="00B80E22">
              <w:t>обработке различными методами, подг</w:t>
            </w:r>
            <w:r w:rsidRPr="00B80E22">
              <w:t>о</w:t>
            </w:r>
            <w:r w:rsidRPr="00B80E22">
              <w:t xml:space="preserve">товке традиционных видов </w:t>
            </w:r>
            <w:r w:rsidRPr="00B80E22">
              <w:rPr>
                <w:lang w:eastAsia="en-US"/>
              </w:rPr>
              <w:t>овощей, грибов, р</w:t>
            </w:r>
            <w:r w:rsidRPr="00B80E22">
              <w:rPr>
                <w:lang w:eastAsia="en-US"/>
              </w:rPr>
              <w:t>ы</w:t>
            </w:r>
            <w:r w:rsidRPr="00B80E22">
              <w:rPr>
                <w:lang w:eastAsia="en-US"/>
              </w:rPr>
              <w:t>бы, нерыбного водного сырья, мяса, домашней птицы, дичи, кролика;</w:t>
            </w:r>
            <w:proofErr w:type="gramEnd"/>
          </w:p>
          <w:p w:rsidR="0042391B" w:rsidRPr="00B80E22" w:rsidRDefault="00872DB3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хранении</w:t>
            </w:r>
            <w:proofErr w:type="gramEnd"/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обработанных овощей, грибов, рыбы, мяса, домашней птицы, дичи, кролика</w:t>
            </w:r>
          </w:p>
        </w:tc>
      </w:tr>
      <w:tr w:rsidR="0042391B" w:rsidRPr="00B80E22" w:rsidTr="001636D6">
        <w:trPr>
          <w:trHeight w:val="460"/>
          <w:jc w:val="center"/>
        </w:trPr>
        <w:tc>
          <w:tcPr>
            <w:tcW w:w="1916" w:type="dxa"/>
            <w:vMerge/>
            <w:shd w:val="clear" w:color="auto" w:fill="auto"/>
          </w:tcPr>
          <w:p w:rsidR="0042391B" w:rsidRPr="00B80E22" w:rsidRDefault="0042391B" w:rsidP="00B80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42391B" w:rsidRPr="00B80E22" w:rsidRDefault="0042391B" w:rsidP="00B80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3" w:type="dxa"/>
            <w:shd w:val="clear" w:color="auto" w:fill="auto"/>
          </w:tcPr>
          <w:p w:rsidR="00872DB3" w:rsidRPr="00B80E22" w:rsidRDefault="002133AE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  <w:r w:rsidR="00872DB3"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72DB3" w:rsidRPr="00B80E22" w:rsidRDefault="00872DB3" w:rsidP="00B80E22">
            <w:pPr>
              <w:pStyle w:val="ad"/>
              <w:numPr>
                <w:ilvl w:val="0"/>
                <w:numId w:val="5"/>
              </w:numPr>
              <w:spacing w:before="0" w:after="0"/>
              <w:ind w:left="0" w:firstLine="360"/>
              <w:rPr>
                <w:lang w:eastAsia="en-US"/>
              </w:rPr>
            </w:pPr>
            <w:r w:rsidRPr="00B80E22">
              <w:rPr>
                <w:lang w:eastAsia="en-US"/>
              </w:rPr>
              <w:t>распознавать недоброкачественные пр</w:t>
            </w:r>
            <w:r w:rsidRPr="00B80E22">
              <w:rPr>
                <w:lang w:eastAsia="en-US"/>
              </w:rPr>
              <w:t>о</w:t>
            </w:r>
            <w:r w:rsidRPr="00B80E22">
              <w:rPr>
                <w:lang w:eastAsia="en-US"/>
              </w:rPr>
              <w:t>дукты;</w:t>
            </w:r>
          </w:p>
          <w:p w:rsidR="00872DB3" w:rsidRPr="00B80E22" w:rsidRDefault="00872DB3" w:rsidP="00B80E22">
            <w:pPr>
              <w:pStyle w:val="ad"/>
              <w:numPr>
                <w:ilvl w:val="0"/>
                <w:numId w:val="5"/>
              </w:numPr>
              <w:spacing w:before="0" w:after="0"/>
              <w:ind w:left="0" w:firstLine="360"/>
              <w:rPr>
                <w:lang w:eastAsia="en-US"/>
              </w:rPr>
            </w:pPr>
            <w:r w:rsidRPr="00B80E22">
              <w:rPr>
                <w:lang w:eastAsia="en-US"/>
              </w:rPr>
              <w:t>выбирать, применять различные методы обработки (вручную, механическим способом), подготовки сырья с учетом его вида, кондиции, технологических свойств, рационального и</w:t>
            </w:r>
            <w:r w:rsidRPr="00B80E22">
              <w:rPr>
                <w:lang w:eastAsia="en-US"/>
              </w:rPr>
              <w:t>с</w:t>
            </w:r>
            <w:r w:rsidRPr="00B80E22">
              <w:rPr>
                <w:lang w:eastAsia="en-US"/>
              </w:rPr>
              <w:t>пользования, обеспечения безопасности;</w:t>
            </w:r>
          </w:p>
          <w:p w:rsidR="00872DB3" w:rsidRPr="00B80E22" w:rsidRDefault="00872DB3" w:rsidP="00B80E22">
            <w:pPr>
              <w:pStyle w:val="ad"/>
              <w:numPr>
                <w:ilvl w:val="0"/>
                <w:numId w:val="5"/>
              </w:numPr>
              <w:spacing w:before="0" w:after="0"/>
              <w:ind w:left="0" w:firstLine="360"/>
              <w:rPr>
                <w:lang w:eastAsia="en-US"/>
              </w:rPr>
            </w:pPr>
            <w:r w:rsidRPr="00B80E22">
              <w:rPr>
                <w:lang w:eastAsia="en-US"/>
              </w:rPr>
              <w:t>соблюдать стандарты чистоты на раб</w:t>
            </w:r>
            <w:r w:rsidRPr="00B80E22">
              <w:rPr>
                <w:lang w:eastAsia="en-US"/>
              </w:rPr>
              <w:t>о</w:t>
            </w:r>
            <w:r w:rsidRPr="00B80E22">
              <w:rPr>
                <w:lang w:eastAsia="en-US"/>
              </w:rPr>
              <w:t>чем месте;</w:t>
            </w:r>
          </w:p>
          <w:p w:rsidR="00872DB3" w:rsidRPr="00B80E22" w:rsidRDefault="00872DB3" w:rsidP="00B80E22">
            <w:pPr>
              <w:pStyle w:val="ad"/>
              <w:numPr>
                <w:ilvl w:val="0"/>
                <w:numId w:val="5"/>
              </w:numPr>
              <w:spacing w:before="0" w:after="0"/>
              <w:ind w:left="0" w:firstLine="360"/>
            </w:pPr>
            <w:r w:rsidRPr="00B80E22">
              <w:t>различать пищевые и непищевые отх</w:t>
            </w:r>
            <w:r w:rsidRPr="00B80E22">
              <w:t>о</w:t>
            </w:r>
            <w:r w:rsidRPr="00B80E22">
              <w:t>ды;</w:t>
            </w:r>
          </w:p>
          <w:p w:rsidR="00872DB3" w:rsidRPr="00B80E22" w:rsidRDefault="00872DB3" w:rsidP="00B80E22">
            <w:pPr>
              <w:pStyle w:val="ad"/>
              <w:numPr>
                <w:ilvl w:val="0"/>
                <w:numId w:val="5"/>
              </w:numPr>
              <w:spacing w:before="0" w:after="0"/>
              <w:ind w:left="0" w:firstLine="360"/>
            </w:pPr>
            <w:r w:rsidRPr="00B80E22">
              <w:t>подготавливать пищевые отходы к дал</w:t>
            </w:r>
            <w:r w:rsidRPr="00B80E22">
              <w:t>ь</w:t>
            </w:r>
            <w:r w:rsidRPr="00B80E22">
              <w:t>нейшему использованию с учетом требований по безопасности; соблюдать правила утилиз</w:t>
            </w:r>
            <w:r w:rsidRPr="00B80E22">
              <w:t>а</w:t>
            </w:r>
            <w:r w:rsidRPr="00B80E22">
              <w:t>ции непищевых отходов;</w:t>
            </w:r>
          </w:p>
          <w:p w:rsidR="00872DB3" w:rsidRPr="00B80E22" w:rsidRDefault="00872DB3" w:rsidP="00B80E22">
            <w:pPr>
              <w:pStyle w:val="ad"/>
              <w:numPr>
                <w:ilvl w:val="0"/>
                <w:numId w:val="5"/>
              </w:numPr>
              <w:spacing w:before="0" w:after="0"/>
              <w:ind w:left="0" w:firstLine="360"/>
            </w:pPr>
            <w:r w:rsidRPr="00B80E22">
              <w:t>осуществлять упаковку, маркировку, складирование, хранение неиспользованных пищевых продуктов, соблюдать товарное с</w:t>
            </w:r>
            <w:r w:rsidRPr="00B80E22">
              <w:t>о</w:t>
            </w:r>
            <w:r w:rsidRPr="00B80E22">
              <w:t>седство, условия и сроки хранения, осущест</w:t>
            </w:r>
            <w:r w:rsidRPr="00B80E22">
              <w:t>в</w:t>
            </w:r>
            <w:r w:rsidRPr="00B80E22">
              <w:t>лять ротацию;</w:t>
            </w:r>
          </w:p>
          <w:p w:rsidR="0042391B" w:rsidRPr="00B80E22" w:rsidRDefault="00872DB3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соблюдать условия  и сроки хранения обраб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танного сырья с учетом требований по безопа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ности продукции;</w:t>
            </w:r>
          </w:p>
        </w:tc>
      </w:tr>
      <w:tr w:rsidR="0042391B" w:rsidRPr="00B80E22" w:rsidTr="001636D6">
        <w:trPr>
          <w:trHeight w:val="460"/>
          <w:jc w:val="center"/>
        </w:trPr>
        <w:tc>
          <w:tcPr>
            <w:tcW w:w="1916" w:type="dxa"/>
            <w:vMerge/>
            <w:shd w:val="clear" w:color="auto" w:fill="auto"/>
          </w:tcPr>
          <w:p w:rsidR="0042391B" w:rsidRPr="00B80E22" w:rsidRDefault="0042391B" w:rsidP="00B80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42391B" w:rsidRPr="00B80E22" w:rsidRDefault="0042391B" w:rsidP="00B80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3" w:type="dxa"/>
            <w:shd w:val="clear" w:color="auto" w:fill="auto"/>
          </w:tcPr>
          <w:p w:rsidR="00872DB3" w:rsidRPr="00B80E22" w:rsidRDefault="007E25D0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</w:p>
          <w:p w:rsidR="00872DB3" w:rsidRPr="00B80E22" w:rsidRDefault="00872DB3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23"/>
              <w:rPr>
                <w:lang w:eastAsia="en-US"/>
              </w:rPr>
            </w:pPr>
            <w:r w:rsidRPr="00B80E22">
              <w:rPr>
                <w:lang w:eastAsia="en-US"/>
              </w:rPr>
              <w:t>требования охраны труда, пожарной, электробезопасности в организации питания;</w:t>
            </w:r>
          </w:p>
          <w:p w:rsidR="00872DB3" w:rsidRPr="00B80E22" w:rsidRDefault="00872DB3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23"/>
              <w:rPr>
                <w:lang w:eastAsia="en-US"/>
              </w:rPr>
            </w:pPr>
            <w:r w:rsidRPr="00B80E22">
              <w:rPr>
                <w:lang w:eastAsia="en-US"/>
              </w:rPr>
              <w:t xml:space="preserve">виды, назначение, правила безопасной эксплуатации технологического оборудования, производственного инвентаря, инструментов, </w:t>
            </w:r>
            <w:proofErr w:type="spellStart"/>
            <w:r w:rsidRPr="00B80E22">
              <w:rPr>
                <w:lang w:eastAsia="en-US"/>
              </w:rPr>
              <w:t>весоизмерительных</w:t>
            </w:r>
            <w:proofErr w:type="spellEnd"/>
            <w:r w:rsidRPr="00B80E22">
              <w:rPr>
                <w:lang w:eastAsia="en-US"/>
              </w:rPr>
              <w:t xml:space="preserve"> приборов, посуды и прав</w:t>
            </w:r>
            <w:r w:rsidRPr="00B80E22">
              <w:rPr>
                <w:lang w:eastAsia="en-US"/>
              </w:rPr>
              <w:t>и</w:t>
            </w:r>
            <w:r w:rsidRPr="00B80E22">
              <w:rPr>
                <w:lang w:eastAsia="en-US"/>
              </w:rPr>
              <w:t>ла ухода за ними</w:t>
            </w:r>
          </w:p>
          <w:p w:rsidR="00872DB3" w:rsidRPr="00B80E22" w:rsidRDefault="00872DB3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23"/>
            </w:pPr>
            <w:r w:rsidRPr="00B80E22">
              <w:t xml:space="preserve">методы обработки традиционных видов </w:t>
            </w:r>
            <w:r w:rsidRPr="00B80E22">
              <w:rPr>
                <w:lang w:eastAsia="en-US"/>
              </w:rPr>
              <w:t>овощей, грибов, рыбы, нерыбного водного с</w:t>
            </w:r>
            <w:r w:rsidRPr="00B80E22">
              <w:rPr>
                <w:lang w:eastAsia="en-US"/>
              </w:rPr>
              <w:t>ы</w:t>
            </w:r>
            <w:r w:rsidRPr="00B80E22">
              <w:rPr>
                <w:lang w:eastAsia="en-US"/>
              </w:rPr>
              <w:lastRenderedPageBreak/>
              <w:t>рья, домашней птицы, дичи, кролика</w:t>
            </w:r>
            <w:r w:rsidRPr="00B80E22">
              <w:t>;</w:t>
            </w:r>
          </w:p>
          <w:p w:rsidR="00872DB3" w:rsidRPr="00B80E22" w:rsidRDefault="00872DB3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23"/>
            </w:pPr>
            <w:r w:rsidRPr="00B80E22">
              <w:t>способы сокращения потерь сырья, пр</w:t>
            </w:r>
            <w:r w:rsidRPr="00B80E22">
              <w:t>о</w:t>
            </w:r>
            <w:r w:rsidRPr="00B80E22">
              <w:t xml:space="preserve">дуктов при их обработке, хранении; </w:t>
            </w:r>
          </w:p>
          <w:p w:rsidR="00872DB3" w:rsidRPr="00B80E22" w:rsidRDefault="00872DB3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23"/>
            </w:pPr>
            <w:r w:rsidRPr="00B80E22">
              <w:t>способы удаления излишней горечи, предотвращения потемнения отдельных видов овощей и грибов;</w:t>
            </w:r>
          </w:p>
          <w:p w:rsidR="00872DB3" w:rsidRPr="00B80E22" w:rsidRDefault="00872DB3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23"/>
              <w:rPr>
                <w:lang w:eastAsia="en-US"/>
              </w:rPr>
            </w:pPr>
            <w:r w:rsidRPr="00B80E22">
              <w:t>санитарно-гигиенические требования к ведению процессов обработки, подготовки п</w:t>
            </w:r>
            <w:r w:rsidRPr="00B80E22">
              <w:t>и</w:t>
            </w:r>
            <w:r w:rsidRPr="00B80E22">
              <w:t xml:space="preserve">щевого сырья, продуктов  </w:t>
            </w:r>
          </w:p>
          <w:p w:rsidR="00872DB3" w:rsidRPr="00B80E22" w:rsidRDefault="00872DB3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23"/>
            </w:pPr>
            <w:r w:rsidRPr="00B80E22">
              <w:t>формы, техника  нарезки, формования традиционных видов овощей, грибов;</w:t>
            </w:r>
          </w:p>
          <w:p w:rsidR="0042391B" w:rsidRPr="00B80E22" w:rsidRDefault="00872DB3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способы упаковки, складирования,  правила, условия, сроки хранения пищевых продуктов</w:t>
            </w:r>
          </w:p>
        </w:tc>
      </w:tr>
      <w:tr w:rsidR="0042391B" w:rsidRPr="00B80E22" w:rsidTr="001636D6">
        <w:trPr>
          <w:trHeight w:val="305"/>
          <w:jc w:val="center"/>
        </w:trPr>
        <w:tc>
          <w:tcPr>
            <w:tcW w:w="1916" w:type="dxa"/>
            <w:vMerge/>
            <w:shd w:val="clear" w:color="auto" w:fill="auto"/>
          </w:tcPr>
          <w:p w:rsidR="0042391B" w:rsidRPr="00B80E22" w:rsidRDefault="0042391B" w:rsidP="00B80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872DB3" w:rsidRPr="00B80E22" w:rsidRDefault="00872DB3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 xml:space="preserve">ПК 1.3. </w:t>
            </w:r>
          </w:p>
          <w:p w:rsidR="0042391B" w:rsidRPr="00B80E22" w:rsidRDefault="00872DB3" w:rsidP="00B80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Проводить пр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готовление и подготовку к р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ализации пол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фабрикатов ра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нообразного а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сортимента для блюд, кулина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ных изделий из рыбы и неры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ного водного сырья</w:t>
            </w:r>
          </w:p>
        </w:tc>
        <w:tc>
          <w:tcPr>
            <w:tcW w:w="5173" w:type="dxa"/>
            <w:shd w:val="clear" w:color="auto" w:fill="auto"/>
          </w:tcPr>
          <w:p w:rsidR="00F71A80" w:rsidRPr="00B80E22" w:rsidRDefault="007E25D0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Практический опыт: </w:t>
            </w:r>
          </w:p>
          <w:p w:rsidR="00F71A80" w:rsidRPr="00B80E22" w:rsidRDefault="00F71A80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23"/>
              <w:rPr>
                <w:lang w:eastAsia="en-US"/>
              </w:rPr>
            </w:pPr>
            <w:proofErr w:type="gramStart"/>
            <w:r w:rsidRPr="00B80E22">
              <w:rPr>
                <w:lang w:eastAsia="en-US"/>
              </w:rPr>
              <w:t>приготовлении</w:t>
            </w:r>
            <w:proofErr w:type="gramEnd"/>
            <w:r w:rsidRPr="00B80E22">
              <w:rPr>
                <w:lang w:eastAsia="en-US"/>
              </w:rPr>
              <w:t xml:space="preserve"> полуфабрикатов для блюд, кулинарных изделий из рыбы и нерыбн</w:t>
            </w:r>
            <w:r w:rsidRPr="00B80E22">
              <w:rPr>
                <w:lang w:eastAsia="en-US"/>
              </w:rPr>
              <w:t>о</w:t>
            </w:r>
            <w:r w:rsidRPr="00B80E22">
              <w:rPr>
                <w:lang w:eastAsia="en-US"/>
              </w:rPr>
              <w:t>го водного сырья разнообразного ассортимента, в том числе региональных;</w:t>
            </w:r>
          </w:p>
          <w:p w:rsidR="00F71A80" w:rsidRPr="00B80E22" w:rsidRDefault="00F71A80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23"/>
            </w:pPr>
            <w:proofErr w:type="spellStart"/>
            <w:r w:rsidRPr="00B80E22">
              <w:t>порционировании</w:t>
            </w:r>
            <w:proofErr w:type="spellEnd"/>
            <w:r w:rsidRPr="00B80E22">
              <w:t xml:space="preserve"> (</w:t>
            </w:r>
            <w:proofErr w:type="gramStart"/>
            <w:r w:rsidRPr="00B80E22">
              <w:t>комплектовании</w:t>
            </w:r>
            <w:proofErr w:type="gramEnd"/>
            <w:r w:rsidRPr="00B80E22">
              <w:t>), упаковке на вынос, хранении полуфабрикатов;</w:t>
            </w:r>
          </w:p>
          <w:p w:rsidR="0042391B" w:rsidRPr="00B80E22" w:rsidRDefault="00F71A80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- </w:t>
            </w:r>
            <w:proofErr w:type="gramStart"/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ведении</w:t>
            </w:r>
            <w:proofErr w:type="gramEnd"/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расчетов, взаимодействии с п</w:t>
            </w: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требителями при отпуске продукции с прила</w:t>
            </w: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>ка/раздачи, на вынос</w:t>
            </w:r>
          </w:p>
          <w:p w:rsidR="0042391B" w:rsidRPr="00B80E22" w:rsidRDefault="0042391B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2391B" w:rsidRPr="00B80E22" w:rsidTr="001636D6">
        <w:trPr>
          <w:trHeight w:val="423"/>
          <w:jc w:val="center"/>
        </w:trPr>
        <w:tc>
          <w:tcPr>
            <w:tcW w:w="1916" w:type="dxa"/>
            <w:vMerge/>
            <w:shd w:val="clear" w:color="auto" w:fill="auto"/>
          </w:tcPr>
          <w:p w:rsidR="0042391B" w:rsidRPr="00B80E22" w:rsidRDefault="0042391B" w:rsidP="00B80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42391B" w:rsidRPr="00B80E22" w:rsidRDefault="0042391B" w:rsidP="00B80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3" w:type="dxa"/>
            <w:shd w:val="clear" w:color="auto" w:fill="auto"/>
          </w:tcPr>
          <w:p w:rsidR="00F71A80" w:rsidRPr="00B80E22" w:rsidRDefault="00460189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Умения</w:t>
            </w:r>
            <w:r w:rsidR="00BF1F8C"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F71A80"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71A80" w:rsidRPr="00B80E22" w:rsidRDefault="00F71A80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26"/>
            </w:pPr>
            <w:r w:rsidRPr="00B80E22">
              <w:t>соблюдать правила сочетаемости, вза</w:t>
            </w:r>
            <w:r w:rsidRPr="00B80E22">
              <w:t>и</w:t>
            </w:r>
            <w:r w:rsidRPr="00B80E22">
              <w:t>мозаменяемости основного сырья и дополн</w:t>
            </w:r>
            <w:r w:rsidRPr="00B80E22">
              <w:t>и</w:t>
            </w:r>
            <w:r w:rsidRPr="00B80E22">
              <w:t>тельных ингредиентов, применения ароматич</w:t>
            </w:r>
            <w:r w:rsidRPr="00B80E22">
              <w:t>е</w:t>
            </w:r>
            <w:r w:rsidRPr="00B80E22">
              <w:t>ских веществ;</w:t>
            </w:r>
          </w:p>
          <w:p w:rsidR="00F71A80" w:rsidRPr="00B80E22" w:rsidRDefault="00F71A80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26"/>
            </w:pPr>
            <w:r w:rsidRPr="00B80E22">
              <w:t>выбирать, подготавливать пряности и приправы, хранить пряности и приправы в и</w:t>
            </w:r>
            <w:r w:rsidRPr="00B80E22">
              <w:t>з</w:t>
            </w:r>
            <w:r w:rsidRPr="00B80E22">
              <w:t>мельченном виде;</w:t>
            </w:r>
          </w:p>
          <w:p w:rsidR="00F71A80" w:rsidRPr="00B80E22" w:rsidRDefault="00F71A80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26"/>
            </w:pPr>
            <w:r w:rsidRPr="00B80E22">
              <w:t>выбирать, применять, комбинировать различные способы приготовления полуфабр</w:t>
            </w:r>
            <w:r w:rsidRPr="00B80E22">
              <w:t>и</w:t>
            </w:r>
            <w:r w:rsidRPr="00B80E22">
              <w:t>катов, в том числе региональных, с учетом р</w:t>
            </w:r>
            <w:r w:rsidRPr="00B80E22">
              <w:t>а</w:t>
            </w:r>
            <w:r w:rsidRPr="00B80E22">
              <w:t>ционального использования ресурсов, обесп</w:t>
            </w:r>
            <w:r w:rsidRPr="00B80E22">
              <w:t>е</w:t>
            </w:r>
            <w:r w:rsidRPr="00B80E22">
              <w:t>чения безопасности готовой продукции;</w:t>
            </w:r>
          </w:p>
          <w:p w:rsidR="00F71A80" w:rsidRPr="00B80E22" w:rsidRDefault="00F71A80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26"/>
            </w:pPr>
            <w:r w:rsidRPr="00B80E22">
              <w:t xml:space="preserve">владеть техникой работы с ножом при нарезке, измельчении, </w:t>
            </w:r>
            <w:proofErr w:type="spellStart"/>
            <w:r w:rsidRPr="00B80E22">
              <w:t>филитировании</w:t>
            </w:r>
            <w:proofErr w:type="spellEnd"/>
            <w:r w:rsidRPr="00B80E22">
              <w:t xml:space="preserve"> рыбы, править кухонные ножи;</w:t>
            </w:r>
          </w:p>
          <w:p w:rsidR="00F71A80" w:rsidRPr="00B80E22" w:rsidRDefault="00F71A80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26"/>
            </w:pPr>
            <w:r w:rsidRPr="00B80E22">
              <w:t>нарезать, измельчать рыбу вручную или механическим способом;</w:t>
            </w:r>
          </w:p>
          <w:p w:rsidR="00F71A80" w:rsidRPr="00B80E22" w:rsidRDefault="00F71A80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26"/>
            </w:pPr>
            <w:proofErr w:type="spellStart"/>
            <w:r w:rsidRPr="00B80E22">
              <w:t>порционировать</w:t>
            </w:r>
            <w:proofErr w:type="spellEnd"/>
            <w:r w:rsidRPr="00B80E22">
              <w:t>, формовать, панировать различными способами полуфабрикаты из р</w:t>
            </w:r>
            <w:r w:rsidRPr="00B80E22">
              <w:t>ы</w:t>
            </w:r>
            <w:r w:rsidRPr="00B80E22">
              <w:t>бы и рыбной котлетной массы;</w:t>
            </w:r>
          </w:p>
          <w:p w:rsidR="00F71A80" w:rsidRPr="00B80E22" w:rsidRDefault="00F71A80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26"/>
            </w:pPr>
            <w:r w:rsidRPr="00B80E22">
              <w:t>соблюдать выход готовых полуфабрик</w:t>
            </w:r>
            <w:r w:rsidRPr="00B80E22">
              <w:t>а</w:t>
            </w:r>
            <w:r w:rsidRPr="00B80E22">
              <w:t xml:space="preserve">тов при </w:t>
            </w:r>
            <w:proofErr w:type="spellStart"/>
            <w:r w:rsidRPr="00B80E22">
              <w:t>порционировании</w:t>
            </w:r>
            <w:proofErr w:type="spellEnd"/>
            <w:r w:rsidRPr="00B80E22">
              <w:t xml:space="preserve"> (комплектовании);</w:t>
            </w:r>
          </w:p>
          <w:p w:rsidR="00F71A80" w:rsidRPr="00B80E22" w:rsidRDefault="00F71A80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26"/>
            </w:pPr>
            <w:r w:rsidRPr="00B80E22">
              <w:t>проверять качество готовых полуфабр</w:t>
            </w:r>
            <w:r w:rsidRPr="00B80E22">
              <w:t>и</w:t>
            </w:r>
            <w:r w:rsidRPr="00B80E22">
              <w:t>катов перед упаковкой, комплектованием; пр</w:t>
            </w:r>
            <w:r w:rsidRPr="00B80E22">
              <w:t>и</w:t>
            </w:r>
            <w:r w:rsidRPr="00B80E22">
              <w:t xml:space="preserve">менять различные техники </w:t>
            </w:r>
            <w:proofErr w:type="spellStart"/>
            <w:r w:rsidRPr="00B80E22">
              <w:t>порционирования</w:t>
            </w:r>
            <w:proofErr w:type="spellEnd"/>
            <w:r w:rsidRPr="00B80E22">
              <w:t>, комплектования с учетом ресурсосбережения;</w:t>
            </w:r>
          </w:p>
          <w:p w:rsidR="00F71A80" w:rsidRPr="00B80E22" w:rsidRDefault="00F71A80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26"/>
            </w:pPr>
            <w:r w:rsidRPr="00B80E22">
              <w:t>выбирать материалы, посуду, контейн</w:t>
            </w:r>
            <w:r w:rsidRPr="00B80E22">
              <w:t>е</w:t>
            </w:r>
            <w:r w:rsidRPr="00B80E22">
              <w:t>ры для упаковки; эстетично упаковывать, ко</w:t>
            </w:r>
            <w:r w:rsidRPr="00B80E22">
              <w:t>м</w:t>
            </w:r>
            <w:r w:rsidRPr="00B80E22">
              <w:t>плектовать  полуфабрикаты в соответствии с их видом, способом и сроком реализации</w:t>
            </w:r>
          </w:p>
          <w:p w:rsidR="00F71A80" w:rsidRPr="00B80E22" w:rsidRDefault="00F71A80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26"/>
            </w:pPr>
            <w:r w:rsidRPr="00B80E22">
              <w:t xml:space="preserve">обеспечивать условия, сроки хранения, </w:t>
            </w:r>
            <w:r w:rsidRPr="00B80E22">
              <w:lastRenderedPageBreak/>
              <w:t>товарное соседство скомплектованных, упак</w:t>
            </w:r>
            <w:r w:rsidRPr="00B80E22">
              <w:t>о</w:t>
            </w:r>
            <w:r w:rsidRPr="00B80E22">
              <w:t>ванных полуфабрикатов;</w:t>
            </w:r>
          </w:p>
          <w:p w:rsidR="00F71A80" w:rsidRPr="00B80E22" w:rsidRDefault="00F71A80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26"/>
            </w:pPr>
            <w:r w:rsidRPr="00B80E22">
              <w:t>рассчитывать стоимость, вести расчет с потребителями, учет реализованных полуфа</w:t>
            </w:r>
            <w:r w:rsidRPr="00B80E22">
              <w:t>б</w:t>
            </w:r>
            <w:r w:rsidRPr="00B80E22">
              <w:t>рикатов;</w:t>
            </w:r>
          </w:p>
          <w:p w:rsidR="0042391B" w:rsidRPr="00B80E22" w:rsidRDefault="00F71A80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 xml:space="preserve">     - владеть профессиональной терминологией; консультировать потребителей, оказывать им помощь в выборе</w:t>
            </w:r>
          </w:p>
        </w:tc>
      </w:tr>
      <w:tr w:rsidR="0042391B" w:rsidRPr="00B80E22" w:rsidTr="001636D6">
        <w:trPr>
          <w:trHeight w:val="305"/>
          <w:jc w:val="center"/>
        </w:trPr>
        <w:tc>
          <w:tcPr>
            <w:tcW w:w="1916" w:type="dxa"/>
            <w:vMerge/>
            <w:shd w:val="clear" w:color="auto" w:fill="auto"/>
          </w:tcPr>
          <w:p w:rsidR="0042391B" w:rsidRPr="00B80E22" w:rsidRDefault="0042391B" w:rsidP="00B80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42391B" w:rsidRPr="00B80E22" w:rsidRDefault="0042391B" w:rsidP="00B80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3" w:type="dxa"/>
            <w:shd w:val="clear" w:color="auto" w:fill="auto"/>
          </w:tcPr>
          <w:p w:rsidR="000A65AE" w:rsidRPr="00B80E22" w:rsidRDefault="007E25D0" w:rsidP="00B80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  <w:r w:rsidR="0079323D"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9323D" w:rsidRPr="00B80E2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79323D" w:rsidRPr="00B80E22" w:rsidRDefault="0079323D" w:rsidP="00B80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требования охраны труда, пожарной безопасн</w:t>
            </w: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о</w:t>
            </w: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сти и производственной санитарии в организ</w:t>
            </w: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ции питания;</w:t>
            </w:r>
          </w:p>
          <w:p w:rsidR="0079323D" w:rsidRPr="00B80E22" w:rsidRDefault="0079323D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57"/>
              <w:rPr>
                <w:lang w:eastAsia="en-US"/>
              </w:rPr>
            </w:pPr>
            <w:r w:rsidRPr="00B80E22">
              <w:rPr>
                <w:lang w:eastAsia="en-US"/>
              </w:rPr>
              <w:t xml:space="preserve">виды, назначение, правила безопасной эксплуатации технологического оборудования, производственного инвентаря, инструментов, </w:t>
            </w:r>
            <w:proofErr w:type="spellStart"/>
            <w:r w:rsidRPr="00B80E22">
              <w:rPr>
                <w:lang w:eastAsia="en-US"/>
              </w:rPr>
              <w:t>весоизмерительных</w:t>
            </w:r>
            <w:proofErr w:type="spellEnd"/>
            <w:r w:rsidRPr="00B80E22">
              <w:rPr>
                <w:lang w:eastAsia="en-US"/>
              </w:rPr>
              <w:t xml:space="preserve"> приборов, посуды и прав</w:t>
            </w:r>
            <w:r w:rsidRPr="00B80E22">
              <w:rPr>
                <w:lang w:eastAsia="en-US"/>
              </w:rPr>
              <w:t>и</w:t>
            </w:r>
            <w:r w:rsidRPr="00B80E22">
              <w:rPr>
                <w:lang w:eastAsia="en-US"/>
              </w:rPr>
              <w:t>ла ухода за ними;</w:t>
            </w:r>
          </w:p>
          <w:p w:rsidR="0079323D" w:rsidRPr="00B80E22" w:rsidRDefault="0079323D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57"/>
            </w:pPr>
            <w:r w:rsidRPr="00B80E22">
              <w:t xml:space="preserve">ассортимент, рецептуры,  требования к качеству, условиям и срокам хранения </w:t>
            </w:r>
            <w:r w:rsidRPr="00B80E22">
              <w:rPr>
                <w:lang w:eastAsia="en-US"/>
              </w:rPr>
              <w:t>пол</w:t>
            </w:r>
            <w:r w:rsidRPr="00B80E22">
              <w:rPr>
                <w:lang w:eastAsia="en-US"/>
              </w:rPr>
              <w:t>у</w:t>
            </w:r>
            <w:r w:rsidRPr="00B80E22">
              <w:rPr>
                <w:lang w:eastAsia="en-US"/>
              </w:rPr>
              <w:t>фабрикатов для блюд, кулинарных изделий из рыбы и нерыбного водного сырья разнообра</w:t>
            </w:r>
            <w:r w:rsidRPr="00B80E22">
              <w:rPr>
                <w:lang w:eastAsia="en-US"/>
              </w:rPr>
              <w:t>з</w:t>
            </w:r>
            <w:r w:rsidRPr="00B80E22">
              <w:rPr>
                <w:lang w:eastAsia="en-US"/>
              </w:rPr>
              <w:t>ного ассортимента, в том числе региональных;</w:t>
            </w:r>
          </w:p>
          <w:p w:rsidR="0079323D" w:rsidRPr="00B80E22" w:rsidRDefault="0079323D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57"/>
            </w:pPr>
            <w:r w:rsidRPr="00B80E22">
              <w:t xml:space="preserve">методы приготовления полуфабрикатов из рыбы и рыбной котлетной массы (нарезки, </w:t>
            </w:r>
            <w:proofErr w:type="spellStart"/>
            <w:r w:rsidRPr="00B80E22">
              <w:t>панирования</w:t>
            </w:r>
            <w:proofErr w:type="spellEnd"/>
            <w:r w:rsidRPr="00B80E22">
              <w:t xml:space="preserve">, формования, маринования, </w:t>
            </w:r>
            <w:proofErr w:type="spellStart"/>
            <w:r w:rsidRPr="00B80E22">
              <w:t>фа</w:t>
            </w:r>
            <w:r w:rsidRPr="00B80E22">
              <w:t>р</w:t>
            </w:r>
            <w:r w:rsidRPr="00B80E22">
              <w:t>ширования</w:t>
            </w:r>
            <w:proofErr w:type="spellEnd"/>
            <w:r w:rsidRPr="00B80E22">
              <w:t xml:space="preserve"> и т.д.);</w:t>
            </w:r>
          </w:p>
          <w:p w:rsidR="0079323D" w:rsidRPr="00B80E22" w:rsidRDefault="0079323D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57"/>
            </w:pPr>
            <w:r w:rsidRPr="00B80E22">
              <w:t>способы сокращения потерь, сохранения пищевой ценности продуктов при приготовл</w:t>
            </w:r>
            <w:r w:rsidRPr="00B80E22">
              <w:t>е</w:t>
            </w:r>
            <w:r w:rsidRPr="00B80E22">
              <w:t>нии полуфабрикатов;</w:t>
            </w:r>
          </w:p>
          <w:p w:rsidR="0079323D" w:rsidRPr="00B80E22" w:rsidRDefault="0079323D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57"/>
            </w:pPr>
            <w:r w:rsidRPr="00B80E22">
              <w:t xml:space="preserve">техника </w:t>
            </w:r>
            <w:proofErr w:type="spellStart"/>
            <w:r w:rsidRPr="00B80E22">
              <w:t>порционирования</w:t>
            </w:r>
            <w:proofErr w:type="spellEnd"/>
            <w:r w:rsidRPr="00B80E22">
              <w:t xml:space="preserve"> (комплект</w:t>
            </w:r>
            <w:r w:rsidRPr="00B80E22">
              <w:t>о</w:t>
            </w:r>
            <w:r w:rsidRPr="00B80E22">
              <w:t>вания), упаковки, маркирования  и правила складирования, условия и сроки хранения уп</w:t>
            </w:r>
            <w:r w:rsidRPr="00B80E22">
              <w:t>а</w:t>
            </w:r>
            <w:r w:rsidRPr="00B80E22">
              <w:t>кованных полуфабрикатов;</w:t>
            </w:r>
          </w:p>
          <w:p w:rsidR="0079323D" w:rsidRPr="00B80E22" w:rsidRDefault="0079323D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57"/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правила и порядок расчета с потребит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е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 xml:space="preserve">лями при отпуске на вынос; </w:t>
            </w:r>
            <w:r w:rsidRPr="00B80E22">
              <w:t>ответственность за правильность расчетов;</w:t>
            </w:r>
          </w:p>
          <w:p w:rsidR="0079323D" w:rsidRPr="00B80E22" w:rsidRDefault="0079323D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57"/>
            </w:pPr>
            <w:r w:rsidRPr="00B80E22">
              <w:t>правила, техника общения с потребит</w:t>
            </w:r>
            <w:r w:rsidRPr="00B80E22">
              <w:t>е</w:t>
            </w:r>
            <w:r w:rsidRPr="00B80E22">
              <w:t>лями;</w:t>
            </w:r>
          </w:p>
          <w:p w:rsidR="0042391B" w:rsidRPr="00B80E22" w:rsidRDefault="0079323D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базовый словарный запас на иностранном яз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ке</w:t>
            </w:r>
          </w:p>
        </w:tc>
      </w:tr>
      <w:tr w:rsidR="0042391B" w:rsidRPr="00B80E22" w:rsidTr="001636D6">
        <w:trPr>
          <w:trHeight w:val="534"/>
          <w:jc w:val="center"/>
        </w:trPr>
        <w:tc>
          <w:tcPr>
            <w:tcW w:w="1916" w:type="dxa"/>
            <w:vMerge w:val="restart"/>
            <w:shd w:val="clear" w:color="auto" w:fill="auto"/>
          </w:tcPr>
          <w:p w:rsidR="0042391B" w:rsidRPr="00B80E22" w:rsidRDefault="0042391B" w:rsidP="00B80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42391B" w:rsidRPr="00B80E22" w:rsidRDefault="002133AE" w:rsidP="00B80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>ПК 1</w:t>
            </w:r>
            <w:r w:rsidR="000A65AE"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>.4</w:t>
            </w:r>
            <w:proofErr w:type="gramStart"/>
            <w:r w:rsidR="000A65AE" w:rsidRPr="00B80E22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proofErr w:type="gramEnd"/>
            <w:r w:rsidR="000A65AE" w:rsidRPr="00B80E22">
              <w:rPr>
                <w:rFonts w:ascii="Times New Roman" w:hAnsi="Times New Roman" w:cs="Times New Roman"/>
                <w:sz w:val="24"/>
                <w:szCs w:val="24"/>
              </w:rPr>
              <w:t>ров</w:t>
            </w:r>
            <w:r w:rsidR="000A65AE" w:rsidRPr="00B80E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A65AE" w:rsidRPr="00B80E22">
              <w:rPr>
                <w:rFonts w:ascii="Times New Roman" w:hAnsi="Times New Roman" w:cs="Times New Roman"/>
                <w:sz w:val="24"/>
                <w:szCs w:val="24"/>
              </w:rPr>
              <w:t>дить пригото</w:t>
            </w:r>
            <w:r w:rsidR="000A65AE" w:rsidRPr="00B80E2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A65AE" w:rsidRPr="00B80E22">
              <w:rPr>
                <w:rFonts w:ascii="Times New Roman" w:hAnsi="Times New Roman" w:cs="Times New Roman"/>
                <w:sz w:val="24"/>
                <w:szCs w:val="24"/>
              </w:rPr>
              <w:t>ление и подг</w:t>
            </w:r>
            <w:r w:rsidR="000A65AE" w:rsidRPr="00B80E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A65AE" w:rsidRPr="00B80E22">
              <w:rPr>
                <w:rFonts w:ascii="Times New Roman" w:hAnsi="Times New Roman" w:cs="Times New Roman"/>
                <w:sz w:val="24"/>
                <w:szCs w:val="24"/>
              </w:rPr>
              <w:t>товку к реализ</w:t>
            </w:r>
            <w:r w:rsidR="000A65AE" w:rsidRPr="00B80E2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A65AE" w:rsidRPr="00B80E22">
              <w:rPr>
                <w:rFonts w:ascii="Times New Roman" w:hAnsi="Times New Roman" w:cs="Times New Roman"/>
                <w:sz w:val="24"/>
                <w:szCs w:val="24"/>
              </w:rPr>
              <w:t>ции полуфабр</w:t>
            </w:r>
            <w:r w:rsidR="000A65AE" w:rsidRPr="00B80E2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0A65AE" w:rsidRPr="00B80E22">
              <w:rPr>
                <w:rFonts w:ascii="Times New Roman" w:hAnsi="Times New Roman" w:cs="Times New Roman"/>
                <w:sz w:val="24"/>
                <w:szCs w:val="24"/>
              </w:rPr>
              <w:t>катов разноо</w:t>
            </w:r>
            <w:r w:rsidR="000A65AE" w:rsidRPr="00B80E2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0A65AE" w:rsidRPr="00B80E22">
              <w:rPr>
                <w:rFonts w:ascii="Times New Roman" w:hAnsi="Times New Roman" w:cs="Times New Roman"/>
                <w:sz w:val="24"/>
                <w:szCs w:val="24"/>
              </w:rPr>
              <w:t>разного ассо</w:t>
            </w:r>
            <w:r w:rsidR="000A65AE" w:rsidRPr="00B80E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0A65AE" w:rsidRPr="00B80E22">
              <w:rPr>
                <w:rFonts w:ascii="Times New Roman" w:hAnsi="Times New Roman" w:cs="Times New Roman"/>
                <w:sz w:val="24"/>
                <w:szCs w:val="24"/>
              </w:rPr>
              <w:t>тимента для блюд, кулина</w:t>
            </w:r>
            <w:r w:rsidR="000A65AE" w:rsidRPr="00B80E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0A65AE" w:rsidRPr="00B80E22">
              <w:rPr>
                <w:rFonts w:ascii="Times New Roman" w:hAnsi="Times New Roman" w:cs="Times New Roman"/>
                <w:sz w:val="24"/>
                <w:szCs w:val="24"/>
              </w:rPr>
              <w:t>ных изделий из мяса, домашней птицы, дичи, кролика</w:t>
            </w: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73" w:type="dxa"/>
            <w:shd w:val="clear" w:color="auto" w:fill="auto"/>
          </w:tcPr>
          <w:p w:rsidR="000A65AE" w:rsidRPr="00B80E22" w:rsidRDefault="007E25D0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Практический опыт:</w:t>
            </w:r>
            <w:r w:rsidR="000A65AE"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0A65AE" w:rsidRPr="00B80E22" w:rsidRDefault="000A65AE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23"/>
              <w:rPr>
                <w:lang w:eastAsia="en-US"/>
              </w:rPr>
            </w:pPr>
            <w:proofErr w:type="gramStart"/>
            <w:r w:rsidRPr="00B80E22">
              <w:rPr>
                <w:lang w:eastAsia="en-US"/>
              </w:rPr>
              <w:t>приготовлении</w:t>
            </w:r>
            <w:proofErr w:type="gramEnd"/>
            <w:r w:rsidRPr="00B80E22">
              <w:rPr>
                <w:lang w:eastAsia="en-US"/>
              </w:rPr>
              <w:t xml:space="preserve"> полуфабрикатов для блюд, кулинарных изделий из </w:t>
            </w:r>
            <w:r w:rsidRPr="00B80E22">
              <w:t>мяса, домашней птицы, дичи, кролика</w:t>
            </w:r>
            <w:r w:rsidRPr="00B80E22">
              <w:rPr>
                <w:lang w:eastAsia="en-US"/>
              </w:rPr>
              <w:t xml:space="preserve"> разнообразного ассорт</w:t>
            </w:r>
            <w:r w:rsidRPr="00B80E22">
              <w:rPr>
                <w:lang w:eastAsia="en-US"/>
              </w:rPr>
              <w:t>и</w:t>
            </w:r>
            <w:r w:rsidRPr="00B80E22">
              <w:rPr>
                <w:lang w:eastAsia="en-US"/>
              </w:rPr>
              <w:t>мента, в том числе региональных;</w:t>
            </w:r>
          </w:p>
          <w:p w:rsidR="000A65AE" w:rsidRPr="00B80E22" w:rsidRDefault="000A65AE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23"/>
            </w:pPr>
            <w:proofErr w:type="spellStart"/>
            <w:r w:rsidRPr="00B80E22">
              <w:t>порционировании</w:t>
            </w:r>
            <w:proofErr w:type="spellEnd"/>
            <w:r w:rsidRPr="00B80E22">
              <w:t xml:space="preserve"> (</w:t>
            </w:r>
            <w:proofErr w:type="gramStart"/>
            <w:r w:rsidRPr="00B80E22">
              <w:t>комплектовании</w:t>
            </w:r>
            <w:proofErr w:type="gramEnd"/>
            <w:r w:rsidRPr="00B80E22">
              <w:t>), упаковке на вынос, хранении полуфабрикатов;</w:t>
            </w:r>
          </w:p>
          <w:p w:rsidR="0042391B" w:rsidRPr="00B80E22" w:rsidRDefault="000A65AE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ведении</w:t>
            </w:r>
            <w:proofErr w:type="gramEnd"/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расчетов, взаимодействии с потребит</w:t>
            </w: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>лями при отпуске продукции с прила</w:t>
            </w: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>ка/раздачи, на вынос</w:t>
            </w:r>
          </w:p>
        </w:tc>
      </w:tr>
      <w:tr w:rsidR="0042391B" w:rsidRPr="00B80E22" w:rsidTr="001636D6">
        <w:trPr>
          <w:trHeight w:val="542"/>
          <w:jc w:val="center"/>
        </w:trPr>
        <w:tc>
          <w:tcPr>
            <w:tcW w:w="1916" w:type="dxa"/>
            <w:vMerge/>
            <w:shd w:val="clear" w:color="auto" w:fill="auto"/>
          </w:tcPr>
          <w:p w:rsidR="0042391B" w:rsidRPr="00B80E22" w:rsidRDefault="0042391B" w:rsidP="00B80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42391B" w:rsidRPr="00B80E22" w:rsidRDefault="0042391B" w:rsidP="00B80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3" w:type="dxa"/>
            <w:shd w:val="clear" w:color="auto" w:fill="auto"/>
          </w:tcPr>
          <w:p w:rsidR="000A65AE" w:rsidRPr="00B80E22" w:rsidRDefault="00460189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Умения</w:t>
            </w:r>
            <w:r w:rsidR="002133AE"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0A65AE"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A65AE" w:rsidRPr="00B80E22" w:rsidRDefault="000A65AE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соблюдать правила сочетаемости, вза</w:t>
            </w:r>
            <w:r w:rsidRPr="00B80E22">
              <w:t>и</w:t>
            </w:r>
            <w:r w:rsidRPr="00B80E22">
              <w:t>мозаменяемости основного сырья и дополн</w:t>
            </w:r>
            <w:r w:rsidRPr="00B80E22">
              <w:t>и</w:t>
            </w:r>
            <w:r w:rsidRPr="00B80E22">
              <w:t>тельных ингредиентов, применения ароматич</w:t>
            </w:r>
            <w:r w:rsidRPr="00B80E22">
              <w:t>е</w:t>
            </w:r>
            <w:r w:rsidRPr="00B80E22">
              <w:t>ских веществ;</w:t>
            </w:r>
          </w:p>
          <w:p w:rsidR="000A65AE" w:rsidRPr="00B80E22" w:rsidRDefault="000A65AE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 xml:space="preserve">выбирать, применять, комбинировать </w:t>
            </w:r>
            <w:r w:rsidRPr="00B80E22">
              <w:lastRenderedPageBreak/>
              <w:t>различные способы приготовления полуфабр</w:t>
            </w:r>
            <w:r w:rsidRPr="00B80E22">
              <w:t>и</w:t>
            </w:r>
            <w:r w:rsidRPr="00B80E22">
              <w:t>катов с учетом рационального использования ресурсов, обеспечения безопасности готовой продукции;</w:t>
            </w:r>
          </w:p>
          <w:p w:rsidR="000A65AE" w:rsidRPr="00B80E22" w:rsidRDefault="000A65AE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 xml:space="preserve">владеть техникой работы с ножом при нарезке, </w:t>
            </w:r>
            <w:proofErr w:type="spellStart"/>
            <w:r w:rsidRPr="00B80E22">
              <w:t>филитировании</w:t>
            </w:r>
            <w:proofErr w:type="spellEnd"/>
            <w:r w:rsidRPr="00B80E22">
              <w:t xml:space="preserve"> продуктов, снятии ф</w:t>
            </w:r>
            <w:r w:rsidRPr="00B80E22">
              <w:t>и</w:t>
            </w:r>
            <w:r w:rsidRPr="00B80E22">
              <w:t>ле; править кухонные ножи;</w:t>
            </w:r>
          </w:p>
          <w:p w:rsidR="000A65AE" w:rsidRPr="00B80E22" w:rsidRDefault="000A65AE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 xml:space="preserve">владеть приемами мытья и </w:t>
            </w:r>
            <w:proofErr w:type="spellStart"/>
            <w:r w:rsidRPr="00B80E22">
              <w:t>бланширов</w:t>
            </w:r>
            <w:r w:rsidRPr="00B80E22">
              <w:t>а</w:t>
            </w:r>
            <w:r w:rsidRPr="00B80E22">
              <w:t>ния</w:t>
            </w:r>
            <w:proofErr w:type="spellEnd"/>
            <w:r w:rsidRPr="00B80E22">
              <w:t xml:space="preserve"> сырья, пищевых продуктов;</w:t>
            </w:r>
          </w:p>
          <w:p w:rsidR="000A65AE" w:rsidRPr="00B80E22" w:rsidRDefault="000A65AE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 xml:space="preserve">нарезать, </w:t>
            </w:r>
            <w:proofErr w:type="spellStart"/>
            <w:r w:rsidRPr="00B80E22">
              <w:t>порционировать</w:t>
            </w:r>
            <w:proofErr w:type="spellEnd"/>
            <w:r w:rsidRPr="00B80E22">
              <w:t xml:space="preserve"> различными способами полуфабрикаты из мяса, домашней птицы, дичи, кролика;</w:t>
            </w:r>
          </w:p>
          <w:p w:rsidR="000A65AE" w:rsidRPr="00B80E22" w:rsidRDefault="000A65AE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готовить полуфабрикаты из натуральной рубленой и котлетной массы;</w:t>
            </w:r>
          </w:p>
          <w:p w:rsidR="000A65AE" w:rsidRPr="00B80E22" w:rsidRDefault="000A65AE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рассчитывать стоимость, вести расчет с потребителями, учет реализованных полуфа</w:t>
            </w:r>
            <w:r w:rsidRPr="00B80E22">
              <w:t>б</w:t>
            </w:r>
            <w:r w:rsidRPr="00B80E22">
              <w:t>рикатов</w:t>
            </w:r>
          </w:p>
          <w:p w:rsidR="0042391B" w:rsidRPr="00B80E22" w:rsidRDefault="000A65AE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консультировать потребителей, оказывать им помощь в выборе; владеть профессиональной терминологией</w:t>
            </w:r>
          </w:p>
        </w:tc>
      </w:tr>
      <w:tr w:rsidR="0042391B" w:rsidRPr="00B80E22" w:rsidTr="001636D6">
        <w:trPr>
          <w:trHeight w:val="481"/>
          <w:jc w:val="center"/>
        </w:trPr>
        <w:tc>
          <w:tcPr>
            <w:tcW w:w="1916" w:type="dxa"/>
            <w:vMerge/>
            <w:shd w:val="clear" w:color="auto" w:fill="auto"/>
          </w:tcPr>
          <w:p w:rsidR="0042391B" w:rsidRPr="00B80E22" w:rsidRDefault="0042391B" w:rsidP="00B80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42391B" w:rsidRPr="00B80E22" w:rsidRDefault="0042391B" w:rsidP="00B80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3" w:type="dxa"/>
            <w:shd w:val="clear" w:color="auto" w:fill="auto"/>
          </w:tcPr>
          <w:p w:rsidR="000A65AE" w:rsidRPr="00B80E22" w:rsidRDefault="007E25D0" w:rsidP="00B80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  <w:r w:rsidR="000A65AE"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0A65AE" w:rsidRPr="00B80E22" w:rsidRDefault="000A65AE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0"/>
              <w:rPr>
                <w:lang w:eastAsia="en-US"/>
              </w:rPr>
            </w:pPr>
            <w:r w:rsidRPr="00B80E22">
              <w:rPr>
                <w:lang w:eastAsia="en-US"/>
              </w:rPr>
              <w:t>требования охраны труда, пожарной безопасности и производственной санитарии в организации питания;</w:t>
            </w:r>
          </w:p>
          <w:p w:rsidR="000A65AE" w:rsidRPr="00B80E22" w:rsidRDefault="000A65AE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0"/>
              <w:rPr>
                <w:lang w:eastAsia="en-US"/>
              </w:rPr>
            </w:pPr>
            <w:r w:rsidRPr="00B80E22">
              <w:rPr>
                <w:lang w:eastAsia="en-US"/>
              </w:rPr>
              <w:t xml:space="preserve">виды, назначение, правила безопасной эксплуатации технологического оборудования, производственного инвентаря, инструментов, </w:t>
            </w:r>
            <w:proofErr w:type="spellStart"/>
            <w:r w:rsidRPr="00B80E22">
              <w:rPr>
                <w:lang w:eastAsia="en-US"/>
              </w:rPr>
              <w:t>весоизмерительных</w:t>
            </w:r>
            <w:proofErr w:type="spellEnd"/>
            <w:r w:rsidRPr="00B80E22">
              <w:rPr>
                <w:lang w:eastAsia="en-US"/>
              </w:rPr>
              <w:t xml:space="preserve"> приборов, посуды и прав</w:t>
            </w:r>
            <w:r w:rsidRPr="00B80E22">
              <w:rPr>
                <w:lang w:eastAsia="en-US"/>
              </w:rPr>
              <w:t>и</w:t>
            </w:r>
            <w:r w:rsidRPr="00B80E22">
              <w:rPr>
                <w:lang w:eastAsia="en-US"/>
              </w:rPr>
              <w:t>ла ухода за ними;</w:t>
            </w:r>
          </w:p>
          <w:p w:rsidR="000A65AE" w:rsidRPr="00B80E22" w:rsidRDefault="000A65AE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0"/>
            </w:pPr>
            <w:r w:rsidRPr="00B80E22">
              <w:t xml:space="preserve">ассортимент, рецептуры,  требования к качеству, условиям и срокам хранения </w:t>
            </w:r>
            <w:r w:rsidRPr="00B80E22">
              <w:rPr>
                <w:lang w:eastAsia="en-US"/>
              </w:rPr>
              <w:t>пол</w:t>
            </w:r>
            <w:r w:rsidRPr="00B80E22">
              <w:rPr>
                <w:lang w:eastAsia="en-US"/>
              </w:rPr>
              <w:t>у</w:t>
            </w:r>
            <w:r w:rsidRPr="00B80E22">
              <w:rPr>
                <w:lang w:eastAsia="en-US"/>
              </w:rPr>
              <w:t xml:space="preserve">фабрикатов для блюд, кулинарных изделий из </w:t>
            </w:r>
            <w:r w:rsidRPr="00B80E22">
              <w:t>мяса, домашней птицы, дичи, кролика</w:t>
            </w:r>
            <w:r w:rsidRPr="00B80E22">
              <w:rPr>
                <w:lang w:eastAsia="en-US"/>
              </w:rPr>
              <w:t xml:space="preserve"> разноо</w:t>
            </w:r>
            <w:r w:rsidRPr="00B80E22">
              <w:rPr>
                <w:lang w:eastAsia="en-US"/>
              </w:rPr>
              <w:t>б</w:t>
            </w:r>
            <w:r w:rsidRPr="00B80E22">
              <w:rPr>
                <w:lang w:eastAsia="en-US"/>
              </w:rPr>
              <w:t>разного ассортимента, в том числе регионал</w:t>
            </w:r>
            <w:r w:rsidRPr="00B80E22">
              <w:rPr>
                <w:lang w:eastAsia="en-US"/>
              </w:rPr>
              <w:t>ь</w:t>
            </w:r>
            <w:r w:rsidRPr="00B80E22">
              <w:rPr>
                <w:lang w:eastAsia="en-US"/>
              </w:rPr>
              <w:t>ных;</w:t>
            </w:r>
          </w:p>
          <w:p w:rsidR="000A65AE" w:rsidRPr="00B80E22" w:rsidRDefault="000A65AE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0"/>
            </w:pPr>
            <w:proofErr w:type="gramStart"/>
            <w:r w:rsidRPr="00B80E22">
              <w:t>методы приготовления полуфабрикатов из мяса, домашней птицы, дичи, кролика, ру</w:t>
            </w:r>
            <w:r w:rsidRPr="00B80E22">
              <w:t>б</w:t>
            </w:r>
            <w:r w:rsidRPr="00B80E22">
              <w:t>леной массы (нарезки, маринования, формов</w:t>
            </w:r>
            <w:r w:rsidRPr="00B80E22">
              <w:t>а</w:t>
            </w:r>
            <w:r w:rsidRPr="00B80E22">
              <w:t xml:space="preserve">ния, </w:t>
            </w:r>
            <w:proofErr w:type="spellStart"/>
            <w:r w:rsidRPr="00B80E22">
              <w:t>панирования</w:t>
            </w:r>
            <w:proofErr w:type="spellEnd"/>
            <w:r w:rsidRPr="00B80E22">
              <w:t xml:space="preserve">, </w:t>
            </w:r>
            <w:proofErr w:type="spellStart"/>
            <w:r w:rsidRPr="00B80E22">
              <w:t>фарширования</w:t>
            </w:r>
            <w:proofErr w:type="spellEnd"/>
            <w:r w:rsidRPr="00B80E22">
              <w:t xml:space="preserve">, снятия филе, </w:t>
            </w:r>
            <w:proofErr w:type="spellStart"/>
            <w:r w:rsidRPr="00B80E22">
              <w:t>порционирования</w:t>
            </w:r>
            <w:proofErr w:type="spellEnd"/>
            <w:r w:rsidRPr="00B80E22">
              <w:t xml:space="preserve"> птицы, дичи и т.д.);</w:t>
            </w:r>
            <w:proofErr w:type="gramEnd"/>
          </w:p>
          <w:p w:rsidR="000A65AE" w:rsidRPr="00B80E22" w:rsidRDefault="000A65AE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0"/>
            </w:pPr>
            <w:r w:rsidRPr="00B80E22">
              <w:t>способы сокращения потерь, сохранения пищевой ценности продуктов при приготовл</w:t>
            </w:r>
            <w:r w:rsidRPr="00B80E22">
              <w:t>е</w:t>
            </w:r>
            <w:r w:rsidRPr="00B80E22">
              <w:t>нии полуфабрикатов;</w:t>
            </w:r>
          </w:p>
          <w:p w:rsidR="000A65AE" w:rsidRPr="00B80E22" w:rsidRDefault="000A65AE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57"/>
            </w:pPr>
            <w:r w:rsidRPr="00B80E22">
              <w:t xml:space="preserve">техника </w:t>
            </w:r>
            <w:proofErr w:type="spellStart"/>
            <w:r w:rsidRPr="00B80E22">
              <w:t>порционирования</w:t>
            </w:r>
            <w:proofErr w:type="spellEnd"/>
            <w:r w:rsidRPr="00B80E22">
              <w:t xml:space="preserve"> (комплект</w:t>
            </w:r>
            <w:r w:rsidRPr="00B80E22">
              <w:t>о</w:t>
            </w:r>
            <w:r w:rsidRPr="00B80E22">
              <w:t>вания), упаковки, маркирования  и правила складирования, условия и сроки хранения уп</w:t>
            </w:r>
            <w:r w:rsidRPr="00B80E22">
              <w:t>а</w:t>
            </w:r>
            <w:r w:rsidRPr="00B80E22">
              <w:t>кованных полуфабрикатов;</w:t>
            </w:r>
          </w:p>
          <w:p w:rsidR="000A65AE" w:rsidRPr="00B80E22" w:rsidRDefault="000A65AE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57"/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правила и порядок расчета с потребит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е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 xml:space="preserve">лями при отпуске на вынос; </w:t>
            </w:r>
            <w:r w:rsidRPr="00B80E22">
              <w:t>ответственность за правильность расчетов;</w:t>
            </w:r>
          </w:p>
          <w:p w:rsidR="000A65AE" w:rsidRPr="00B80E22" w:rsidRDefault="000A65AE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57"/>
            </w:pPr>
            <w:r w:rsidRPr="00B80E22">
              <w:t>правила, техника общения с потребит</w:t>
            </w:r>
            <w:r w:rsidRPr="00B80E22">
              <w:t>е</w:t>
            </w:r>
            <w:r w:rsidRPr="00B80E22">
              <w:t>лями;</w:t>
            </w:r>
          </w:p>
          <w:p w:rsidR="0042391B" w:rsidRPr="00B80E22" w:rsidRDefault="000A65AE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базовый словарный запас на иностранном яз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ке</w:t>
            </w:r>
          </w:p>
        </w:tc>
      </w:tr>
      <w:tr w:rsidR="00E146F5" w:rsidRPr="00B80E22" w:rsidTr="00E146F5">
        <w:trPr>
          <w:trHeight w:val="585"/>
          <w:jc w:val="center"/>
        </w:trPr>
        <w:tc>
          <w:tcPr>
            <w:tcW w:w="1916" w:type="dxa"/>
            <w:vMerge w:val="restart"/>
            <w:shd w:val="clear" w:color="auto" w:fill="auto"/>
          </w:tcPr>
          <w:p w:rsidR="00E146F5" w:rsidRPr="00B80E22" w:rsidRDefault="00E146F5" w:rsidP="00B80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Приготовление, оформление и подготовка к реализации г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рячих блюд, к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линарных изд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лий, закусок разнообразного ассортимента</w:t>
            </w:r>
          </w:p>
        </w:tc>
        <w:tc>
          <w:tcPr>
            <w:tcW w:w="1984" w:type="dxa"/>
            <w:vMerge w:val="restart"/>
            <w:shd w:val="clear" w:color="auto" w:fill="auto"/>
          </w:tcPr>
          <w:p w:rsidR="00E146F5" w:rsidRPr="00B80E22" w:rsidRDefault="00E146F5" w:rsidP="00B80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>ПК 2.1</w:t>
            </w:r>
            <w:proofErr w:type="gramStart"/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одг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тавливать раб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чее место, об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рудование, с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рье, исходные материалы для приготовления горячих блюд, кулинарных и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делий, закусок разнообразного ассортимента в соответствии с инструкциями и регламентами</w:t>
            </w:r>
          </w:p>
        </w:tc>
        <w:tc>
          <w:tcPr>
            <w:tcW w:w="5173" w:type="dxa"/>
            <w:shd w:val="clear" w:color="auto" w:fill="auto"/>
          </w:tcPr>
          <w:p w:rsidR="00E146F5" w:rsidRPr="00B80E22" w:rsidRDefault="00E146F5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Практический опыт </w:t>
            </w:r>
            <w:proofErr w:type="gramStart"/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E146F5" w:rsidRPr="00B80E22" w:rsidRDefault="00E146F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lang w:eastAsia="en-US"/>
              </w:rPr>
            </w:pPr>
            <w:r w:rsidRPr="00B80E22">
              <w:rPr>
                <w:lang w:eastAsia="en-US"/>
              </w:rPr>
              <w:t>подготовке, уборке рабочего места, по</w:t>
            </w:r>
            <w:r w:rsidRPr="00B80E22">
              <w:rPr>
                <w:lang w:eastAsia="en-US"/>
              </w:rPr>
              <w:t>д</w:t>
            </w:r>
            <w:r w:rsidRPr="00B80E22">
              <w:rPr>
                <w:lang w:eastAsia="en-US"/>
              </w:rPr>
              <w:t xml:space="preserve">готовке к работе, проверке технологического оборудования, производственного инвентаря, инструментов, </w:t>
            </w:r>
            <w:proofErr w:type="spellStart"/>
            <w:r w:rsidRPr="00B80E22">
              <w:rPr>
                <w:lang w:eastAsia="en-US"/>
              </w:rPr>
              <w:t>весоизмерительных</w:t>
            </w:r>
            <w:proofErr w:type="spellEnd"/>
            <w:r w:rsidRPr="00B80E22">
              <w:rPr>
                <w:lang w:eastAsia="en-US"/>
              </w:rPr>
              <w:t xml:space="preserve"> приборов; </w:t>
            </w:r>
          </w:p>
          <w:p w:rsidR="00E146F5" w:rsidRPr="00B80E22" w:rsidRDefault="00E146F5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подготовка к использованию обработанного сырья, полуфабрикатов, пищевых продуктов, других расходных материалов  </w:t>
            </w:r>
          </w:p>
        </w:tc>
      </w:tr>
      <w:tr w:rsidR="00E146F5" w:rsidRPr="00B80E22" w:rsidTr="00E146F5">
        <w:trPr>
          <w:trHeight w:val="1830"/>
          <w:jc w:val="center"/>
        </w:trPr>
        <w:tc>
          <w:tcPr>
            <w:tcW w:w="1916" w:type="dxa"/>
            <w:vMerge/>
            <w:shd w:val="clear" w:color="auto" w:fill="auto"/>
          </w:tcPr>
          <w:p w:rsidR="00E146F5" w:rsidRPr="00B80E22" w:rsidRDefault="00E146F5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E146F5" w:rsidRPr="00B80E22" w:rsidRDefault="00E146F5" w:rsidP="00B80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3" w:type="dxa"/>
            <w:shd w:val="clear" w:color="auto" w:fill="auto"/>
          </w:tcPr>
          <w:p w:rsidR="00E146F5" w:rsidRPr="00B80E22" w:rsidRDefault="00E146F5" w:rsidP="00B80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E146F5" w:rsidRPr="00B80E22" w:rsidRDefault="00E146F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lang w:eastAsia="en-US"/>
              </w:rPr>
            </w:pPr>
            <w:r w:rsidRPr="00B80E22">
              <w:rPr>
                <w:lang w:eastAsia="en-US"/>
              </w:rPr>
              <w:t>выбирать, рационально размещать на рабочем месте оборудование, инвентарь, пос</w:t>
            </w:r>
            <w:r w:rsidRPr="00B80E22">
              <w:rPr>
                <w:lang w:eastAsia="en-US"/>
              </w:rPr>
              <w:t>у</w:t>
            </w:r>
            <w:r w:rsidRPr="00B80E22">
              <w:rPr>
                <w:lang w:eastAsia="en-US"/>
              </w:rPr>
              <w:t>ду, сырье, материалы в соответствии с и</w:t>
            </w:r>
            <w:r w:rsidRPr="00B80E22">
              <w:rPr>
                <w:lang w:eastAsia="en-US"/>
              </w:rPr>
              <w:t>н</w:t>
            </w:r>
            <w:r w:rsidRPr="00B80E22">
              <w:rPr>
                <w:lang w:eastAsia="en-US"/>
              </w:rPr>
              <w:t>струкциями и регламентами, стандартами ч</w:t>
            </w:r>
            <w:r w:rsidRPr="00B80E22">
              <w:rPr>
                <w:lang w:eastAsia="en-US"/>
              </w:rPr>
              <w:t>и</w:t>
            </w:r>
            <w:r w:rsidRPr="00B80E22">
              <w:rPr>
                <w:lang w:eastAsia="en-US"/>
              </w:rPr>
              <w:t>стоты, видом работ;</w:t>
            </w:r>
          </w:p>
          <w:p w:rsidR="00E146F5" w:rsidRPr="00B80E22" w:rsidRDefault="00E146F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lang w:eastAsia="en-US"/>
              </w:rPr>
            </w:pPr>
            <w:r w:rsidRPr="00B80E22">
              <w:rPr>
                <w:lang w:eastAsia="en-US"/>
              </w:rPr>
              <w:t>проводить текущую уборку рабочего м</w:t>
            </w:r>
            <w:r w:rsidRPr="00B80E22">
              <w:rPr>
                <w:lang w:eastAsia="en-US"/>
              </w:rPr>
              <w:t>е</w:t>
            </w:r>
            <w:r w:rsidRPr="00B80E22">
              <w:rPr>
                <w:lang w:eastAsia="en-US"/>
              </w:rPr>
              <w:t>ста повара в соответствии с инструкциями и регламентами, стандартами чистоты;</w:t>
            </w:r>
          </w:p>
          <w:p w:rsidR="00E146F5" w:rsidRPr="00B80E22" w:rsidRDefault="00E146F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выбирать и применять моющие и дези</w:t>
            </w:r>
            <w:r w:rsidRPr="00B80E22">
              <w:t>н</w:t>
            </w:r>
            <w:r w:rsidRPr="00B80E22">
              <w:t>фицирующие средства;</w:t>
            </w:r>
          </w:p>
          <w:p w:rsidR="00E146F5" w:rsidRPr="00B80E22" w:rsidRDefault="00E146F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lang w:eastAsia="en-US"/>
              </w:rPr>
            </w:pPr>
            <w:r w:rsidRPr="00B80E22">
              <w:rPr>
                <w:lang w:eastAsia="en-US"/>
              </w:rPr>
              <w:t xml:space="preserve">владеть техникой ухода за </w:t>
            </w:r>
            <w:proofErr w:type="spellStart"/>
            <w:r w:rsidRPr="00B80E22">
              <w:rPr>
                <w:lang w:eastAsia="en-US"/>
              </w:rPr>
              <w:t>весоизмер</w:t>
            </w:r>
            <w:r w:rsidRPr="00B80E22">
              <w:rPr>
                <w:lang w:eastAsia="en-US"/>
              </w:rPr>
              <w:t>и</w:t>
            </w:r>
            <w:r w:rsidRPr="00B80E22">
              <w:rPr>
                <w:lang w:eastAsia="en-US"/>
              </w:rPr>
              <w:t>тельным</w:t>
            </w:r>
            <w:proofErr w:type="spellEnd"/>
            <w:r w:rsidRPr="00B80E22">
              <w:rPr>
                <w:lang w:eastAsia="en-US"/>
              </w:rPr>
              <w:t xml:space="preserve"> оборудованием;</w:t>
            </w:r>
          </w:p>
          <w:p w:rsidR="00E146F5" w:rsidRPr="00B80E22" w:rsidRDefault="00E146F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lang w:eastAsia="en-US"/>
              </w:rPr>
            </w:pPr>
            <w:r w:rsidRPr="00B80E22">
              <w:rPr>
                <w:lang w:eastAsia="en-US"/>
              </w:rPr>
              <w:t>мыть вручную и в посудомоечной м</w:t>
            </w:r>
            <w:r w:rsidRPr="00B80E22">
              <w:rPr>
                <w:lang w:eastAsia="en-US"/>
              </w:rPr>
              <w:t>а</w:t>
            </w:r>
            <w:r w:rsidRPr="00B80E22">
              <w:rPr>
                <w:lang w:eastAsia="en-US"/>
              </w:rPr>
              <w:t>шине, чистить и раскладывать на хранение к</w:t>
            </w:r>
            <w:r w:rsidRPr="00B80E22">
              <w:rPr>
                <w:lang w:eastAsia="en-US"/>
              </w:rPr>
              <w:t>у</w:t>
            </w:r>
            <w:r w:rsidRPr="00B80E22">
              <w:rPr>
                <w:lang w:eastAsia="en-US"/>
              </w:rPr>
              <w:t>хонную посуду и производственный инвентарь в соответствии со стандартами чистоты;</w:t>
            </w:r>
          </w:p>
          <w:p w:rsidR="00E146F5" w:rsidRPr="00B80E22" w:rsidRDefault="00E146F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lang w:eastAsia="en-US"/>
              </w:rPr>
            </w:pPr>
            <w:r w:rsidRPr="00B80E22">
              <w:rPr>
                <w:lang w:eastAsia="en-US"/>
              </w:rPr>
              <w:t>соблюдать правила мытья кухонных н</w:t>
            </w:r>
            <w:r w:rsidRPr="00B80E22">
              <w:rPr>
                <w:lang w:eastAsia="en-US"/>
              </w:rPr>
              <w:t>о</w:t>
            </w:r>
            <w:r w:rsidRPr="00B80E22">
              <w:rPr>
                <w:lang w:eastAsia="en-US"/>
              </w:rPr>
              <w:t xml:space="preserve">жей, острых, </w:t>
            </w:r>
            <w:proofErr w:type="spellStart"/>
            <w:r w:rsidRPr="00B80E22">
              <w:rPr>
                <w:lang w:eastAsia="en-US"/>
              </w:rPr>
              <w:t>травмоопасных</w:t>
            </w:r>
            <w:proofErr w:type="spellEnd"/>
            <w:r w:rsidRPr="00B80E22">
              <w:rPr>
                <w:lang w:eastAsia="en-US"/>
              </w:rPr>
              <w:t xml:space="preserve"> частей технолог</w:t>
            </w:r>
            <w:r w:rsidRPr="00B80E22">
              <w:rPr>
                <w:lang w:eastAsia="en-US"/>
              </w:rPr>
              <w:t>и</w:t>
            </w:r>
            <w:r w:rsidRPr="00B80E22">
              <w:rPr>
                <w:lang w:eastAsia="en-US"/>
              </w:rPr>
              <w:t>ческого оборудования;</w:t>
            </w:r>
          </w:p>
          <w:p w:rsidR="00E146F5" w:rsidRPr="00B80E22" w:rsidRDefault="00E146F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lang w:eastAsia="en-US"/>
              </w:rPr>
            </w:pPr>
            <w:r w:rsidRPr="00B80E22">
              <w:rPr>
                <w:lang w:eastAsia="en-US"/>
              </w:rPr>
              <w:t>подготавливать к работе, проверять те</w:t>
            </w:r>
            <w:r w:rsidRPr="00B80E22">
              <w:rPr>
                <w:lang w:eastAsia="en-US"/>
              </w:rPr>
              <w:t>х</w:t>
            </w:r>
            <w:r w:rsidRPr="00B80E22">
              <w:rPr>
                <w:lang w:eastAsia="en-US"/>
              </w:rPr>
              <w:t xml:space="preserve">нологическое оборудование, производственный инвентарь, инструменты, </w:t>
            </w:r>
            <w:proofErr w:type="spellStart"/>
            <w:r w:rsidRPr="00B80E22">
              <w:rPr>
                <w:lang w:eastAsia="en-US"/>
              </w:rPr>
              <w:t>весоизмерительные</w:t>
            </w:r>
            <w:proofErr w:type="spellEnd"/>
            <w:r w:rsidRPr="00B80E22">
              <w:rPr>
                <w:lang w:eastAsia="en-US"/>
              </w:rPr>
              <w:t xml:space="preserve"> приборы в соответствии с инструкциями и р</w:t>
            </w:r>
            <w:r w:rsidRPr="00B80E22">
              <w:rPr>
                <w:lang w:eastAsia="en-US"/>
              </w:rPr>
              <w:t>е</w:t>
            </w:r>
            <w:r w:rsidRPr="00B80E22">
              <w:rPr>
                <w:lang w:eastAsia="en-US"/>
              </w:rPr>
              <w:t>гламентами, стандартами чистоты;</w:t>
            </w:r>
          </w:p>
          <w:p w:rsidR="00E146F5" w:rsidRPr="00B80E22" w:rsidRDefault="00E146F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lang w:eastAsia="en-US"/>
              </w:rPr>
            </w:pPr>
            <w:r w:rsidRPr="00B80E22">
              <w:rPr>
                <w:lang w:eastAsia="en-US"/>
              </w:rPr>
              <w:t>соблюдать правила техники безопасн</w:t>
            </w:r>
            <w:r w:rsidRPr="00B80E22">
              <w:rPr>
                <w:lang w:eastAsia="en-US"/>
              </w:rPr>
              <w:t>о</w:t>
            </w:r>
            <w:r w:rsidRPr="00B80E22">
              <w:rPr>
                <w:lang w:eastAsia="en-US"/>
              </w:rPr>
              <w:t>сти, пожарной безопасности, охраны труда;</w:t>
            </w:r>
          </w:p>
          <w:p w:rsidR="00E146F5" w:rsidRPr="00B80E22" w:rsidRDefault="00E146F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proofErr w:type="gramStart"/>
            <w:r w:rsidRPr="00B80E22">
              <w:t>выбирать, подготавливать материалы, посуду, контейнеры, оборудование  для уп</w:t>
            </w:r>
            <w:r w:rsidRPr="00B80E22">
              <w:t>а</w:t>
            </w:r>
            <w:r w:rsidRPr="00B80E22">
              <w:t>ковки, хранения, подготовки к транспортиров</w:t>
            </w:r>
            <w:r w:rsidRPr="00B80E22">
              <w:t>а</w:t>
            </w:r>
            <w:r w:rsidRPr="00B80E22">
              <w:t>нию готовых горячих блюд, кулинарных изд</w:t>
            </w:r>
            <w:r w:rsidRPr="00B80E22">
              <w:t>е</w:t>
            </w:r>
            <w:r w:rsidRPr="00B80E22">
              <w:t>лий, закусок</w:t>
            </w:r>
            <w:proofErr w:type="gramEnd"/>
          </w:p>
          <w:p w:rsidR="00E146F5" w:rsidRPr="00B80E22" w:rsidRDefault="00E146F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u w:color="000000"/>
              </w:rPr>
            </w:pPr>
            <w:r w:rsidRPr="00B80E22">
              <w:rPr>
                <w:u w:color="000000"/>
              </w:rPr>
              <w:t>оценивать наличие, проверять орган</w:t>
            </w:r>
            <w:r w:rsidRPr="00B80E22">
              <w:rPr>
                <w:u w:color="000000"/>
              </w:rPr>
              <w:t>о</w:t>
            </w:r>
            <w:r w:rsidRPr="00B80E22">
              <w:rPr>
                <w:u w:color="000000"/>
              </w:rPr>
              <w:t>лептическим способом качество, безопасность обработанного сырья, полуфабрикатов, пищ</w:t>
            </w:r>
            <w:r w:rsidRPr="00B80E22">
              <w:rPr>
                <w:u w:color="000000"/>
              </w:rPr>
              <w:t>е</w:t>
            </w:r>
            <w:r w:rsidRPr="00B80E22">
              <w:rPr>
                <w:u w:color="000000"/>
              </w:rPr>
              <w:t xml:space="preserve">вых продуктов, пряностей, приправ и других расходных материалов;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E146F5" w:rsidRPr="00B80E22" w:rsidRDefault="00E146F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u w:color="000000"/>
              </w:rPr>
            </w:pPr>
            <w:r w:rsidRPr="00B80E22">
              <w:rPr>
                <w:u w:color="000000"/>
              </w:rPr>
              <w:t>осуществлять их выбор в соответствии с технологическими требованиями;</w:t>
            </w:r>
          </w:p>
          <w:p w:rsidR="00E146F5" w:rsidRPr="00B80E22" w:rsidRDefault="00E146F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u w:color="000000"/>
              </w:rPr>
            </w:pPr>
            <w:r w:rsidRPr="00B80E22">
              <w:rPr>
                <w:u w:color="000000"/>
              </w:rPr>
              <w:t>обеспечивать их хранение в соотве</w:t>
            </w:r>
            <w:r w:rsidRPr="00B80E22">
              <w:rPr>
                <w:u w:color="000000"/>
              </w:rPr>
              <w:t>т</w:t>
            </w:r>
            <w:r w:rsidRPr="00B80E22">
              <w:rPr>
                <w:u w:color="000000"/>
              </w:rPr>
              <w:t>ствии с инструкциями и регламентами, ста</w:t>
            </w:r>
            <w:r w:rsidRPr="00B80E22">
              <w:rPr>
                <w:u w:color="000000"/>
              </w:rPr>
              <w:t>н</w:t>
            </w:r>
            <w:r w:rsidRPr="00B80E22">
              <w:rPr>
                <w:u w:color="000000"/>
              </w:rPr>
              <w:t>дартами чистоты;</w:t>
            </w:r>
          </w:p>
          <w:p w:rsidR="00E146F5" w:rsidRPr="00B80E22" w:rsidRDefault="00E146F5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  <w:u w:color="000000"/>
              </w:rPr>
              <w:t>своевременно оформлять заявку на склад</w:t>
            </w:r>
          </w:p>
        </w:tc>
      </w:tr>
      <w:tr w:rsidR="00E146F5" w:rsidRPr="00B80E22" w:rsidTr="001636D6">
        <w:trPr>
          <w:trHeight w:val="1680"/>
          <w:jc w:val="center"/>
        </w:trPr>
        <w:tc>
          <w:tcPr>
            <w:tcW w:w="1916" w:type="dxa"/>
            <w:vMerge/>
            <w:shd w:val="clear" w:color="auto" w:fill="auto"/>
          </w:tcPr>
          <w:p w:rsidR="00E146F5" w:rsidRPr="00B80E22" w:rsidRDefault="00E146F5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E146F5" w:rsidRPr="00B80E22" w:rsidRDefault="00E146F5" w:rsidP="00B80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3" w:type="dxa"/>
            <w:shd w:val="clear" w:color="auto" w:fill="auto"/>
          </w:tcPr>
          <w:p w:rsidR="00E146F5" w:rsidRPr="00B80E22" w:rsidRDefault="00E146F5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</w:p>
          <w:p w:rsidR="00E146F5" w:rsidRPr="00B80E22" w:rsidRDefault="00E146F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lang w:eastAsia="en-US"/>
              </w:rPr>
            </w:pPr>
            <w:r w:rsidRPr="00B80E22">
              <w:rPr>
                <w:lang w:eastAsia="en-US"/>
              </w:rPr>
              <w:t>требования охраны труда, пожарной безопасности и производственной санитарии в организации питания;</w:t>
            </w:r>
          </w:p>
          <w:p w:rsidR="00E146F5" w:rsidRPr="00B80E22" w:rsidRDefault="00E146F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lang w:eastAsia="en-US"/>
              </w:rPr>
            </w:pPr>
            <w:r w:rsidRPr="00B80E22">
              <w:rPr>
                <w:lang w:eastAsia="en-US"/>
              </w:rPr>
              <w:t xml:space="preserve">виды, назначение, правила безопасной эксплуатации технологического оборудования, производственного инвентаря, инструментов, </w:t>
            </w:r>
            <w:proofErr w:type="spellStart"/>
            <w:r w:rsidRPr="00B80E22">
              <w:rPr>
                <w:lang w:eastAsia="en-US"/>
              </w:rPr>
              <w:t>весоизмерительных</w:t>
            </w:r>
            <w:proofErr w:type="spellEnd"/>
            <w:r w:rsidRPr="00B80E22">
              <w:rPr>
                <w:lang w:eastAsia="en-US"/>
              </w:rPr>
              <w:t xml:space="preserve"> приборов, посуды и прав</w:t>
            </w:r>
            <w:r w:rsidRPr="00B80E22">
              <w:rPr>
                <w:lang w:eastAsia="en-US"/>
              </w:rPr>
              <w:t>и</w:t>
            </w:r>
            <w:r w:rsidRPr="00B80E22">
              <w:rPr>
                <w:lang w:eastAsia="en-US"/>
              </w:rPr>
              <w:t>ла ухода за ними;</w:t>
            </w:r>
          </w:p>
          <w:p w:rsidR="00E146F5" w:rsidRPr="00B80E22" w:rsidRDefault="00E146F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u w:color="000000"/>
              </w:rPr>
            </w:pPr>
            <w:r w:rsidRPr="00B80E22">
              <w:rPr>
                <w:u w:color="000000"/>
              </w:rPr>
              <w:t>организация работ по приготовлению горячих блюд, кулинарных изделий, закусок;</w:t>
            </w:r>
          </w:p>
          <w:p w:rsidR="00E146F5" w:rsidRPr="00B80E22" w:rsidRDefault="00E146F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u w:color="000000"/>
              </w:rPr>
            </w:pPr>
            <w:r w:rsidRPr="00B80E22">
              <w:rPr>
                <w:u w:color="000000"/>
              </w:rPr>
              <w:t>последовательность выполнения техн</w:t>
            </w:r>
            <w:r w:rsidRPr="00B80E22">
              <w:rPr>
                <w:u w:color="000000"/>
              </w:rPr>
              <w:t>о</w:t>
            </w:r>
            <w:r w:rsidRPr="00B80E22">
              <w:rPr>
                <w:u w:color="000000"/>
              </w:rPr>
              <w:t>логических операций, современные методы приготовления горячих блюд, кулинарных и</w:t>
            </w:r>
            <w:r w:rsidRPr="00B80E22">
              <w:rPr>
                <w:u w:color="000000"/>
              </w:rPr>
              <w:t>з</w:t>
            </w:r>
            <w:r w:rsidRPr="00B80E22">
              <w:rPr>
                <w:u w:color="000000"/>
              </w:rPr>
              <w:t xml:space="preserve">делий, закусок; </w:t>
            </w:r>
          </w:p>
          <w:p w:rsidR="00E146F5" w:rsidRPr="00B80E22" w:rsidRDefault="00E146F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u w:color="000000"/>
              </w:rPr>
            </w:pPr>
            <w:r w:rsidRPr="00B80E22">
              <w:rPr>
                <w:u w:color="000000"/>
              </w:rPr>
              <w:t>регламенты, стандарты, в том числе с</w:t>
            </w:r>
            <w:r w:rsidRPr="00B80E22">
              <w:rPr>
                <w:u w:color="000000"/>
              </w:rPr>
              <w:t>и</w:t>
            </w:r>
            <w:r w:rsidRPr="00B80E22">
              <w:rPr>
                <w:u w:color="000000"/>
              </w:rPr>
              <w:t xml:space="preserve">стема анализа, оценки и управления  опасными факторами (система ХАССП) и </w:t>
            </w:r>
          </w:p>
          <w:p w:rsidR="00E146F5" w:rsidRPr="00B80E22" w:rsidRDefault="00E146F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u w:color="000000"/>
              </w:rPr>
            </w:pPr>
            <w:r w:rsidRPr="00B80E22">
              <w:rPr>
                <w:u w:color="000000"/>
              </w:rPr>
              <w:t>нормативно-техническая документация, используемая при приготовлении горячих блюд, кулинарных изделий, закусок;</w:t>
            </w:r>
          </w:p>
          <w:p w:rsidR="00E146F5" w:rsidRPr="00B80E22" w:rsidRDefault="00E146F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  <w:u w:color="000000"/>
              </w:rPr>
            </w:pPr>
            <w:r w:rsidRPr="00B80E22">
              <w:rPr>
                <w:u w:color="000000"/>
              </w:rPr>
              <w:t>в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озможные последствия нарушения с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а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нитарии и гигиены;</w:t>
            </w:r>
          </w:p>
          <w:p w:rsidR="00E146F5" w:rsidRPr="00B80E22" w:rsidRDefault="00E146F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требования к личной гигиене персонала при подготовке производственного инвентаря и ку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softHyphen/>
              <w:t>хонной посуды;</w:t>
            </w:r>
          </w:p>
          <w:p w:rsidR="00E146F5" w:rsidRPr="00B80E22" w:rsidRDefault="00E146F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правила безопасного хранения чист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я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щих, моющих и дезинфицирующих средств, предназна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softHyphen/>
              <w:t>ченных для последующего использ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о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вания;</w:t>
            </w:r>
          </w:p>
          <w:p w:rsidR="00E146F5" w:rsidRPr="00B80E22" w:rsidRDefault="00E146F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u w:color="000000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правила утилизации отходов</w:t>
            </w:r>
          </w:p>
          <w:p w:rsidR="00E146F5" w:rsidRPr="00B80E22" w:rsidRDefault="00E146F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u w:color="000000"/>
              </w:rPr>
            </w:pPr>
            <w:r w:rsidRPr="00B80E22">
              <w:rPr>
                <w:u w:color="000000"/>
              </w:rPr>
              <w:t>виды, назначение упаковочных матери</w:t>
            </w:r>
            <w:r w:rsidRPr="00B80E22">
              <w:rPr>
                <w:u w:color="000000"/>
              </w:rPr>
              <w:t>а</w:t>
            </w:r>
            <w:r w:rsidRPr="00B80E22">
              <w:rPr>
                <w:u w:color="000000"/>
              </w:rPr>
              <w:t>лов, способы хранения пищевых продуктов;</w:t>
            </w:r>
          </w:p>
          <w:p w:rsidR="00E146F5" w:rsidRPr="00B80E22" w:rsidRDefault="00E146F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u w:color="000000"/>
              </w:rPr>
            </w:pPr>
            <w:r w:rsidRPr="00B80E22">
              <w:rPr>
                <w:u w:color="000000"/>
              </w:rPr>
              <w:t>виды, назначение оборудования, инве</w:t>
            </w:r>
            <w:r w:rsidRPr="00B80E22">
              <w:rPr>
                <w:u w:color="000000"/>
              </w:rPr>
              <w:t>н</w:t>
            </w:r>
            <w:r w:rsidRPr="00B80E22">
              <w:rPr>
                <w:u w:color="000000"/>
              </w:rPr>
              <w:t xml:space="preserve">таря посуды, используемых  для </w:t>
            </w:r>
            <w:proofErr w:type="spellStart"/>
            <w:r w:rsidRPr="00B80E22">
              <w:rPr>
                <w:u w:color="000000"/>
              </w:rPr>
              <w:t>порционир</w:t>
            </w:r>
            <w:r w:rsidRPr="00B80E22">
              <w:rPr>
                <w:u w:color="000000"/>
              </w:rPr>
              <w:t>о</w:t>
            </w:r>
            <w:r w:rsidRPr="00B80E22">
              <w:rPr>
                <w:u w:color="000000"/>
              </w:rPr>
              <w:t>вания</w:t>
            </w:r>
            <w:proofErr w:type="spellEnd"/>
            <w:r w:rsidRPr="00B80E22">
              <w:rPr>
                <w:u w:color="000000"/>
              </w:rPr>
              <w:t xml:space="preserve"> (комплектования) готовых горячих блюд, кулинарных изделий, закусок;</w:t>
            </w:r>
          </w:p>
          <w:p w:rsidR="00E146F5" w:rsidRPr="00B80E22" w:rsidRDefault="00E146F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u w:color="000000"/>
              </w:rPr>
            </w:pPr>
            <w:r w:rsidRPr="00B80E22">
              <w:rPr>
                <w:u w:color="000000"/>
              </w:rPr>
              <w:t xml:space="preserve">способы и правила </w:t>
            </w:r>
            <w:proofErr w:type="spellStart"/>
            <w:r w:rsidRPr="00B80E22">
              <w:rPr>
                <w:u w:color="000000"/>
              </w:rPr>
              <w:t>порционирования</w:t>
            </w:r>
            <w:proofErr w:type="spellEnd"/>
            <w:r w:rsidRPr="00B80E22">
              <w:rPr>
                <w:u w:color="000000"/>
              </w:rPr>
              <w:t xml:space="preserve"> (комплектования), упаковки на вынос готовых горячих блюд, кулинарных изделий, закусок;</w:t>
            </w:r>
          </w:p>
          <w:p w:rsidR="00E146F5" w:rsidRPr="00B80E22" w:rsidRDefault="00E146F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u w:color="000000"/>
              </w:rPr>
            </w:pPr>
            <w:r w:rsidRPr="00B80E22">
              <w:rPr>
                <w:u w:color="000000"/>
              </w:rPr>
              <w:t>условия, сроки, способы хранения гор</w:t>
            </w:r>
            <w:r w:rsidRPr="00B80E22">
              <w:rPr>
                <w:u w:color="000000"/>
              </w:rPr>
              <w:t>я</w:t>
            </w:r>
            <w:r w:rsidRPr="00B80E22">
              <w:rPr>
                <w:u w:color="000000"/>
              </w:rPr>
              <w:t>чих блюд, кулинарных изделий, закусок</w:t>
            </w:r>
          </w:p>
          <w:p w:rsidR="00E146F5" w:rsidRPr="00B80E22" w:rsidRDefault="00E146F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lang w:eastAsia="en-US"/>
              </w:rPr>
            </w:pPr>
            <w:r w:rsidRPr="00B80E22">
              <w:t xml:space="preserve">ассортимент, требования к качеству, условия и сроки хранения традиционных видов </w:t>
            </w:r>
            <w:r w:rsidRPr="00B80E22">
              <w:rPr>
                <w:lang w:eastAsia="en-US"/>
              </w:rPr>
              <w:t>овощей, грибов, рыбы, нерыбного водного с</w:t>
            </w:r>
            <w:r w:rsidRPr="00B80E22">
              <w:rPr>
                <w:lang w:eastAsia="en-US"/>
              </w:rPr>
              <w:t>ы</w:t>
            </w:r>
            <w:r w:rsidRPr="00B80E22">
              <w:rPr>
                <w:lang w:eastAsia="en-US"/>
              </w:rPr>
              <w:t>рья, домашней птицы, дичи;</w:t>
            </w:r>
          </w:p>
          <w:p w:rsidR="00E146F5" w:rsidRPr="00B80E22" w:rsidRDefault="00E146F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lang w:eastAsia="en-US"/>
              </w:rPr>
            </w:pPr>
            <w:r w:rsidRPr="00B80E22">
              <w:rPr>
                <w:lang w:eastAsia="en-US"/>
              </w:rPr>
              <w:t>правила оформления заявок на склад;</w:t>
            </w:r>
          </w:p>
          <w:p w:rsidR="00E146F5" w:rsidRPr="00B80E22" w:rsidRDefault="00E146F5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виды, назначение и правила эксплуатации пр</w:t>
            </w: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и</w:t>
            </w: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боров </w:t>
            </w:r>
            <w:proofErr w:type="gramStart"/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для</w:t>
            </w:r>
            <w:proofErr w:type="gramEnd"/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экспресс</w:t>
            </w:r>
            <w:proofErr w:type="gramEnd"/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оценки качества и безопа</w:t>
            </w: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</w:t>
            </w: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ности сырья и материалов</w:t>
            </w:r>
          </w:p>
        </w:tc>
      </w:tr>
      <w:tr w:rsidR="00FC64C0" w:rsidRPr="00B80E22" w:rsidTr="00FC64C0">
        <w:trPr>
          <w:trHeight w:val="624"/>
          <w:jc w:val="center"/>
        </w:trPr>
        <w:tc>
          <w:tcPr>
            <w:tcW w:w="1916" w:type="dxa"/>
            <w:vMerge w:val="restart"/>
            <w:shd w:val="clear" w:color="auto" w:fill="auto"/>
          </w:tcPr>
          <w:p w:rsidR="00FC64C0" w:rsidRPr="00B80E22" w:rsidRDefault="00FC64C0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FC64C0" w:rsidRPr="00B80E22" w:rsidRDefault="00FC64C0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 xml:space="preserve">ПК 2.2. </w:t>
            </w:r>
          </w:p>
          <w:p w:rsidR="00FC64C0" w:rsidRPr="00B80E22" w:rsidRDefault="00FC64C0" w:rsidP="00B80E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непродолж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тельное хран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ние бульонов, отваров разн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образного ассо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тимента</w:t>
            </w:r>
          </w:p>
        </w:tc>
        <w:tc>
          <w:tcPr>
            <w:tcW w:w="5173" w:type="dxa"/>
            <w:shd w:val="clear" w:color="auto" w:fill="auto"/>
          </w:tcPr>
          <w:p w:rsidR="00FC64C0" w:rsidRPr="00B80E22" w:rsidRDefault="00FC64C0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Практический опыт </w:t>
            </w:r>
            <w:proofErr w:type="gramStart"/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C64C0" w:rsidRPr="00B80E22" w:rsidRDefault="00FC64C0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подготовке основных продуктов и дополн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тельных ингредиентов, приготовлении хран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нии, отпуске бульонов, отваров</w:t>
            </w:r>
          </w:p>
        </w:tc>
      </w:tr>
      <w:tr w:rsidR="00FC64C0" w:rsidRPr="00B80E22" w:rsidTr="00FC64C0">
        <w:trPr>
          <w:trHeight w:val="990"/>
          <w:jc w:val="center"/>
        </w:trPr>
        <w:tc>
          <w:tcPr>
            <w:tcW w:w="1916" w:type="dxa"/>
            <w:vMerge/>
            <w:shd w:val="clear" w:color="auto" w:fill="auto"/>
          </w:tcPr>
          <w:p w:rsidR="00FC64C0" w:rsidRPr="00B80E22" w:rsidRDefault="00FC64C0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FC64C0" w:rsidRPr="00B80E22" w:rsidRDefault="00FC64C0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3" w:type="dxa"/>
            <w:shd w:val="clear" w:color="auto" w:fill="auto"/>
          </w:tcPr>
          <w:p w:rsidR="003F38F7" w:rsidRPr="00B80E22" w:rsidRDefault="003F38F7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F38F7" w:rsidRPr="00B80E22" w:rsidRDefault="003F38F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подбирать в соответствии с технолог</w:t>
            </w:r>
            <w:r w:rsidRPr="00B80E22">
              <w:t>и</w:t>
            </w:r>
            <w:r w:rsidRPr="00B80E22">
              <w:t>ческими требованиями, оценивать  качество и безопасность основных продуктов и дополн</w:t>
            </w:r>
            <w:r w:rsidRPr="00B80E22">
              <w:t>и</w:t>
            </w:r>
            <w:r w:rsidRPr="00B80E22">
              <w:t>тельных ингредиентов;</w:t>
            </w:r>
          </w:p>
          <w:p w:rsidR="003F38F7" w:rsidRPr="00B80E22" w:rsidRDefault="003F38F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организовывать их хранение до момента использования;</w:t>
            </w:r>
          </w:p>
          <w:p w:rsidR="003F38F7" w:rsidRPr="00B80E22" w:rsidRDefault="003F38F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 xml:space="preserve">выбирать, подготавливать пряности, приправы, специи; </w:t>
            </w:r>
          </w:p>
          <w:p w:rsidR="003F38F7" w:rsidRPr="00B80E22" w:rsidRDefault="003F38F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взвешивать, измерять продукты, вход</w:t>
            </w:r>
            <w:r w:rsidRPr="00B80E22">
              <w:t>я</w:t>
            </w:r>
            <w:r w:rsidRPr="00B80E22">
              <w:t>щие в состав бульонов, отваров в соответствии с рецептурой;</w:t>
            </w:r>
          </w:p>
          <w:p w:rsidR="003F38F7" w:rsidRPr="00B80E22" w:rsidRDefault="003F38F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осуществлять взаимозаменяемость пр</w:t>
            </w:r>
            <w:r w:rsidRPr="00B80E22">
              <w:t>о</w:t>
            </w:r>
            <w:r w:rsidRPr="00B80E22">
              <w:t>дуктов в соответствии с нормами закладки, особенностями заказа, сезонностью;</w:t>
            </w:r>
          </w:p>
          <w:p w:rsidR="003F38F7" w:rsidRPr="00B80E22" w:rsidRDefault="003F38F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использовать региональные продукты для приготовления бульонов, отваров</w:t>
            </w:r>
          </w:p>
          <w:p w:rsidR="003F38F7" w:rsidRPr="00B80E22" w:rsidRDefault="003F38F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 xml:space="preserve">выбирать, применять, комбинировать методы приготовления: </w:t>
            </w:r>
          </w:p>
          <w:p w:rsidR="003F38F7" w:rsidRPr="00B80E22" w:rsidRDefault="003F38F7" w:rsidP="00B80E22">
            <w:pPr>
              <w:pStyle w:val="ad"/>
              <w:spacing w:before="0" w:after="0"/>
              <w:ind w:left="0"/>
            </w:pPr>
            <w:r w:rsidRPr="00B80E22">
              <w:t>- обжаривать</w:t>
            </w:r>
            <w:r w:rsidRPr="00B80E22">
              <w:tab/>
              <w:t>кости мелкого</w:t>
            </w:r>
            <w:r w:rsidRPr="00B80E22">
              <w:tab/>
              <w:t>скота;</w:t>
            </w:r>
          </w:p>
          <w:p w:rsidR="003F38F7" w:rsidRPr="00B80E22" w:rsidRDefault="003F38F7" w:rsidP="00B80E22">
            <w:pPr>
              <w:pStyle w:val="ad"/>
              <w:spacing w:before="0" w:after="0"/>
              <w:ind w:left="0"/>
            </w:pPr>
            <w:r w:rsidRPr="00B80E22">
              <w:t>- подпекать</w:t>
            </w:r>
            <w:r w:rsidRPr="00B80E22">
              <w:tab/>
              <w:t>овощи;</w:t>
            </w:r>
          </w:p>
          <w:p w:rsidR="003F38F7" w:rsidRPr="00B80E22" w:rsidRDefault="003F38F7" w:rsidP="00B80E22">
            <w:pPr>
              <w:pStyle w:val="ad"/>
              <w:spacing w:before="0" w:after="0"/>
              <w:ind w:left="0"/>
            </w:pPr>
            <w:r w:rsidRPr="00B80E22">
              <w:t>- замачивать</w:t>
            </w:r>
            <w:r w:rsidRPr="00B80E22">
              <w:tab/>
              <w:t>сушеные грибы;</w:t>
            </w:r>
          </w:p>
          <w:p w:rsidR="003F38F7" w:rsidRPr="00B80E22" w:rsidRDefault="003F38F7" w:rsidP="00B80E22">
            <w:pPr>
              <w:pStyle w:val="ad"/>
              <w:spacing w:before="0" w:after="0"/>
              <w:ind w:left="0"/>
            </w:pPr>
            <w:r w:rsidRPr="00B80E22">
              <w:t>- доводить до кипения  и варить</w:t>
            </w:r>
            <w:r w:rsidRPr="00B80E22">
              <w:tab/>
              <w:t xml:space="preserve"> на медле</w:t>
            </w:r>
            <w:r w:rsidRPr="00B80E22">
              <w:t>н</w:t>
            </w:r>
            <w:r w:rsidRPr="00B80E22">
              <w:t>ном огне бульоны и отвары до готовности;</w:t>
            </w:r>
          </w:p>
          <w:p w:rsidR="003F38F7" w:rsidRPr="00B80E22" w:rsidRDefault="003F38F7" w:rsidP="00B80E22">
            <w:pPr>
              <w:pStyle w:val="ad"/>
              <w:spacing w:before="0" w:after="0"/>
              <w:ind w:left="0"/>
            </w:pPr>
            <w:r w:rsidRPr="00B80E22">
              <w:t>- удалять жир, снимать пену,   процеживать с бульона;</w:t>
            </w:r>
          </w:p>
          <w:p w:rsidR="003F38F7" w:rsidRPr="00B80E22" w:rsidRDefault="003F38F7" w:rsidP="00B80E22">
            <w:pPr>
              <w:pStyle w:val="ad"/>
              <w:spacing w:before="0" w:after="0"/>
              <w:ind w:left="0"/>
            </w:pPr>
            <w:r w:rsidRPr="00B80E22">
              <w:t>- использовать</w:t>
            </w:r>
            <w:r w:rsidRPr="00B80E22">
              <w:tab/>
              <w:t xml:space="preserve"> для</w:t>
            </w:r>
            <w:r w:rsidRPr="00B80E22">
              <w:tab/>
              <w:t xml:space="preserve"> приготовления б</w:t>
            </w:r>
            <w:r w:rsidRPr="00B80E22">
              <w:t>у</w:t>
            </w:r>
            <w:r w:rsidRPr="00B80E22">
              <w:t>льонов</w:t>
            </w:r>
            <w:r w:rsidRPr="00B80E22">
              <w:tab/>
              <w:t xml:space="preserve"> концентраты промышленного производства;</w:t>
            </w:r>
          </w:p>
          <w:p w:rsidR="003F38F7" w:rsidRPr="00B80E22" w:rsidRDefault="003F38F7" w:rsidP="00B80E22">
            <w:pPr>
              <w:pStyle w:val="ad"/>
              <w:spacing w:before="0" w:after="0"/>
              <w:ind w:left="0"/>
            </w:pPr>
            <w:r w:rsidRPr="00B80E22">
              <w:t>- определять</w:t>
            </w:r>
            <w:r w:rsidRPr="00B80E22">
              <w:tab/>
              <w:t>степень готовности бульонов и отваров и их вкусовые качества, доводить до вкуса;</w:t>
            </w:r>
          </w:p>
          <w:p w:rsidR="003F38F7" w:rsidRPr="00B80E22" w:rsidRDefault="003F38F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proofErr w:type="spellStart"/>
            <w:r w:rsidRPr="00B80E22">
              <w:t>порционировать</w:t>
            </w:r>
            <w:proofErr w:type="spellEnd"/>
            <w:r w:rsidRPr="00B80E22">
              <w:t>,</w:t>
            </w:r>
            <w:r w:rsidRPr="00B80E22">
              <w:tab/>
              <w:t xml:space="preserve"> сервировать и оформлять бульоны и отвары для подачи в виде блюда; выдерживать температуру подачи бул</w:t>
            </w:r>
            <w:r w:rsidRPr="00B80E22">
              <w:t>ь</w:t>
            </w:r>
            <w:r w:rsidRPr="00B80E22">
              <w:t>онов и отваров;</w:t>
            </w:r>
          </w:p>
          <w:p w:rsidR="003F38F7" w:rsidRPr="00B80E22" w:rsidRDefault="003F38F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охлаждать и замораживать бульоны и отвары с учетом требований</w:t>
            </w:r>
            <w:r w:rsidRPr="00B80E22">
              <w:tab/>
              <w:t>к безопасн</w:t>
            </w:r>
            <w:r w:rsidRPr="00B80E22">
              <w:t>о</w:t>
            </w:r>
            <w:r w:rsidRPr="00B80E22">
              <w:t>сти пищевых продуктов;</w:t>
            </w:r>
          </w:p>
          <w:p w:rsidR="00FC64C0" w:rsidRPr="00B80E22" w:rsidRDefault="003F38F7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хранить свежеприготовленные, охлажденные и замороженные бульоны и отвары; разогревать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ab/>
              <w:t>бульоны и отвары</w:t>
            </w:r>
          </w:p>
        </w:tc>
      </w:tr>
      <w:tr w:rsidR="00FC64C0" w:rsidRPr="00B80E22" w:rsidTr="001636D6">
        <w:trPr>
          <w:trHeight w:val="840"/>
          <w:jc w:val="center"/>
        </w:trPr>
        <w:tc>
          <w:tcPr>
            <w:tcW w:w="1916" w:type="dxa"/>
            <w:vMerge/>
            <w:shd w:val="clear" w:color="auto" w:fill="auto"/>
          </w:tcPr>
          <w:p w:rsidR="00FC64C0" w:rsidRPr="00B80E22" w:rsidRDefault="00FC64C0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FC64C0" w:rsidRPr="00B80E22" w:rsidRDefault="00FC64C0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3" w:type="dxa"/>
            <w:shd w:val="clear" w:color="auto" w:fill="auto"/>
          </w:tcPr>
          <w:p w:rsidR="003F38F7" w:rsidRPr="00B80E22" w:rsidRDefault="003F38F7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F38F7" w:rsidRPr="00B80E22" w:rsidRDefault="003F38F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правила выбора основных продуктов и дополнительных ингредиентов с учетом их с</w:t>
            </w:r>
            <w:r w:rsidRPr="00B80E22">
              <w:t>о</w:t>
            </w:r>
            <w:r w:rsidRPr="00B80E22">
              <w:t>четаемости, взаимозаменяемости;</w:t>
            </w:r>
          </w:p>
          <w:p w:rsidR="003F38F7" w:rsidRPr="00B80E22" w:rsidRDefault="003F38F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критерии оценки качества основных продуктов и дополнительных ингредиентов для бульонов, отваров;</w:t>
            </w:r>
          </w:p>
          <w:p w:rsidR="003F38F7" w:rsidRPr="00B80E22" w:rsidRDefault="003F38F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нормы взаимозаменяемости сырья и продуктов;</w:t>
            </w:r>
          </w:p>
          <w:p w:rsidR="003F38F7" w:rsidRPr="00B80E22" w:rsidRDefault="003F38F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классификация, рецептуры, пищевая ценность, требования к качеству, методы пр</w:t>
            </w:r>
            <w:r w:rsidRPr="00B80E22">
              <w:t>и</w:t>
            </w:r>
            <w:r w:rsidRPr="00B80E22">
              <w:t>готовления, кулинарное назначение  бульонов, отваров;</w:t>
            </w:r>
          </w:p>
          <w:p w:rsidR="003F38F7" w:rsidRPr="00B80E22" w:rsidRDefault="003F38F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температурный режим и правила приг</w:t>
            </w:r>
            <w:r w:rsidRPr="00B80E22">
              <w:t>о</w:t>
            </w:r>
            <w:r w:rsidRPr="00B80E22">
              <w:lastRenderedPageBreak/>
              <w:t>товления бульонов, отваров;</w:t>
            </w:r>
          </w:p>
          <w:p w:rsidR="003F38F7" w:rsidRPr="00B80E22" w:rsidRDefault="003F38F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виды технологического оборудования и производственного инвентаря, используемые при приготовлении бульонов, отваров, правила их безопасной эксплуатации;</w:t>
            </w:r>
          </w:p>
          <w:p w:rsidR="003F38F7" w:rsidRPr="00B80E22" w:rsidRDefault="003F38F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санитарно-гигиенические требования к процессам приготовления, хранения и подачи кулинарной продукции;</w:t>
            </w:r>
          </w:p>
          <w:p w:rsidR="003F38F7" w:rsidRPr="00B80E22" w:rsidRDefault="003F38F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 xml:space="preserve">техника </w:t>
            </w:r>
            <w:proofErr w:type="spellStart"/>
            <w:r w:rsidRPr="00B80E22">
              <w:t>порционирования</w:t>
            </w:r>
            <w:proofErr w:type="spellEnd"/>
            <w:r w:rsidRPr="00B80E22">
              <w:t>, варианты оформления бульонов, отваров для подачи; м</w:t>
            </w:r>
            <w:r w:rsidRPr="00B80E22">
              <w:t>е</w:t>
            </w:r>
            <w:r w:rsidRPr="00B80E22">
              <w:t>тоды сервировки и подачи бульонов, отваров; температура подачи бульонов, отваров;</w:t>
            </w:r>
          </w:p>
          <w:p w:rsidR="003F38F7" w:rsidRPr="00B80E22" w:rsidRDefault="003F38F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 xml:space="preserve">виды, назначение посуды для подачи, термосов, контейнеров для отпуска на вынос, транспортирования; </w:t>
            </w:r>
          </w:p>
          <w:p w:rsidR="003F38F7" w:rsidRPr="00B80E22" w:rsidRDefault="003F38F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правила охлаждения, замораживания и хранения готовых бульонов, отваров; правила разогревания охлажденных, замороженных б</w:t>
            </w:r>
            <w:r w:rsidRPr="00B80E22">
              <w:t>у</w:t>
            </w:r>
            <w:r w:rsidRPr="00B80E22">
              <w:t>льонов, отваров;</w:t>
            </w:r>
          </w:p>
          <w:p w:rsidR="003F38F7" w:rsidRPr="00B80E22" w:rsidRDefault="003F38F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требования к безопасности хранения г</w:t>
            </w:r>
            <w:r w:rsidRPr="00B80E22">
              <w:t>о</w:t>
            </w:r>
            <w:r w:rsidRPr="00B80E22">
              <w:t>товых бульонов, отваров;</w:t>
            </w:r>
          </w:p>
          <w:p w:rsidR="00FC64C0" w:rsidRPr="00B80E22" w:rsidRDefault="003F38F7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правила маркирования упакованных бульонов, отваров</w:t>
            </w:r>
          </w:p>
        </w:tc>
      </w:tr>
      <w:tr w:rsidR="003F38F7" w:rsidRPr="00B80E22" w:rsidTr="003F38F7">
        <w:trPr>
          <w:trHeight w:val="486"/>
          <w:jc w:val="center"/>
        </w:trPr>
        <w:tc>
          <w:tcPr>
            <w:tcW w:w="1916" w:type="dxa"/>
            <w:vMerge w:val="restart"/>
            <w:shd w:val="clear" w:color="auto" w:fill="auto"/>
          </w:tcPr>
          <w:p w:rsidR="003F38F7" w:rsidRPr="00B80E22" w:rsidRDefault="003F38F7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3F38F7" w:rsidRPr="00B80E22" w:rsidRDefault="003F38F7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 xml:space="preserve">ПК 2.3. </w:t>
            </w:r>
          </w:p>
          <w:p w:rsidR="003F38F7" w:rsidRPr="00B80E22" w:rsidRDefault="003F38F7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ализации супов разнообразного ассортимента</w:t>
            </w:r>
          </w:p>
        </w:tc>
        <w:tc>
          <w:tcPr>
            <w:tcW w:w="5173" w:type="dxa"/>
            <w:shd w:val="clear" w:color="auto" w:fill="auto"/>
          </w:tcPr>
          <w:p w:rsidR="00CA22D8" w:rsidRPr="00B80E22" w:rsidRDefault="00CA22D8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Практический опыт </w:t>
            </w:r>
            <w:proofErr w:type="gramStart"/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A22D8" w:rsidRPr="00B80E22" w:rsidRDefault="00CA22D8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proofErr w:type="gramStart"/>
            <w:r w:rsidRPr="00B80E22">
              <w:t>приготовлении</w:t>
            </w:r>
            <w:proofErr w:type="gramEnd"/>
            <w:r w:rsidRPr="00B80E22">
              <w:t>, творческом оформлении и подготовке к реализации супов разнообразн</w:t>
            </w:r>
            <w:r w:rsidRPr="00B80E22">
              <w:t>о</w:t>
            </w:r>
            <w:r w:rsidRPr="00B80E22">
              <w:t>го ассортимента, в том числе региональных;</w:t>
            </w:r>
          </w:p>
          <w:p w:rsidR="003F38F7" w:rsidRPr="00B80E22" w:rsidRDefault="00CA22D8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ведении</w:t>
            </w:r>
            <w:proofErr w:type="gramEnd"/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расчетов с потребителями при отпуске продукции на вынос; взаимодействии с потр</w:t>
            </w: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>бителями при отпуске продукции с прила</w:t>
            </w: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>ка/раздачи</w:t>
            </w:r>
          </w:p>
        </w:tc>
      </w:tr>
      <w:tr w:rsidR="003F38F7" w:rsidRPr="00B80E22" w:rsidTr="003F38F7">
        <w:trPr>
          <w:trHeight w:val="600"/>
          <w:jc w:val="center"/>
        </w:trPr>
        <w:tc>
          <w:tcPr>
            <w:tcW w:w="1916" w:type="dxa"/>
            <w:vMerge/>
            <w:shd w:val="clear" w:color="auto" w:fill="auto"/>
          </w:tcPr>
          <w:p w:rsidR="003F38F7" w:rsidRPr="00B80E22" w:rsidRDefault="003F38F7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3F38F7" w:rsidRPr="00B80E22" w:rsidRDefault="003F38F7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3" w:type="dxa"/>
            <w:shd w:val="clear" w:color="auto" w:fill="auto"/>
          </w:tcPr>
          <w:p w:rsidR="00CE22B7" w:rsidRPr="00B80E22" w:rsidRDefault="00CE22B7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подбирать в соответствии с технолог</w:t>
            </w:r>
            <w:r w:rsidRPr="00B80E22">
              <w:t>и</w:t>
            </w:r>
            <w:r w:rsidRPr="00B80E22">
              <w:t>ческими требованиями, оценивать качество и безопасность основных продуктов и дополн</w:t>
            </w:r>
            <w:r w:rsidRPr="00B80E22">
              <w:t>и</w:t>
            </w:r>
            <w:r w:rsidRPr="00B80E22">
              <w:t>тельных ингредиентов, организовывать их хр</w:t>
            </w:r>
            <w:r w:rsidRPr="00B80E22">
              <w:t>а</w:t>
            </w:r>
            <w:r w:rsidRPr="00B80E22">
              <w:t>нение в процессе приготовления;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 xml:space="preserve">выбирать, подготавливать пряности, приправы, специи; 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взвешивать, измерять продукты в соо</w:t>
            </w:r>
            <w:r w:rsidRPr="00B80E22">
              <w:t>т</w:t>
            </w:r>
            <w:r w:rsidRPr="00B80E22">
              <w:t>ветствии с рецептурой, осуществлять их вза</w:t>
            </w:r>
            <w:r w:rsidRPr="00B80E22">
              <w:t>и</w:t>
            </w:r>
            <w:r w:rsidRPr="00B80E22">
              <w:t>мозаменяемость в соответствии с нормами з</w:t>
            </w:r>
            <w:r w:rsidRPr="00B80E22">
              <w:t>а</w:t>
            </w:r>
            <w:r w:rsidRPr="00B80E22">
              <w:t>кладки, особенностями заказа, сезонностью;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использовать региональные продукты для приготовления супов;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выбирать, применять, комбинировать методы приготовления супов:</w:t>
            </w:r>
          </w:p>
          <w:p w:rsidR="00CE22B7" w:rsidRPr="00B80E22" w:rsidRDefault="00CE22B7" w:rsidP="00B80E22">
            <w:pPr>
              <w:pStyle w:val="ad"/>
              <w:spacing w:before="0" w:after="0"/>
              <w:ind w:left="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t xml:space="preserve">- пассеровать 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овощи, томатные продукты и м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у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 xml:space="preserve">ку; </w:t>
            </w:r>
          </w:p>
          <w:p w:rsidR="00CE22B7" w:rsidRPr="00B80E22" w:rsidRDefault="00CE22B7" w:rsidP="00B80E22">
            <w:pPr>
              <w:pStyle w:val="ad"/>
              <w:spacing w:before="0" w:after="0"/>
              <w:ind w:left="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 xml:space="preserve">- готовить </w:t>
            </w:r>
            <w:proofErr w:type="spellStart"/>
            <w:r w:rsidRPr="00B80E22">
              <w:rPr>
                <w:rStyle w:val="FontStyle121"/>
                <w:rFonts w:ascii="Times New Roman" w:hAnsi="Times New Roman"/>
                <w:sz w:val="24"/>
              </w:rPr>
              <w:t>льезоны</w:t>
            </w:r>
            <w:proofErr w:type="spellEnd"/>
            <w:r w:rsidRPr="00B80E22">
              <w:rPr>
                <w:rStyle w:val="FontStyle121"/>
                <w:rFonts w:ascii="Times New Roman" w:hAnsi="Times New Roman"/>
                <w:sz w:val="24"/>
              </w:rPr>
              <w:t>;</w:t>
            </w:r>
          </w:p>
          <w:p w:rsidR="00CE22B7" w:rsidRPr="00B80E22" w:rsidRDefault="00CE22B7" w:rsidP="00B80E22">
            <w:pPr>
              <w:pStyle w:val="ad"/>
              <w:spacing w:before="0" w:after="0"/>
              <w:ind w:left="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- закладывать продукты, подготовленные пол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у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фабрикаты в определенной последовательности с учетом продолжительности их варки;</w:t>
            </w:r>
          </w:p>
          <w:p w:rsidR="00CE22B7" w:rsidRPr="00B80E22" w:rsidRDefault="00CE22B7" w:rsidP="00B80E22">
            <w:pPr>
              <w:pStyle w:val="ad"/>
              <w:spacing w:before="0" w:after="0"/>
              <w:ind w:left="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- рационально использовать продукты, пол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у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фабрикаты;</w:t>
            </w:r>
          </w:p>
          <w:p w:rsidR="00CE22B7" w:rsidRPr="00B80E22" w:rsidRDefault="00CE22B7" w:rsidP="00B80E22">
            <w:pPr>
              <w:pStyle w:val="ad"/>
              <w:spacing w:before="0" w:after="0"/>
              <w:ind w:left="0"/>
            </w:pPr>
            <w:r w:rsidRPr="00B80E22">
              <w:t>- соблюдать температурный и временной р</w:t>
            </w:r>
            <w:r w:rsidRPr="00B80E22">
              <w:t>е</w:t>
            </w:r>
            <w:r w:rsidRPr="00B80E22">
              <w:lastRenderedPageBreak/>
              <w:t>жим варки супов;</w:t>
            </w:r>
          </w:p>
          <w:p w:rsidR="00CE22B7" w:rsidRPr="00B80E22" w:rsidRDefault="00CE22B7" w:rsidP="00B80E22">
            <w:pPr>
              <w:pStyle w:val="ad"/>
              <w:spacing w:before="0" w:after="0"/>
              <w:ind w:left="0"/>
            </w:pPr>
            <w:r w:rsidRPr="00B80E22">
              <w:t>- изменять закладку продуктов в соответствии с изменением выхода супа;</w:t>
            </w:r>
          </w:p>
          <w:p w:rsidR="00CE22B7" w:rsidRPr="00B80E22" w:rsidRDefault="00CE22B7" w:rsidP="00B80E22">
            <w:pPr>
              <w:pStyle w:val="ad"/>
              <w:spacing w:before="0" w:after="0"/>
              <w:ind w:left="0"/>
            </w:pPr>
            <w:r w:rsidRPr="00B80E22">
              <w:t>- определять степень готовности супов;</w:t>
            </w:r>
          </w:p>
          <w:p w:rsidR="00CE22B7" w:rsidRPr="00B80E22" w:rsidRDefault="00CE22B7" w:rsidP="00B80E22">
            <w:pPr>
              <w:pStyle w:val="ad"/>
              <w:spacing w:before="0" w:after="0"/>
              <w:ind w:left="0"/>
            </w:pPr>
            <w:r w:rsidRPr="00B80E22">
              <w:t>-  доводить супы до вкуса, до определенной консистенции;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проверять качество готовых супов перед отпуском, упаковкой на вынос;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proofErr w:type="spellStart"/>
            <w:r w:rsidRPr="00B80E22">
              <w:rPr>
                <w:rStyle w:val="FontStyle121"/>
                <w:rFonts w:ascii="Times New Roman" w:hAnsi="Times New Roman"/>
                <w:sz w:val="24"/>
              </w:rPr>
              <w:t>порционировать</w:t>
            </w:r>
            <w:proofErr w:type="spellEnd"/>
            <w:r w:rsidRPr="00B80E22">
              <w:rPr>
                <w:rStyle w:val="FontStyle121"/>
                <w:rFonts w:ascii="Times New Roman" w:hAnsi="Times New Roman"/>
                <w:sz w:val="24"/>
              </w:rPr>
              <w:t>, сервировать и офор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м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лять супы для подачи с учетом рационального использования ресурсов, соблюдением треб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о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ваний по безопасности готовой продукции;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соблюдать выход, выдерживать темпер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а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 xml:space="preserve">туру подачи супов при </w:t>
            </w:r>
            <w:proofErr w:type="spellStart"/>
            <w:r w:rsidRPr="00B80E22">
              <w:rPr>
                <w:rStyle w:val="FontStyle121"/>
                <w:rFonts w:ascii="Times New Roman" w:hAnsi="Times New Roman"/>
                <w:sz w:val="24"/>
              </w:rPr>
              <w:t>порционировании</w:t>
            </w:r>
            <w:proofErr w:type="spellEnd"/>
            <w:r w:rsidRPr="00B80E22">
              <w:rPr>
                <w:rStyle w:val="FontStyle121"/>
                <w:rFonts w:ascii="Times New Roman" w:hAnsi="Times New Roman"/>
                <w:sz w:val="24"/>
              </w:rPr>
              <w:t>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охлаждать и замораживать полуфабр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и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каты для супов, готовые супы с учетом треб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о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ваний к безопасности пищевых продуктов;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хранить</w:t>
            </w:r>
            <w:r w:rsidRPr="00B80E22">
              <w:t xml:space="preserve"> 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свежеприготовленные, охл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а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жденные и замороженные супы; разогревать супы с учетом требований к безопасности гот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о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вой продукции;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выбирать контейнеры, эстетично упак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о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вывать на вынос, для транспортирования;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рассчитывать стоимость, вести расчеты с потребителем при отпуске на вынос, вести учет реализованных супов;</w:t>
            </w:r>
          </w:p>
          <w:p w:rsidR="003F38F7" w:rsidRPr="00B80E22" w:rsidRDefault="00CE22B7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консультировать потребителей, оказывать им помощь в выборе супов; владеть професси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нальной терминологией, в том числе на ин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странном языке</w:t>
            </w:r>
          </w:p>
        </w:tc>
      </w:tr>
      <w:tr w:rsidR="003F38F7" w:rsidRPr="00B80E22" w:rsidTr="001636D6">
        <w:trPr>
          <w:trHeight w:val="540"/>
          <w:jc w:val="center"/>
        </w:trPr>
        <w:tc>
          <w:tcPr>
            <w:tcW w:w="1916" w:type="dxa"/>
            <w:vMerge/>
            <w:shd w:val="clear" w:color="auto" w:fill="auto"/>
          </w:tcPr>
          <w:p w:rsidR="003F38F7" w:rsidRPr="00B80E22" w:rsidRDefault="003F38F7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3F38F7" w:rsidRPr="00B80E22" w:rsidRDefault="003F38F7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3" w:type="dxa"/>
            <w:shd w:val="clear" w:color="auto" w:fill="auto"/>
          </w:tcPr>
          <w:p w:rsidR="00CE22B7" w:rsidRPr="00B80E22" w:rsidRDefault="00CE22B7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правила выбора основных продуктов и дополнительных ингредиентов с учетом их с</w:t>
            </w:r>
            <w:r w:rsidRPr="00B80E22">
              <w:t>о</w:t>
            </w:r>
            <w:r w:rsidRPr="00B80E22">
              <w:t>четаемости, взаимозаменяемости; критерии оценки качества основных продуктов и допо</w:t>
            </w:r>
            <w:r w:rsidRPr="00B80E22">
              <w:t>л</w:t>
            </w:r>
            <w:r w:rsidRPr="00B80E22">
              <w:t>нительных ингредиентов для супов;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виды, характеристика региональных в</w:t>
            </w:r>
            <w:r w:rsidRPr="00B80E22">
              <w:t>и</w:t>
            </w:r>
            <w:r w:rsidRPr="00B80E22">
              <w:t>дов сырья, продуктов;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нормы взаимозаменяемости сырья и продуктов;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классификация, рецептуры, пищевая ценность, требования к качеству, методы пр</w:t>
            </w:r>
            <w:r w:rsidRPr="00B80E22">
              <w:t>и</w:t>
            </w:r>
            <w:r w:rsidRPr="00B80E22">
              <w:t>готовления  супов разнообразного ассортиме</w:t>
            </w:r>
            <w:r w:rsidRPr="00B80E22">
              <w:t>н</w:t>
            </w:r>
            <w:r w:rsidRPr="00B80E22">
              <w:t>та, в том числе региональных, вегетарианских, для диетического питания;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температурный режим и правила приг</w:t>
            </w:r>
            <w:r w:rsidRPr="00B80E22">
              <w:t>о</w:t>
            </w:r>
            <w:r w:rsidRPr="00B80E22">
              <w:t>товления заправочных супов, супов-пюре, вег</w:t>
            </w:r>
            <w:r w:rsidRPr="00B80E22">
              <w:t>е</w:t>
            </w:r>
            <w:r w:rsidRPr="00B80E22">
              <w:t>тарианских, диетических супов, региональных;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виды технологического оборудования и производственного инвентаря, используемых при приготовлении супов, правила их безопа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с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ной эксплуатации;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 xml:space="preserve">техника </w:t>
            </w:r>
            <w:proofErr w:type="spellStart"/>
            <w:r w:rsidRPr="00B80E22">
              <w:t>порционирования</w:t>
            </w:r>
            <w:proofErr w:type="spellEnd"/>
            <w:r w:rsidRPr="00B80E22">
              <w:t>, варианты оформления супов для подачи;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 xml:space="preserve">виды, назначение посуды для подачи, термосов, контейнеров для отпуска на вынос, </w:t>
            </w:r>
            <w:r w:rsidRPr="00B80E22">
              <w:lastRenderedPageBreak/>
              <w:t>транспортирования супов разнообразного а</w:t>
            </w:r>
            <w:r w:rsidRPr="00B80E22">
              <w:t>с</w:t>
            </w:r>
            <w:r w:rsidRPr="00B80E22">
              <w:t>сортимента, в том числе региональных;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методы сервировки и подачи, темпер</w:t>
            </w:r>
            <w:r w:rsidRPr="00B80E22">
              <w:t>а</w:t>
            </w:r>
            <w:r w:rsidRPr="00B80E22">
              <w:t>тура подачи супов;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правила охлаждения, замораживания и хранения готовых супов; правила разогревания супов; требования к безопасности хранения г</w:t>
            </w:r>
            <w:r w:rsidRPr="00B80E22">
              <w:t>о</w:t>
            </w:r>
            <w:r w:rsidRPr="00B80E22">
              <w:t>товых супов;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 xml:space="preserve">правила и порядок расчета потребителей при отпуске на вынос; </w:t>
            </w:r>
            <w:r w:rsidRPr="00B80E22">
              <w:t>ответственности за пр</w:t>
            </w:r>
            <w:r w:rsidRPr="00B80E22">
              <w:t>а</w:t>
            </w:r>
            <w:r w:rsidRPr="00B80E22">
              <w:t>вильность расчетов с потребителями;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правила, техника общения с потребит</w:t>
            </w:r>
            <w:r w:rsidRPr="00B80E22">
              <w:t>е</w:t>
            </w:r>
            <w:r w:rsidRPr="00B80E22">
              <w:t xml:space="preserve">лями; </w:t>
            </w:r>
          </w:p>
          <w:p w:rsidR="003F38F7" w:rsidRPr="00B80E22" w:rsidRDefault="00CE22B7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базовый словарный запас на иностранном яз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ке</w:t>
            </w:r>
          </w:p>
          <w:p w:rsidR="003F38F7" w:rsidRPr="00B80E22" w:rsidRDefault="003F38F7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E22B7" w:rsidRPr="00B80E22" w:rsidTr="00CE22B7">
        <w:trPr>
          <w:trHeight w:val="588"/>
          <w:jc w:val="center"/>
        </w:trPr>
        <w:tc>
          <w:tcPr>
            <w:tcW w:w="1916" w:type="dxa"/>
            <w:vMerge w:val="restart"/>
            <w:shd w:val="clear" w:color="auto" w:fill="auto"/>
          </w:tcPr>
          <w:p w:rsidR="00CE22B7" w:rsidRPr="00B80E22" w:rsidRDefault="00CE22B7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CE22B7" w:rsidRPr="00B80E22" w:rsidRDefault="00CE22B7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 xml:space="preserve">ПК 2.4. </w:t>
            </w:r>
          </w:p>
          <w:p w:rsidR="00CE22B7" w:rsidRPr="00B80E22" w:rsidRDefault="00CE22B7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непродолж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тельное хран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ние горячих с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усов разноо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разного ассо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тимента</w:t>
            </w:r>
          </w:p>
        </w:tc>
        <w:tc>
          <w:tcPr>
            <w:tcW w:w="5173" w:type="dxa"/>
            <w:shd w:val="clear" w:color="auto" w:fill="auto"/>
          </w:tcPr>
          <w:p w:rsidR="00CE22B7" w:rsidRPr="00B80E22" w:rsidRDefault="00CE22B7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Практический опыт </w:t>
            </w:r>
            <w:proofErr w:type="gramStart"/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E22B7" w:rsidRPr="00B80E22" w:rsidRDefault="00CE22B7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приготовлении</w:t>
            </w:r>
            <w:proofErr w:type="gramEnd"/>
            <w:r w:rsidRPr="00B80E22">
              <w:rPr>
                <w:rFonts w:ascii="Times New Roman" w:hAnsi="Times New Roman" w:cs="Times New Roman"/>
                <w:sz w:val="24"/>
                <w:szCs w:val="24"/>
              </w:rPr>
              <w:t xml:space="preserve"> соусных полуфабрикатов, с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усов разнообразного ассортимента, их хран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нии и подготовке к реализации</w:t>
            </w:r>
          </w:p>
        </w:tc>
      </w:tr>
      <w:tr w:rsidR="00CE22B7" w:rsidRPr="00B80E22" w:rsidTr="00CE22B7">
        <w:trPr>
          <w:trHeight w:val="885"/>
          <w:jc w:val="center"/>
        </w:trPr>
        <w:tc>
          <w:tcPr>
            <w:tcW w:w="1916" w:type="dxa"/>
            <w:vMerge/>
            <w:shd w:val="clear" w:color="auto" w:fill="auto"/>
          </w:tcPr>
          <w:p w:rsidR="00CE22B7" w:rsidRPr="00B80E22" w:rsidRDefault="00CE22B7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CE22B7" w:rsidRPr="00B80E22" w:rsidRDefault="00CE22B7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3" w:type="dxa"/>
            <w:shd w:val="clear" w:color="auto" w:fill="auto"/>
          </w:tcPr>
          <w:p w:rsidR="00CE22B7" w:rsidRPr="00B80E22" w:rsidRDefault="00CE22B7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подбирать в соответствии с технолог</w:t>
            </w:r>
            <w:r w:rsidRPr="00B80E22">
              <w:t>и</w:t>
            </w:r>
            <w:r w:rsidRPr="00B80E22">
              <w:t>ческими требованиями, оценивать качество и безопасность основных продуктов и дополн</w:t>
            </w:r>
            <w:r w:rsidRPr="00B80E22">
              <w:t>и</w:t>
            </w:r>
            <w:r w:rsidRPr="00B80E22">
              <w:t>тельных ингредиентов;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организовывать их хранение в процессе приготовления соусов;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 xml:space="preserve">выбирать, подготавливать пряности, приправы, специи; 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взвешивать, измерять продукты, вход</w:t>
            </w:r>
            <w:r w:rsidRPr="00B80E22">
              <w:t>я</w:t>
            </w:r>
            <w:r w:rsidRPr="00B80E22">
              <w:t>щие в состав соусов в соответствии с рецепт</w:t>
            </w:r>
            <w:r w:rsidRPr="00B80E22">
              <w:t>у</w:t>
            </w:r>
            <w:r w:rsidRPr="00B80E22">
              <w:t>рой; осуществлять их взаимозаменяемость в соответствии с нормами закладки, особенн</w:t>
            </w:r>
            <w:r w:rsidRPr="00B80E22">
              <w:t>о</w:t>
            </w:r>
            <w:r w:rsidRPr="00B80E22">
              <w:t>стями заказа, сезонностью;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рационально использовать продукты, полуфабрикаты;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t>готовить соусные полуфабрикаты: па</w:t>
            </w:r>
            <w:r w:rsidRPr="00B80E22">
              <w:t>с</w:t>
            </w:r>
            <w:r w:rsidRPr="00B80E22">
              <w:t xml:space="preserve">серовать 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овощи, томатные продукты, муку; подпекать овощи без жира; разводить, завар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и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 xml:space="preserve">вать мучную </w:t>
            </w:r>
            <w:proofErr w:type="spellStart"/>
            <w:r w:rsidRPr="00B80E22">
              <w:rPr>
                <w:rStyle w:val="FontStyle121"/>
                <w:rFonts w:ascii="Times New Roman" w:hAnsi="Times New Roman"/>
                <w:sz w:val="24"/>
              </w:rPr>
              <w:t>пассеровку</w:t>
            </w:r>
            <w:proofErr w:type="spellEnd"/>
            <w:r w:rsidRPr="00B80E22">
              <w:rPr>
                <w:rStyle w:val="FontStyle121"/>
                <w:rFonts w:ascii="Times New Roman" w:hAnsi="Times New Roman"/>
                <w:sz w:val="24"/>
              </w:rPr>
              <w:t xml:space="preserve">, готовить </w:t>
            </w:r>
            <w:proofErr w:type="spellStart"/>
            <w:r w:rsidRPr="00B80E22">
              <w:rPr>
                <w:rStyle w:val="FontStyle121"/>
                <w:rFonts w:ascii="Times New Roman" w:hAnsi="Times New Roman"/>
                <w:sz w:val="24"/>
              </w:rPr>
              <w:t>льезоны</w:t>
            </w:r>
            <w:proofErr w:type="spellEnd"/>
            <w:r w:rsidRPr="00B80E22">
              <w:rPr>
                <w:rStyle w:val="FontStyle121"/>
                <w:rFonts w:ascii="Times New Roman" w:hAnsi="Times New Roman"/>
                <w:sz w:val="24"/>
              </w:rPr>
              <w:t>; в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а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рить и организовывать хранение концентрир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о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ванных бульонов, готовить овощные и фрукт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о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вые пюре для соусной основы;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охлаждать, замораживать, размораж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и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вать, хранить, разогревать отдельные комп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о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ненты соусов, готовые соусы с учетом требов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а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ний по безопасности;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закладывать продукты, подготовленные соусные полуфабрикаты в определенной посл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е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довательности с учетом продолжительности их варки;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соблюдать температурный и временной режим варки соусов, определять степень гото</w:t>
            </w:r>
            <w:r w:rsidRPr="00B80E22">
              <w:t>в</w:t>
            </w:r>
            <w:r w:rsidRPr="00B80E22">
              <w:t>ности соусов;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 xml:space="preserve">выбирать, применять, комбинировать  различные методы приготовления основных </w:t>
            </w:r>
            <w:r w:rsidRPr="00B80E22">
              <w:lastRenderedPageBreak/>
              <w:t>соусов и их производных;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рассчитывать нормы закладки муки и других загустителей для получения соусов определенной консистенции;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изменять закладку продуктов в соотве</w:t>
            </w:r>
            <w:r w:rsidRPr="00B80E22">
              <w:t>т</w:t>
            </w:r>
            <w:r w:rsidRPr="00B80E22">
              <w:t>ствии с изменением выхода соуса;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 xml:space="preserve">доводить соусы до вкуса; 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t>п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роверять качество готовых соусов п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е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ред отпуском  их на раздачу;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proofErr w:type="spellStart"/>
            <w:r w:rsidRPr="00B80E22">
              <w:rPr>
                <w:rStyle w:val="FontStyle121"/>
                <w:rFonts w:ascii="Times New Roman" w:hAnsi="Times New Roman"/>
                <w:sz w:val="24"/>
              </w:rPr>
              <w:t>порционировать</w:t>
            </w:r>
            <w:proofErr w:type="spellEnd"/>
            <w:r w:rsidRPr="00B80E22">
              <w:rPr>
                <w:rStyle w:val="FontStyle121"/>
                <w:rFonts w:ascii="Times New Roman" w:hAnsi="Times New Roman"/>
                <w:sz w:val="24"/>
              </w:rPr>
              <w:t>, соусы с применением мерного инвентаря, дозаторов, с соблюдением требований по безопасности готовой проду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к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ции;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 xml:space="preserve">соблюдать выход соусов при </w:t>
            </w:r>
            <w:proofErr w:type="spellStart"/>
            <w:r w:rsidRPr="00B80E22">
              <w:rPr>
                <w:rStyle w:val="FontStyle121"/>
                <w:rFonts w:ascii="Times New Roman" w:hAnsi="Times New Roman"/>
                <w:sz w:val="24"/>
              </w:rPr>
              <w:t>порцион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и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ровании</w:t>
            </w:r>
            <w:proofErr w:type="spellEnd"/>
            <w:r w:rsidRPr="00B80E22">
              <w:rPr>
                <w:rStyle w:val="FontStyle121"/>
                <w:rFonts w:ascii="Times New Roman" w:hAnsi="Times New Roman"/>
                <w:sz w:val="24"/>
              </w:rPr>
              <w:t>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выдерживать температуру подачи;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выбирать контейнеры, эстетично упак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о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вывать соусы для транспортирования;</w:t>
            </w:r>
          </w:p>
          <w:p w:rsidR="00CE22B7" w:rsidRPr="00B80E22" w:rsidRDefault="00CE22B7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творчески оформлять</w:t>
            </w:r>
          </w:p>
        </w:tc>
      </w:tr>
      <w:tr w:rsidR="00CE22B7" w:rsidRPr="00B80E22" w:rsidTr="001636D6">
        <w:trPr>
          <w:trHeight w:val="756"/>
          <w:jc w:val="center"/>
        </w:trPr>
        <w:tc>
          <w:tcPr>
            <w:tcW w:w="1916" w:type="dxa"/>
            <w:vMerge/>
            <w:shd w:val="clear" w:color="auto" w:fill="auto"/>
          </w:tcPr>
          <w:p w:rsidR="00CE22B7" w:rsidRPr="00B80E22" w:rsidRDefault="00CE22B7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CE22B7" w:rsidRPr="00B80E22" w:rsidRDefault="00CE22B7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3" w:type="dxa"/>
            <w:shd w:val="clear" w:color="auto" w:fill="auto"/>
          </w:tcPr>
          <w:p w:rsidR="00CE22B7" w:rsidRPr="00B80E22" w:rsidRDefault="00CE22B7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правила выбора основных продуктов и дополнительных ингредиентов с учетом их с</w:t>
            </w:r>
            <w:r w:rsidRPr="00B80E22">
              <w:t>о</w:t>
            </w:r>
            <w:r w:rsidRPr="00B80E22">
              <w:t>четаемости, взаимозаменяемости;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критерии оценки качества основных продуктов и дополнительных ингредиентов для соусов;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виды, характеристика региональных в</w:t>
            </w:r>
            <w:r w:rsidRPr="00B80E22">
              <w:t>и</w:t>
            </w:r>
            <w:r w:rsidRPr="00B80E22">
              <w:t>дов сырья, продуктов;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нормы взаимозаменяемости сырья и продуктов;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ассортимент отдельных компонентов для соусов и соусных полуфабрикатов;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методы приготовления отдельных ко</w:t>
            </w:r>
            <w:r w:rsidRPr="00B80E22">
              <w:t>м</w:t>
            </w:r>
            <w:r w:rsidRPr="00B80E22">
              <w:t>понентов для соусов и соусных полуфабрик</w:t>
            </w:r>
            <w:r w:rsidRPr="00B80E22">
              <w:t>а</w:t>
            </w:r>
            <w:r w:rsidRPr="00B80E22">
              <w:t>тов;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органолептические способы определения степени готовности и качества отдельных ко</w:t>
            </w:r>
            <w:r w:rsidRPr="00B80E22">
              <w:t>м</w:t>
            </w:r>
            <w:r w:rsidRPr="00B80E22">
              <w:t>понентов соусов и соусных полуфабрикатов;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ассортимент готовых соусных полуфа</w:t>
            </w:r>
            <w:r w:rsidRPr="00B80E22">
              <w:t>б</w:t>
            </w:r>
            <w:r w:rsidRPr="00B80E22">
              <w:t>рикатов и соусов промышленного произво</w:t>
            </w:r>
            <w:r w:rsidRPr="00B80E22">
              <w:t>д</w:t>
            </w:r>
            <w:r w:rsidRPr="00B80E22">
              <w:t>ства, их назначение и использование;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классификация, рецептуры, пищевая ценность, требования к качеству, методы пр</w:t>
            </w:r>
            <w:r w:rsidRPr="00B80E22">
              <w:t>и</w:t>
            </w:r>
            <w:r w:rsidRPr="00B80E22">
              <w:t>готовления  соусов разнообразного ассорт</w:t>
            </w:r>
            <w:r w:rsidRPr="00B80E22">
              <w:t>и</w:t>
            </w:r>
            <w:r w:rsidRPr="00B80E22">
              <w:t>мента, в том числе региональных, вегетариа</w:t>
            </w:r>
            <w:r w:rsidRPr="00B80E22">
              <w:t>н</w:t>
            </w:r>
            <w:r w:rsidRPr="00B80E22">
              <w:t>ских, для диетического питания, их кулинарное назначение;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температурный режим и правила приг</w:t>
            </w:r>
            <w:r w:rsidRPr="00B80E22">
              <w:t>о</w:t>
            </w:r>
            <w:r w:rsidRPr="00B80E22">
              <w:t>товления основных соусов и их производных;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57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виды технологического оборудования и производственного инвентаря, используемые при приготовлении соусов, правила их безопа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с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ной эксплуатации;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57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правила охлаждения и замораживания отдельных компонентов для соусов, соусных полуфабрикатов;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57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lastRenderedPageBreak/>
              <w:t>правила размораживания и разогрева о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т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дельных компонентов для соусов, соусных п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о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луфабрикатов;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57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требования к безопасности хранения о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т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дельных компонентов соусов, соусных пол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у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фабрикатов;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57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нормы закладки муки и других загуст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и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телей для получения соусов различной конс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и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стенции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 xml:space="preserve">техника </w:t>
            </w:r>
            <w:proofErr w:type="spellStart"/>
            <w:r w:rsidRPr="00B80E22">
              <w:t>порционирования</w:t>
            </w:r>
            <w:proofErr w:type="spellEnd"/>
            <w:r w:rsidRPr="00B80E22">
              <w:t>, варианты п</w:t>
            </w:r>
            <w:r w:rsidRPr="00B80E22">
              <w:t>о</w:t>
            </w:r>
            <w:r w:rsidRPr="00B80E22">
              <w:t>дачи соусов;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виды, назначение посуды для подачи, термосов, контейнеров для отпуска на вынос соусов;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методы сервировки и подачи соусов на стол; способы оформления тарелки соусами;</w:t>
            </w:r>
          </w:p>
          <w:p w:rsidR="00CE22B7" w:rsidRPr="00B80E22" w:rsidRDefault="00CE22B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температура подачи соусов;</w:t>
            </w:r>
          </w:p>
          <w:p w:rsidR="00CE22B7" w:rsidRPr="00B80E22" w:rsidRDefault="00CE22B7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требования к безопасности хранения готовых соусов</w:t>
            </w:r>
          </w:p>
        </w:tc>
      </w:tr>
      <w:tr w:rsidR="000B2926" w:rsidRPr="00B80E22" w:rsidTr="000B2926">
        <w:trPr>
          <w:trHeight w:val="528"/>
          <w:jc w:val="center"/>
        </w:trPr>
        <w:tc>
          <w:tcPr>
            <w:tcW w:w="1916" w:type="dxa"/>
            <w:vMerge w:val="restart"/>
            <w:shd w:val="clear" w:color="auto" w:fill="auto"/>
          </w:tcPr>
          <w:p w:rsidR="000B2926" w:rsidRPr="00B80E22" w:rsidRDefault="000B2926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0B2926" w:rsidRPr="00B80E22" w:rsidRDefault="000B2926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 xml:space="preserve">ПК 2.5. </w:t>
            </w:r>
          </w:p>
          <w:p w:rsidR="000B2926" w:rsidRPr="00B80E22" w:rsidRDefault="000B2926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ализации гор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чих блюд и га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ниров из ов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щей, грибов, круп, бобовых, макаронных и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делий разноо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разного ассо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тимента</w:t>
            </w:r>
          </w:p>
        </w:tc>
        <w:tc>
          <w:tcPr>
            <w:tcW w:w="5173" w:type="dxa"/>
            <w:shd w:val="clear" w:color="auto" w:fill="auto"/>
          </w:tcPr>
          <w:p w:rsidR="000B2926" w:rsidRPr="00B80E22" w:rsidRDefault="000B2926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Практический опыт </w:t>
            </w:r>
            <w:proofErr w:type="gramStart"/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proofErr w:type="gramStart"/>
            <w:r w:rsidRPr="00B80E22">
              <w:t>приготовлении</w:t>
            </w:r>
            <w:proofErr w:type="gramEnd"/>
            <w:r w:rsidRPr="00B80E22">
              <w:t>, творческом оформлении и подготовке к реализации блюд и гарниров из овощей и грибов, круп, бобовых, макаронных изделий разнообразного ассортимента, в том числе региональных;</w:t>
            </w:r>
          </w:p>
          <w:p w:rsidR="000B2926" w:rsidRPr="00B80E22" w:rsidRDefault="000B2926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ведении</w:t>
            </w:r>
            <w:proofErr w:type="gramEnd"/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расчетов с потребителями при отпуске продукции на вынос, взаимодействии с потр</w:t>
            </w: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>бителями при отпуске продукции с прила</w:t>
            </w: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>ка/раздачи</w:t>
            </w:r>
          </w:p>
        </w:tc>
      </w:tr>
      <w:tr w:rsidR="000B2926" w:rsidRPr="00B80E22" w:rsidTr="000B2926">
        <w:trPr>
          <w:trHeight w:val="1020"/>
          <w:jc w:val="center"/>
        </w:trPr>
        <w:tc>
          <w:tcPr>
            <w:tcW w:w="1916" w:type="dxa"/>
            <w:vMerge/>
            <w:shd w:val="clear" w:color="auto" w:fill="auto"/>
          </w:tcPr>
          <w:p w:rsidR="000B2926" w:rsidRPr="00B80E22" w:rsidRDefault="000B2926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0B2926" w:rsidRPr="00B80E22" w:rsidRDefault="000B2926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3" w:type="dxa"/>
            <w:shd w:val="clear" w:color="auto" w:fill="auto"/>
          </w:tcPr>
          <w:p w:rsidR="000B2926" w:rsidRPr="00B80E22" w:rsidRDefault="000B2926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подбирать в соответствии с технолог</w:t>
            </w:r>
            <w:r w:rsidRPr="00B80E22">
              <w:t>и</w:t>
            </w:r>
            <w:r w:rsidRPr="00B80E22">
              <w:t>ческими требованиями, оценивать качество и безопасность основных продуктов и дополн</w:t>
            </w:r>
            <w:r w:rsidRPr="00B80E22">
              <w:t>и</w:t>
            </w:r>
            <w:r w:rsidRPr="00B80E22">
              <w:t>тельных ингредиентов;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организовывать их хранение в процессе приготовления горячих блюд и гарниров;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 xml:space="preserve">выбирать, подготавливать пряности, приправы, специи; 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взвешивать, измерять продукты, вход</w:t>
            </w:r>
            <w:r w:rsidRPr="00B80E22">
              <w:t>я</w:t>
            </w:r>
            <w:r w:rsidRPr="00B80E22">
              <w:t>щие в состав горячих блюд и гарниров в соо</w:t>
            </w:r>
            <w:r w:rsidRPr="00B80E22">
              <w:t>т</w:t>
            </w:r>
            <w:r w:rsidRPr="00B80E22">
              <w:t>ветствии с рецептурой;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осуществлять взаимозаменяемость пр</w:t>
            </w:r>
            <w:r w:rsidRPr="00B80E22">
              <w:t>о</w:t>
            </w:r>
            <w:r w:rsidRPr="00B80E22">
              <w:t>дуктов в соответствии с нормами закладки, особенностями заказа, сезонностью;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использовать региональные продукты для приготовления горячих блюд и гарниров из овощей, грибов, круп, бобовых, макаронных изделий разнообразного ассортимента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выбирать, применять комбинировать различные способы приготовления блюд и га</w:t>
            </w:r>
            <w:r w:rsidRPr="00B80E22">
              <w:t>р</w:t>
            </w:r>
            <w:r w:rsidRPr="00B80E22">
              <w:t>ниров из овощей и грибов с учетом типа пит</w:t>
            </w:r>
            <w:r w:rsidRPr="00B80E22">
              <w:t>а</w:t>
            </w:r>
            <w:r w:rsidRPr="00B80E22">
              <w:t xml:space="preserve">ния, их вида и кулинарных свойств: </w:t>
            </w:r>
          </w:p>
          <w:p w:rsidR="000B2926" w:rsidRPr="00B80E22" w:rsidRDefault="000B2926" w:rsidP="00B80E22">
            <w:pPr>
              <w:pStyle w:val="ad"/>
              <w:spacing w:before="0" w:after="0"/>
              <w:ind w:left="0"/>
            </w:pPr>
            <w:r w:rsidRPr="00B80E22">
              <w:t>- замачивать сушеные;</w:t>
            </w:r>
          </w:p>
          <w:p w:rsidR="000B2926" w:rsidRPr="00B80E22" w:rsidRDefault="000B2926" w:rsidP="00B80E22">
            <w:pPr>
              <w:pStyle w:val="ad"/>
              <w:spacing w:before="0" w:after="0"/>
              <w:ind w:left="0"/>
            </w:pPr>
            <w:r w:rsidRPr="00B80E22">
              <w:t>- бланшировать;</w:t>
            </w:r>
          </w:p>
          <w:p w:rsidR="000B2926" w:rsidRPr="00B80E22" w:rsidRDefault="000B2926" w:rsidP="00B80E22">
            <w:pPr>
              <w:pStyle w:val="ad"/>
              <w:spacing w:before="0" w:after="0"/>
              <w:ind w:left="0"/>
            </w:pPr>
            <w:r w:rsidRPr="00B80E22">
              <w:t>- варить в воде или в молоке;</w:t>
            </w:r>
          </w:p>
          <w:p w:rsidR="000B2926" w:rsidRPr="00B80E22" w:rsidRDefault="000B2926" w:rsidP="00B80E22">
            <w:pPr>
              <w:pStyle w:val="ad"/>
              <w:spacing w:before="0" w:after="0"/>
              <w:ind w:left="0"/>
            </w:pPr>
            <w:r w:rsidRPr="00B80E22">
              <w:t>- готовить на пару;</w:t>
            </w:r>
          </w:p>
          <w:p w:rsidR="000B2926" w:rsidRPr="00B80E22" w:rsidRDefault="000B2926" w:rsidP="00B80E22">
            <w:pPr>
              <w:pStyle w:val="ad"/>
              <w:spacing w:before="0" w:after="0"/>
              <w:ind w:left="0"/>
            </w:pPr>
            <w:r w:rsidRPr="00B80E22">
              <w:lastRenderedPageBreak/>
              <w:t xml:space="preserve">- припускать 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в воде, бульоне и собственном с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о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ку</w:t>
            </w:r>
            <w:r w:rsidRPr="00B80E22">
              <w:t>;</w:t>
            </w:r>
          </w:p>
          <w:p w:rsidR="000B2926" w:rsidRPr="00B80E22" w:rsidRDefault="000B2926" w:rsidP="00B80E22">
            <w:pPr>
              <w:pStyle w:val="ad"/>
              <w:spacing w:before="0" w:after="0"/>
              <w:ind w:left="0"/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- жарить сырые и предварительно отваренные;</w:t>
            </w:r>
            <w:r w:rsidRPr="00B80E22">
              <w:t xml:space="preserve"> </w:t>
            </w:r>
          </w:p>
          <w:p w:rsidR="000B2926" w:rsidRPr="00B80E22" w:rsidRDefault="000B2926" w:rsidP="00B80E22">
            <w:pPr>
              <w:pStyle w:val="ad"/>
              <w:spacing w:before="0" w:after="0"/>
              <w:ind w:left="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t xml:space="preserve">- 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жарить  на решетке гриля и плоской повер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х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ности;</w:t>
            </w:r>
          </w:p>
          <w:p w:rsidR="000B2926" w:rsidRPr="00B80E22" w:rsidRDefault="000B2926" w:rsidP="00B80E22">
            <w:pPr>
              <w:pStyle w:val="ad"/>
              <w:spacing w:before="0" w:after="0"/>
              <w:ind w:left="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- фаршировать, тушить, запекать;</w:t>
            </w:r>
          </w:p>
          <w:p w:rsidR="000B2926" w:rsidRPr="00B80E22" w:rsidRDefault="000B2926" w:rsidP="00B80E22">
            <w:pPr>
              <w:pStyle w:val="ad"/>
              <w:spacing w:before="0" w:after="0"/>
              <w:ind w:left="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-  готовить овощные пюре;</w:t>
            </w:r>
          </w:p>
          <w:p w:rsidR="000B2926" w:rsidRPr="00B80E22" w:rsidRDefault="000B2926" w:rsidP="00B80E22">
            <w:pPr>
              <w:pStyle w:val="ad"/>
              <w:spacing w:before="0" w:after="0"/>
              <w:ind w:left="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- готовить начинки из грибов;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определять степень готовности  блюд и гарниров из овощей и грибов;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доводить до вкуса, нужной консисте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н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ции блюда и гарниры из овощей и грибов;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выбирать оборудование, производстве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н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ный инвентарь, посуду, инструменты в соо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т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ветствии со способом приготовления;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выбирать, применять комбинировать различные способы приготовления блюд и га</w:t>
            </w:r>
            <w:r w:rsidRPr="00B80E22">
              <w:t>р</w:t>
            </w:r>
            <w:r w:rsidRPr="00B80E22">
              <w:t>ниров из круп, бобовых и ма</w:t>
            </w:r>
            <w:r w:rsidR="003A77D7" w:rsidRPr="00B80E22">
              <w:t>к</w:t>
            </w:r>
            <w:r w:rsidRPr="00B80E22">
              <w:t xml:space="preserve">аронных изделий с учетом типа питания, вида основного сырья и его кулинарных свойств: </w:t>
            </w:r>
          </w:p>
          <w:p w:rsidR="000B2926" w:rsidRPr="00B80E22" w:rsidRDefault="000B2926" w:rsidP="00B80E22">
            <w:pPr>
              <w:pStyle w:val="ad"/>
              <w:spacing w:before="0" w:after="0"/>
              <w:ind w:left="0"/>
            </w:pPr>
            <w:r w:rsidRPr="00B80E22">
              <w:t>- замачивать в воде или молоке;</w:t>
            </w:r>
          </w:p>
          <w:p w:rsidR="000B2926" w:rsidRPr="00B80E22" w:rsidRDefault="000B2926" w:rsidP="00B80E22">
            <w:pPr>
              <w:pStyle w:val="ad"/>
              <w:spacing w:before="0" w:after="0"/>
              <w:ind w:left="0"/>
            </w:pPr>
            <w:r w:rsidRPr="00B80E22">
              <w:t>- бланшировать;</w:t>
            </w:r>
          </w:p>
          <w:p w:rsidR="000B2926" w:rsidRPr="00B80E22" w:rsidRDefault="000B2926" w:rsidP="00B80E22">
            <w:pPr>
              <w:pStyle w:val="ad"/>
              <w:spacing w:before="0" w:after="0"/>
              <w:ind w:left="0"/>
            </w:pPr>
            <w:r w:rsidRPr="00B80E22">
              <w:t>- варить в воде или в молоке;</w:t>
            </w:r>
          </w:p>
          <w:p w:rsidR="000B2926" w:rsidRPr="00B80E22" w:rsidRDefault="000B2926" w:rsidP="00B80E22">
            <w:pPr>
              <w:pStyle w:val="ad"/>
              <w:spacing w:before="0" w:after="0"/>
              <w:ind w:left="0"/>
            </w:pPr>
            <w:r w:rsidRPr="00B80E22">
              <w:t>- готовить на пару;</w:t>
            </w:r>
          </w:p>
          <w:p w:rsidR="000B2926" w:rsidRPr="00B80E22" w:rsidRDefault="000B2926" w:rsidP="00B80E22">
            <w:pPr>
              <w:pStyle w:val="ad"/>
              <w:spacing w:before="0" w:after="0"/>
              <w:ind w:left="0"/>
            </w:pPr>
            <w:r w:rsidRPr="00B80E22">
              <w:t xml:space="preserve">- припускать 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в воде, бульоне и смеси молока и воды</w:t>
            </w:r>
            <w:r w:rsidRPr="00B80E22">
              <w:t>;</w:t>
            </w:r>
          </w:p>
          <w:p w:rsidR="000B2926" w:rsidRPr="00B80E22" w:rsidRDefault="000B2926" w:rsidP="00B80E22">
            <w:pPr>
              <w:pStyle w:val="ad"/>
              <w:spacing w:before="0" w:after="0"/>
              <w:ind w:left="0"/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- жарить предварительно отваренные;</w:t>
            </w:r>
            <w:r w:rsidRPr="00B80E22">
              <w:t xml:space="preserve"> </w:t>
            </w:r>
          </w:p>
          <w:p w:rsidR="000B2926" w:rsidRPr="00B80E22" w:rsidRDefault="000B2926" w:rsidP="00B80E22">
            <w:pPr>
              <w:pStyle w:val="ad"/>
              <w:spacing w:before="0" w:after="0"/>
              <w:ind w:left="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t xml:space="preserve">- готовить 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массы из каш, формовать, жарить, запекать  изделия из каш;</w:t>
            </w:r>
          </w:p>
          <w:p w:rsidR="000B2926" w:rsidRPr="00B80E22" w:rsidRDefault="000B2926" w:rsidP="00B80E22">
            <w:pPr>
              <w:pStyle w:val="ad"/>
              <w:spacing w:before="0" w:after="0"/>
              <w:ind w:left="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- готовить блюда из  круп в сочетании с мясом, овощами;</w:t>
            </w:r>
          </w:p>
          <w:p w:rsidR="000B2926" w:rsidRPr="00B80E22" w:rsidRDefault="000B2926" w:rsidP="00B80E22">
            <w:pPr>
              <w:pStyle w:val="ad"/>
              <w:spacing w:before="0" w:after="0"/>
              <w:ind w:left="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- выкладывать в формы для запекания, запекать подготовленные макаронные изделия, бобовые;</w:t>
            </w:r>
          </w:p>
          <w:p w:rsidR="000B2926" w:rsidRPr="00B80E22" w:rsidRDefault="000B2926" w:rsidP="00B80E22">
            <w:pPr>
              <w:pStyle w:val="ad"/>
              <w:spacing w:before="0" w:after="0"/>
              <w:ind w:left="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 xml:space="preserve">-  готовить пюре </w:t>
            </w:r>
            <w:proofErr w:type="gramStart"/>
            <w:r w:rsidRPr="00B80E22">
              <w:rPr>
                <w:rStyle w:val="FontStyle121"/>
                <w:rFonts w:ascii="Times New Roman" w:hAnsi="Times New Roman"/>
                <w:sz w:val="24"/>
              </w:rPr>
              <w:t>из</w:t>
            </w:r>
            <w:proofErr w:type="gramEnd"/>
            <w:r w:rsidRPr="00B80E22">
              <w:rPr>
                <w:rStyle w:val="FontStyle121"/>
                <w:rFonts w:ascii="Times New Roman" w:hAnsi="Times New Roman"/>
                <w:sz w:val="24"/>
              </w:rPr>
              <w:t xml:space="preserve"> бобовых;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определять степень готовности  блюд и гарниров из круп, бобовых, макаронных изд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е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лий;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доводить до вкуса, нужной консисте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н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ции блюда и гарниры из круп, бобовых, мак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а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ронных изделий;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 xml:space="preserve">рассчитывать соотношение жидкости и </w:t>
            </w:r>
            <w:proofErr w:type="spellStart"/>
            <w:r w:rsidRPr="00B80E22">
              <w:rPr>
                <w:rStyle w:val="FontStyle121"/>
                <w:rFonts w:ascii="Times New Roman" w:hAnsi="Times New Roman"/>
                <w:sz w:val="24"/>
              </w:rPr>
              <w:t>основновного</w:t>
            </w:r>
            <w:proofErr w:type="spellEnd"/>
            <w:r w:rsidRPr="00B80E22">
              <w:rPr>
                <w:rStyle w:val="FontStyle121"/>
                <w:rFonts w:ascii="Times New Roman" w:hAnsi="Times New Roman"/>
                <w:sz w:val="24"/>
              </w:rPr>
              <w:t xml:space="preserve"> продукта в соответствии с но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р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 xml:space="preserve">мами для замачивания, варки, </w:t>
            </w:r>
            <w:proofErr w:type="spellStart"/>
            <w:r w:rsidRPr="00B80E22">
              <w:rPr>
                <w:rStyle w:val="FontStyle121"/>
                <w:rFonts w:ascii="Times New Roman" w:hAnsi="Times New Roman"/>
                <w:sz w:val="24"/>
              </w:rPr>
              <w:t>припускания</w:t>
            </w:r>
            <w:proofErr w:type="spellEnd"/>
            <w:r w:rsidRPr="00B80E22">
              <w:rPr>
                <w:rStyle w:val="FontStyle121"/>
                <w:rFonts w:ascii="Times New Roman" w:hAnsi="Times New Roman"/>
                <w:sz w:val="24"/>
              </w:rPr>
              <w:t xml:space="preserve"> круп, бобовых, макаронных изделий;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выбирать оборудование, производстве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н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ный инвентарь, посуду, инструменты в соо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т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ветствии со способом приготовления;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 xml:space="preserve">проверять качество готовых </w:t>
            </w:r>
            <w:r w:rsidRPr="00B80E22">
              <w:t xml:space="preserve">из овощей, грибов, круп, бобовых, макаронных изделий 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 xml:space="preserve"> перед отпуском, упаковкой на вынос;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proofErr w:type="spellStart"/>
            <w:r w:rsidRPr="00B80E22">
              <w:rPr>
                <w:rStyle w:val="FontStyle121"/>
                <w:rFonts w:ascii="Times New Roman" w:hAnsi="Times New Roman"/>
                <w:sz w:val="24"/>
              </w:rPr>
              <w:t>порционировать</w:t>
            </w:r>
            <w:proofErr w:type="spellEnd"/>
            <w:r w:rsidRPr="00B80E22">
              <w:rPr>
                <w:rStyle w:val="FontStyle121"/>
                <w:rFonts w:ascii="Times New Roman" w:hAnsi="Times New Roman"/>
                <w:sz w:val="24"/>
              </w:rPr>
              <w:t>, сервировать и офор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м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 xml:space="preserve">лять блюда и гарниры </w:t>
            </w:r>
            <w:r w:rsidRPr="00B80E22">
              <w:t xml:space="preserve">из овощей, грибов, круп, бобовых, макаронных изделий 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для подачи с учетом рационального использования ресурсов, соблюдением требований по безопасности г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о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товой продукции;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lastRenderedPageBreak/>
              <w:t xml:space="preserve">соблюдать выход при </w:t>
            </w:r>
            <w:proofErr w:type="spellStart"/>
            <w:r w:rsidRPr="00B80E22">
              <w:rPr>
                <w:rStyle w:val="FontStyle121"/>
                <w:rFonts w:ascii="Times New Roman" w:hAnsi="Times New Roman"/>
                <w:sz w:val="24"/>
              </w:rPr>
              <w:t>порционировании</w:t>
            </w:r>
            <w:proofErr w:type="spellEnd"/>
            <w:r w:rsidRPr="00B80E22">
              <w:rPr>
                <w:rStyle w:val="FontStyle121"/>
                <w:rFonts w:ascii="Times New Roman" w:hAnsi="Times New Roman"/>
                <w:sz w:val="24"/>
              </w:rPr>
              <w:t>;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выдерживать температуру подачи гор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я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чих блюд и гарниров</w:t>
            </w:r>
            <w:r w:rsidRPr="00B80E22">
              <w:t xml:space="preserve"> из овощей, грибов, круп, бобовых, макаронных изделий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;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охлаждать и замораживать готовые г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о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рячие блюда и гарниры с учетом требований к безопасности пищевых продуктов;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хранить</w:t>
            </w:r>
            <w:r w:rsidRPr="00B80E22">
              <w:t xml:space="preserve"> 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свежеприготовленные, охл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а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 xml:space="preserve">жденные и замороженные </w:t>
            </w:r>
            <w:proofErr w:type="gramStart"/>
            <w:r w:rsidRPr="00B80E22">
              <w:rPr>
                <w:rStyle w:val="FontStyle121"/>
                <w:rFonts w:ascii="Times New Roman" w:hAnsi="Times New Roman"/>
                <w:sz w:val="24"/>
              </w:rPr>
              <w:t>блюда</w:t>
            </w:r>
            <w:proofErr w:type="gramEnd"/>
            <w:r w:rsidRPr="00B80E22">
              <w:rPr>
                <w:rStyle w:val="FontStyle121"/>
                <w:rFonts w:ascii="Times New Roman" w:hAnsi="Times New Roman"/>
                <w:sz w:val="24"/>
              </w:rPr>
              <w:t xml:space="preserve"> и гарниры </w:t>
            </w:r>
            <w:r w:rsidRPr="00B80E22">
              <w:t>из овощей, грибов, круп, бобовых, макаронных изделий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 xml:space="preserve">; 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 xml:space="preserve">разогревать блюда и гарниры </w:t>
            </w:r>
            <w:r w:rsidRPr="00B80E22">
              <w:t xml:space="preserve">из овощей, грибов, круп, бобовых, макаронных изделий 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с учетом требований к безопасности готовой продукции;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выбирать контейнеры, эстетично упак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о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вывать на вынос, для транспортирования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рассчитывать стоимость,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вести учет реализованных горячих блюд и гарниров из овощей, грибов, круп, бобовых, макаронных изделий разнообразного ассорт</w:t>
            </w:r>
            <w:r w:rsidRPr="00B80E22">
              <w:t>и</w:t>
            </w:r>
            <w:r w:rsidRPr="00B80E22">
              <w:t>мента;</w:t>
            </w:r>
          </w:p>
          <w:p w:rsidR="000B2926" w:rsidRPr="00B80E22" w:rsidRDefault="000B2926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владеть профессиональной терминологией; консультировать потребителей, оказывать им помощь в выборе горячих блюд и гарниров из овощей, грибов, круп, бобовых, макаронных изделий</w:t>
            </w:r>
          </w:p>
        </w:tc>
      </w:tr>
      <w:tr w:rsidR="000B2926" w:rsidRPr="00B80E22" w:rsidTr="001636D6">
        <w:trPr>
          <w:trHeight w:val="630"/>
          <w:jc w:val="center"/>
        </w:trPr>
        <w:tc>
          <w:tcPr>
            <w:tcW w:w="1916" w:type="dxa"/>
            <w:vMerge/>
            <w:shd w:val="clear" w:color="auto" w:fill="auto"/>
          </w:tcPr>
          <w:p w:rsidR="000B2926" w:rsidRPr="00B80E22" w:rsidRDefault="000B2926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0B2926" w:rsidRPr="00B80E22" w:rsidRDefault="000B2926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3" w:type="dxa"/>
            <w:shd w:val="clear" w:color="auto" w:fill="auto"/>
          </w:tcPr>
          <w:p w:rsidR="000B2926" w:rsidRPr="00B80E22" w:rsidRDefault="000B2926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правила выбора основных продуктов и дополнительных ингредиентов с учетом их с</w:t>
            </w:r>
            <w:r w:rsidRPr="00B80E22">
              <w:t>о</w:t>
            </w:r>
            <w:r w:rsidRPr="00B80E22">
              <w:t>четаемости, взаимозаменяемости;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критерии оценки качества основных продуктов и дополнительных ингредиентов для горячих блюд и гарниров из овощей, грибов, круп, бобовых, макаронных изделий разноо</w:t>
            </w:r>
            <w:r w:rsidRPr="00B80E22">
              <w:t>б</w:t>
            </w:r>
            <w:r w:rsidRPr="00B80E22">
              <w:t>разного ассортимента;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виды, характеристика региональных в</w:t>
            </w:r>
            <w:r w:rsidRPr="00B80E22">
              <w:t>и</w:t>
            </w:r>
            <w:r w:rsidRPr="00B80E22">
              <w:t>дов сырья, продуктов;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нормы взаимозаменяемости сырья и продуктов;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методы приготовления блюд и гарниров из овощей и грибов, правила их выбора с уч</w:t>
            </w:r>
            <w:r w:rsidRPr="00B80E22">
              <w:t>е</w:t>
            </w:r>
            <w:r w:rsidRPr="00B80E22">
              <w:t>том типа питания, кулинарных свойств овощей и грибов;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виды, назначение и правила безопасной эксплуатации оборудования, инвентаря и</w:t>
            </w:r>
            <w:r w:rsidRPr="00B80E22">
              <w:t>н</w:t>
            </w:r>
            <w:r w:rsidRPr="00B80E22">
              <w:t>струментов;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ассортимент, рецептуры, требования к качеству, температура подачи блюд и гарниров из овощей и грибов;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органолептические способы определения готовности;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ассортимент пряностей, приправ, и</w:t>
            </w:r>
            <w:r w:rsidRPr="00B80E22">
              <w:t>с</w:t>
            </w:r>
            <w:r w:rsidRPr="00B80E22">
              <w:t>пользуемых при приготовлении блюд из ов</w:t>
            </w:r>
            <w:r w:rsidRPr="00B80E22">
              <w:t>о</w:t>
            </w:r>
            <w:r w:rsidRPr="00B80E22">
              <w:t>щей и грибов, их сочетаемость с основными продуктами;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lastRenderedPageBreak/>
              <w:t>нормы взаимозаменяемости основного сырья и дополнительных ингредиентов с уч</w:t>
            </w:r>
            <w:r w:rsidRPr="00B80E22">
              <w:t>е</w:t>
            </w:r>
            <w:r w:rsidRPr="00B80E22">
              <w:t>том сезонности, региональных особенностей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методы приготовления блюд и гарниров из круп, бобовых и макаронных изделий, пр</w:t>
            </w:r>
            <w:r w:rsidRPr="00B80E22">
              <w:t>а</w:t>
            </w:r>
            <w:r w:rsidRPr="00B80E22">
              <w:t>вила их выбора с учетом типа питания, кул</w:t>
            </w:r>
            <w:r w:rsidRPr="00B80E22">
              <w:t>и</w:t>
            </w:r>
            <w:r w:rsidRPr="00B80E22">
              <w:t>нарных свойств основного сырья и продуктов;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виды, назначение и правила безопасной эксплуатации оборудования, инвентаря и</w:t>
            </w:r>
            <w:r w:rsidRPr="00B80E22">
              <w:t>н</w:t>
            </w:r>
            <w:r w:rsidRPr="00B80E22">
              <w:t>струментов;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ассортимент, рецептуры, требования к качеству, температура подачи блюд и гарниров из круп, бобовых и макаронных изделий;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органолептические способы определения готовности;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ассортимент пряностей, приправ, и</w:t>
            </w:r>
            <w:r w:rsidRPr="00B80E22">
              <w:t>с</w:t>
            </w:r>
            <w:r w:rsidRPr="00B80E22">
              <w:t>пользуемых при приготовлении блюд и гарн</w:t>
            </w:r>
            <w:r w:rsidRPr="00B80E22">
              <w:t>и</w:t>
            </w:r>
            <w:r w:rsidRPr="00B80E22">
              <w:t>ров из круп, бобовых и макаронных изделий, их сочетаемость с основными продуктами;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нормы взаимозаменяемости основного сырья и дополнительных ингредиентов с уч</w:t>
            </w:r>
            <w:r w:rsidRPr="00B80E22">
              <w:t>е</w:t>
            </w:r>
            <w:r w:rsidRPr="00B80E22">
              <w:t>том сезонности, региональных особенностей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 xml:space="preserve">техника </w:t>
            </w:r>
            <w:proofErr w:type="spellStart"/>
            <w:r w:rsidRPr="00B80E22">
              <w:t>порционирования</w:t>
            </w:r>
            <w:proofErr w:type="spellEnd"/>
            <w:r w:rsidRPr="00B80E22">
              <w:t>, варианты оформления блюд и гарниров из овощей, гр</w:t>
            </w:r>
            <w:r w:rsidRPr="00B80E22">
              <w:t>и</w:t>
            </w:r>
            <w:r w:rsidRPr="00B80E22">
              <w:t>бов, круп, бобовых, макаронных изделий ра</w:t>
            </w:r>
            <w:r w:rsidRPr="00B80E22">
              <w:t>з</w:t>
            </w:r>
            <w:r w:rsidRPr="00B80E22">
              <w:t>нообразного ассортимента  для подачи;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виды, назначение посуды для подачи, термосов, контейнеров для отпуска на вынос блюд и гарниров из овощей, грибов, круп, б</w:t>
            </w:r>
            <w:r w:rsidRPr="00B80E22">
              <w:t>о</w:t>
            </w:r>
            <w:r w:rsidRPr="00B80E22">
              <w:t>бовых, макаронных изделий разнообразного ассортимента, в том числе региональных;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методы сервировки и подачи, темпер</w:t>
            </w:r>
            <w:r w:rsidRPr="00B80E22">
              <w:t>а</w:t>
            </w:r>
            <w:r w:rsidRPr="00B80E22">
              <w:t>тура подачи блюд и гарниров из овощей, гр</w:t>
            </w:r>
            <w:r w:rsidRPr="00B80E22">
              <w:t>и</w:t>
            </w:r>
            <w:r w:rsidRPr="00B80E22">
              <w:t>бов, круп, бобовых, макаронных изделий ра</w:t>
            </w:r>
            <w:r w:rsidRPr="00B80E22">
              <w:t>з</w:t>
            </w:r>
            <w:r w:rsidRPr="00B80E22">
              <w:t>нообразного ассортимента;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правила разогревания,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правила охлаждения, замораживания и хранения готовых блюд и гарниров из овощей, грибов, круп, бобовых, макаронных изделий разнообразного ассортимента;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требования к безопасности хранения г</w:t>
            </w:r>
            <w:r w:rsidRPr="00B80E22">
              <w:t>о</w:t>
            </w:r>
            <w:r w:rsidRPr="00B80E22">
              <w:t>товых горячих блюд и гарниров из овощей, грибов, круп, бобовых, макаронных изделий разнообразного ассортимента;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правила и порядок расчета потребителей при оплате наличными деньгами, при безн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а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личной форме оплаты;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правила поведения, степень ответстве</w:t>
            </w:r>
            <w:r w:rsidRPr="00B80E22">
              <w:t>н</w:t>
            </w:r>
            <w:r w:rsidRPr="00B80E22">
              <w:t>ности за правильность расчетов с потребител</w:t>
            </w:r>
            <w:r w:rsidRPr="00B80E22">
              <w:t>я</w:t>
            </w:r>
            <w:r w:rsidRPr="00B80E22">
              <w:t>ми;</w:t>
            </w:r>
          </w:p>
          <w:p w:rsidR="000B2926" w:rsidRPr="00B80E22" w:rsidRDefault="000B2926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правила, техника общения с потребит</w:t>
            </w:r>
            <w:r w:rsidRPr="00B80E22">
              <w:t>е</w:t>
            </w:r>
            <w:r w:rsidRPr="00B80E22">
              <w:t>лями;</w:t>
            </w:r>
          </w:p>
          <w:p w:rsidR="000B2926" w:rsidRPr="00B80E22" w:rsidRDefault="000B2926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базовый словарный запас на иностранном яз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ке</w:t>
            </w:r>
          </w:p>
        </w:tc>
      </w:tr>
      <w:tr w:rsidR="003A77D7" w:rsidRPr="00B80E22" w:rsidTr="003A77D7">
        <w:trPr>
          <w:trHeight w:val="941"/>
          <w:jc w:val="center"/>
        </w:trPr>
        <w:tc>
          <w:tcPr>
            <w:tcW w:w="1916" w:type="dxa"/>
            <w:vMerge w:val="restart"/>
            <w:shd w:val="clear" w:color="auto" w:fill="auto"/>
          </w:tcPr>
          <w:p w:rsidR="003A77D7" w:rsidRPr="00B80E22" w:rsidRDefault="003A77D7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3A77D7" w:rsidRPr="00B80E22" w:rsidRDefault="003A77D7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 xml:space="preserve">ПК 2.6. </w:t>
            </w:r>
          </w:p>
          <w:p w:rsidR="003A77D7" w:rsidRPr="00B80E22" w:rsidRDefault="003A77D7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ализации гор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чих блюд, кул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нарных изделий, закусок из яиц, творога, сыра, муки разноо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разного ассо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тимента</w:t>
            </w:r>
          </w:p>
        </w:tc>
        <w:tc>
          <w:tcPr>
            <w:tcW w:w="5173" w:type="dxa"/>
            <w:shd w:val="clear" w:color="auto" w:fill="auto"/>
          </w:tcPr>
          <w:p w:rsidR="003A77D7" w:rsidRPr="00B80E22" w:rsidRDefault="003A77D7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Практический опыт </w:t>
            </w:r>
            <w:proofErr w:type="gramStart"/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A77D7" w:rsidRPr="00B80E22" w:rsidRDefault="003A77D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proofErr w:type="gramStart"/>
            <w:r w:rsidRPr="00B80E22">
              <w:t>приготовлении</w:t>
            </w:r>
            <w:proofErr w:type="gramEnd"/>
            <w:r w:rsidRPr="00B80E22">
              <w:t>, творческом оформлении и подготовке к реализации горячих блюд, к</w:t>
            </w:r>
            <w:r w:rsidRPr="00B80E22">
              <w:t>у</w:t>
            </w:r>
            <w:r w:rsidRPr="00B80E22">
              <w:t>линарных изделий и закусок из яиц, творога, сыра, муки</w:t>
            </w:r>
          </w:p>
          <w:p w:rsidR="003A77D7" w:rsidRPr="00B80E22" w:rsidRDefault="003A77D7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ведении</w:t>
            </w:r>
            <w:proofErr w:type="gramEnd"/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расчетов с потребителями при отпуске продукции на вынос; взаимодействии с потр</w:t>
            </w: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>бителями при отпуске продукции с прила</w:t>
            </w: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>ка/раздачи</w:t>
            </w:r>
          </w:p>
        </w:tc>
      </w:tr>
      <w:tr w:rsidR="003A77D7" w:rsidRPr="00B80E22" w:rsidTr="003A77D7">
        <w:trPr>
          <w:trHeight w:val="1665"/>
          <w:jc w:val="center"/>
        </w:trPr>
        <w:tc>
          <w:tcPr>
            <w:tcW w:w="1916" w:type="dxa"/>
            <w:vMerge/>
            <w:shd w:val="clear" w:color="auto" w:fill="auto"/>
          </w:tcPr>
          <w:p w:rsidR="003A77D7" w:rsidRPr="00B80E22" w:rsidRDefault="003A77D7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3A77D7" w:rsidRPr="00B80E22" w:rsidRDefault="003A77D7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3" w:type="dxa"/>
            <w:shd w:val="clear" w:color="auto" w:fill="auto"/>
          </w:tcPr>
          <w:p w:rsidR="003A77D7" w:rsidRPr="00B80E22" w:rsidRDefault="003A77D7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A77D7" w:rsidRPr="00B80E22" w:rsidRDefault="003A77D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подбирать в соответствии с технолог</w:t>
            </w:r>
            <w:r w:rsidRPr="00B80E22">
              <w:t>и</w:t>
            </w:r>
            <w:r w:rsidRPr="00B80E22">
              <w:t>ческими требованиями, оценивать качество и безопасность основных продуктов и дополн</w:t>
            </w:r>
            <w:r w:rsidRPr="00B80E22">
              <w:t>и</w:t>
            </w:r>
            <w:r w:rsidRPr="00B80E22">
              <w:t>тельных ингредиентов;</w:t>
            </w:r>
          </w:p>
          <w:p w:rsidR="003A77D7" w:rsidRPr="00B80E22" w:rsidRDefault="003A77D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организовывать их хранение в процессе приготовления горячих блюд, кулинарных и</w:t>
            </w:r>
            <w:r w:rsidRPr="00B80E22">
              <w:t>з</w:t>
            </w:r>
            <w:r w:rsidRPr="00B80E22">
              <w:t>делий, закусок из яиц, творога, сыра, муки с соблюдением требований по безопасности пр</w:t>
            </w:r>
            <w:r w:rsidRPr="00B80E22">
              <w:t>о</w:t>
            </w:r>
            <w:r w:rsidRPr="00B80E22">
              <w:t>дукции, товарного соседства;</w:t>
            </w:r>
          </w:p>
          <w:p w:rsidR="003A77D7" w:rsidRPr="00B80E22" w:rsidRDefault="003A77D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 xml:space="preserve">выбирать, подготавливать пряности, приправы, специи; </w:t>
            </w:r>
          </w:p>
          <w:p w:rsidR="003A77D7" w:rsidRPr="00B80E22" w:rsidRDefault="003A77D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взвешивать, измерять продукты, вход</w:t>
            </w:r>
            <w:r w:rsidRPr="00B80E22">
              <w:t>я</w:t>
            </w:r>
            <w:r w:rsidRPr="00B80E22">
              <w:t xml:space="preserve">щие в состав горячих блюд, кулинарных </w:t>
            </w:r>
            <w:proofErr w:type="spellStart"/>
            <w:r w:rsidRPr="00B80E22">
              <w:t>издлий</w:t>
            </w:r>
            <w:proofErr w:type="spellEnd"/>
            <w:r w:rsidRPr="00B80E22">
              <w:t xml:space="preserve"> и закусок из яиц, творога, сыра, муки в соотве</w:t>
            </w:r>
            <w:r w:rsidRPr="00B80E22">
              <w:t>т</w:t>
            </w:r>
            <w:r w:rsidRPr="00B80E22">
              <w:t>ствии с рецептурой;</w:t>
            </w:r>
          </w:p>
          <w:p w:rsidR="003A77D7" w:rsidRPr="00B80E22" w:rsidRDefault="003A77D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осуществлять взаимозаменяемость пр</w:t>
            </w:r>
            <w:r w:rsidRPr="00B80E22">
              <w:t>о</w:t>
            </w:r>
            <w:r w:rsidRPr="00B80E22">
              <w:t>дуктов в соответствии с нормами закладки, особенностями заказа, сезонностью;</w:t>
            </w:r>
          </w:p>
          <w:p w:rsidR="003A77D7" w:rsidRPr="00B80E22" w:rsidRDefault="003A77D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использовать региональные продукты для приготовления горячих блюд, кулинарных изделий и закусок из яиц, творога, сыра, муки разнообразного ассортимента</w:t>
            </w:r>
          </w:p>
          <w:p w:rsidR="003A77D7" w:rsidRPr="00B80E22" w:rsidRDefault="003A77D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t>выбирать, применять комбинировать различные способы приготовления горячих блюд из яиц с учетом типа питания, вида о</w:t>
            </w:r>
            <w:r w:rsidRPr="00B80E22">
              <w:t>с</w:t>
            </w:r>
            <w:r w:rsidRPr="00B80E22">
              <w:t>новного сырья, его кулинарных свойств: (в</w:t>
            </w:r>
            <w:r w:rsidRPr="00B80E22">
              <w:t>а</w:t>
            </w:r>
            <w:r w:rsidRPr="00B80E22">
              <w:t xml:space="preserve">рить в скорлупе и без, готовить на пару, жарить основным способом и с добавлением других ингредиентов, 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жарить  на плоской поверхности, во фритюре, фаршировать, запекать)</w:t>
            </w:r>
          </w:p>
          <w:p w:rsidR="003A77D7" w:rsidRPr="00B80E22" w:rsidRDefault="003A77D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определять степень готовности  блюд из яиц; доводить до вкуса;</w:t>
            </w:r>
          </w:p>
          <w:p w:rsidR="003A77D7" w:rsidRPr="00B80E22" w:rsidRDefault="003A77D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 xml:space="preserve">выбирать, применять комбинировать различные способы приготовления горячих блюд из творога с учетом типа питания, вида основного сырья, его кулинарных свойств: </w:t>
            </w:r>
          </w:p>
          <w:p w:rsidR="003A77D7" w:rsidRPr="00B80E22" w:rsidRDefault="003A77D7" w:rsidP="00B80E22">
            <w:pPr>
              <w:pStyle w:val="ad"/>
              <w:spacing w:before="0" w:after="0"/>
              <w:ind w:left="0"/>
            </w:pPr>
            <w:r w:rsidRPr="00B80E22">
              <w:t xml:space="preserve">- протирать и </w:t>
            </w:r>
            <w:proofErr w:type="spellStart"/>
            <w:r w:rsidRPr="00B80E22">
              <w:t>отпрессовывать</w:t>
            </w:r>
            <w:proofErr w:type="spellEnd"/>
            <w:r w:rsidRPr="00B80E22">
              <w:t xml:space="preserve"> творог вручную и механизированным способом;</w:t>
            </w:r>
          </w:p>
          <w:p w:rsidR="003A77D7" w:rsidRPr="00B80E22" w:rsidRDefault="003A77D7" w:rsidP="00B80E22">
            <w:pPr>
              <w:pStyle w:val="ad"/>
              <w:spacing w:before="0" w:after="0"/>
              <w:ind w:left="0"/>
            </w:pPr>
            <w:r w:rsidRPr="00B80E22">
              <w:t>- формовать изделия из творога;</w:t>
            </w:r>
          </w:p>
          <w:p w:rsidR="003A77D7" w:rsidRPr="00B80E22" w:rsidRDefault="003A77D7" w:rsidP="00B80E22">
            <w:pPr>
              <w:pStyle w:val="ad"/>
              <w:spacing w:before="0" w:after="0"/>
              <w:ind w:left="0"/>
            </w:pPr>
            <w:r w:rsidRPr="00B80E22">
              <w:t>- жарить, варить на пару, запекать  изделия из творога;</w:t>
            </w:r>
          </w:p>
          <w:p w:rsidR="003A77D7" w:rsidRPr="00B80E22" w:rsidRDefault="003A77D7" w:rsidP="00B80E22">
            <w:pPr>
              <w:pStyle w:val="ad"/>
              <w:spacing w:before="0" w:after="0"/>
              <w:ind w:left="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t xml:space="preserve">- 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жарить  на плоской поверхности;</w:t>
            </w:r>
          </w:p>
          <w:p w:rsidR="003A77D7" w:rsidRPr="00B80E22" w:rsidRDefault="003A77D7" w:rsidP="00B80E22">
            <w:pPr>
              <w:pStyle w:val="ad"/>
              <w:spacing w:before="0" w:after="0"/>
              <w:ind w:left="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- жарить, запекать на гриле;</w:t>
            </w:r>
          </w:p>
          <w:p w:rsidR="003A77D7" w:rsidRPr="00B80E22" w:rsidRDefault="003A77D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определять степень готовности  блюд из творога; доводить до вкуса;</w:t>
            </w:r>
          </w:p>
          <w:p w:rsidR="003A77D7" w:rsidRPr="00B80E22" w:rsidRDefault="003A77D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 xml:space="preserve">выбирать, применять комбинировать </w:t>
            </w:r>
            <w:r w:rsidRPr="00B80E22">
              <w:lastRenderedPageBreak/>
              <w:t>различные способы приготовления горячих блюд, кулинарных  изделий из муки с учетом типа питания, вида основного сырья, его кул</w:t>
            </w:r>
            <w:r w:rsidRPr="00B80E22">
              <w:t>и</w:t>
            </w:r>
            <w:r w:rsidRPr="00B80E22">
              <w:t>нарных свойств:</w:t>
            </w:r>
          </w:p>
          <w:p w:rsidR="003A77D7" w:rsidRPr="00B80E22" w:rsidRDefault="003A77D7" w:rsidP="00B80E22">
            <w:pPr>
              <w:pStyle w:val="ad"/>
              <w:spacing w:before="0" w:after="0"/>
              <w:ind w:left="0"/>
            </w:pPr>
            <w:proofErr w:type="gramStart"/>
            <w:r w:rsidRPr="00B80E22">
              <w:t xml:space="preserve">- замешивать тесто дрожжевое (для оладий, блинов, пончиков, пиццы) и </w:t>
            </w:r>
            <w:proofErr w:type="spellStart"/>
            <w:r w:rsidRPr="00B80E22">
              <w:t>бездрожжевое</w:t>
            </w:r>
            <w:proofErr w:type="spellEnd"/>
            <w:r w:rsidRPr="00B80E22">
              <w:t xml:space="preserve"> (для лапши домашней, пельменей, вареников, чеб</w:t>
            </w:r>
            <w:r w:rsidRPr="00B80E22">
              <w:t>у</w:t>
            </w:r>
            <w:r w:rsidRPr="00B80E22">
              <w:t>реков, блинчиков);</w:t>
            </w:r>
            <w:proofErr w:type="gramEnd"/>
          </w:p>
          <w:p w:rsidR="003A77D7" w:rsidRPr="00B80E22" w:rsidRDefault="003A77D7" w:rsidP="00B80E22">
            <w:pPr>
              <w:pStyle w:val="ad"/>
              <w:spacing w:before="0" w:after="0"/>
              <w:ind w:left="0"/>
            </w:pPr>
            <w:r w:rsidRPr="00B80E22">
              <w:t>- формовать изделия из теста (пельмени, вар</w:t>
            </w:r>
            <w:r w:rsidRPr="00B80E22">
              <w:t>е</w:t>
            </w:r>
            <w:r w:rsidRPr="00B80E22">
              <w:t>ники, пиццу, пончики, чебуреки и т.д.);</w:t>
            </w:r>
          </w:p>
          <w:p w:rsidR="003A77D7" w:rsidRPr="00B80E22" w:rsidRDefault="003A77D7" w:rsidP="00B80E22">
            <w:pPr>
              <w:pStyle w:val="ad"/>
              <w:spacing w:before="0" w:after="0"/>
              <w:ind w:left="0"/>
            </w:pPr>
            <w:r w:rsidRPr="00B80E22">
              <w:t>- охлаждать и замораживать тесто и изделия из теста с фаршами;</w:t>
            </w:r>
          </w:p>
          <w:p w:rsidR="003A77D7" w:rsidRPr="00B80E22" w:rsidRDefault="003A77D7" w:rsidP="00B80E22">
            <w:pPr>
              <w:pStyle w:val="ad"/>
              <w:spacing w:before="0" w:after="0"/>
              <w:ind w:left="0"/>
            </w:pPr>
            <w:r w:rsidRPr="00B80E22">
              <w:t>- подготавливать продукты для пиццы;</w:t>
            </w:r>
          </w:p>
          <w:p w:rsidR="003A77D7" w:rsidRPr="00B80E22" w:rsidRDefault="003A77D7" w:rsidP="00B80E22">
            <w:pPr>
              <w:pStyle w:val="ad"/>
              <w:spacing w:before="0" w:after="0"/>
              <w:ind w:left="0"/>
            </w:pPr>
            <w:r w:rsidRPr="00B80E22">
              <w:t>- раскатывать тесто, нарезать лапшу домашнюю вручную и механизированным способом;</w:t>
            </w:r>
          </w:p>
          <w:p w:rsidR="003A77D7" w:rsidRPr="00B80E22" w:rsidRDefault="003A77D7" w:rsidP="00B80E22">
            <w:pPr>
              <w:pStyle w:val="ad"/>
              <w:spacing w:before="0" w:after="0"/>
              <w:ind w:left="0"/>
            </w:pPr>
            <w:r w:rsidRPr="00B80E22">
              <w:t>- жарить на сковороде, на плоской поверхности блинчики, блины, оладьи;</w:t>
            </w:r>
          </w:p>
          <w:p w:rsidR="003A77D7" w:rsidRPr="00B80E22" w:rsidRDefault="003A77D7" w:rsidP="00B80E22">
            <w:pPr>
              <w:pStyle w:val="ad"/>
              <w:spacing w:before="0" w:after="0"/>
              <w:ind w:left="0"/>
            </w:pPr>
            <w:r w:rsidRPr="00B80E22">
              <w:t>- выпекать, варить в воде и на пару изделия из теста;</w:t>
            </w:r>
          </w:p>
          <w:p w:rsidR="003A77D7" w:rsidRPr="00B80E22" w:rsidRDefault="003A77D7" w:rsidP="00B80E22">
            <w:pPr>
              <w:pStyle w:val="ad"/>
              <w:spacing w:before="0" w:after="0"/>
              <w:ind w:left="0"/>
            </w:pPr>
            <w:r w:rsidRPr="00B80E22">
              <w:t>- жарить в большом количестве жира;</w:t>
            </w:r>
          </w:p>
          <w:p w:rsidR="003A77D7" w:rsidRPr="00B80E22" w:rsidRDefault="003A77D7" w:rsidP="00B80E22">
            <w:pPr>
              <w:pStyle w:val="ad"/>
              <w:spacing w:before="0" w:after="0"/>
              <w:ind w:left="0"/>
            </w:pPr>
            <w:r w:rsidRPr="00B80E22">
              <w:t>- жарить после предварительного отваривания изделий из теста;</w:t>
            </w:r>
          </w:p>
          <w:p w:rsidR="003A77D7" w:rsidRPr="00B80E22" w:rsidRDefault="003A77D7" w:rsidP="00B80E22">
            <w:pPr>
              <w:pStyle w:val="ad"/>
              <w:spacing w:before="0" w:after="0"/>
              <w:ind w:left="0"/>
            </w:pPr>
            <w:r w:rsidRPr="00B80E22">
              <w:t>- разогревать в СВЧ  готовые мучные изделия;</w:t>
            </w:r>
          </w:p>
          <w:p w:rsidR="003A77D7" w:rsidRPr="00B80E22" w:rsidRDefault="003A77D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определять степень готовности  блюд, кулинарных изделий  из муки; доводить до вк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у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са;</w:t>
            </w:r>
          </w:p>
          <w:p w:rsidR="003A77D7" w:rsidRPr="00B80E22" w:rsidRDefault="003A77D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 xml:space="preserve">проверять качество готовых </w:t>
            </w:r>
            <w:r w:rsidRPr="00B80E22">
              <w:t>блюд, кул</w:t>
            </w:r>
            <w:r w:rsidRPr="00B80E22">
              <w:t>и</w:t>
            </w:r>
            <w:r w:rsidRPr="00B80E22">
              <w:t>нарных изделий, закусок п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еред отпуском, уп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а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ковкой на вынос;</w:t>
            </w:r>
          </w:p>
          <w:p w:rsidR="003A77D7" w:rsidRPr="00B80E22" w:rsidRDefault="003A77D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proofErr w:type="spellStart"/>
            <w:r w:rsidRPr="00B80E22">
              <w:rPr>
                <w:rStyle w:val="FontStyle121"/>
                <w:rFonts w:ascii="Times New Roman" w:hAnsi="Times New Roman"/>
                <w:sz w:val="24"/>
              </w:rPr>
              <w:t>порционировать</w:t>
            </w:r>
            <w:proofErr w:type="spellEnd"/>
            <w:r w:rsidRPr="00B80E22">
              <w:rPr>
                <w:rStyle w:val="FontStyle121"/>
                <w:rFonts w:ascii="Times New Roman" w:hAnsi="Times New Roman"/>
                <w:sz w:val="24"/>
              </w:rPr>
              <w:t>, сервировать и офор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м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 xml:space="preserve">лять </w:t>
            </w:r>
            <w:r w:rsidRPr="00B80E22">
              <w:t xml:space="preserve">блюда, кулинарные изделия, закуски 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для подачи с учетом рационального использования ресурсов, соблюдением требований по безопа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с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ности готовой продукции;</w:t>
            </w:r>
          </w:p>
          <w:p w:rsidR="003A77D7" w:rsidRPr="00B80E22" w:rsidRDefault="003A77D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 xml:space="preserve">соблюдать выход при </w:t>
            </w:r>
            <w:proofErr w:type="spellStart"/>
            <w:r w:rsidRPr="00B80E22">
              <w:rPr>
                <w:rStyle w:val="FontStyle121"/>
                <w:rFonts w:ascii="Times New Roman" w:hAnsi="Times New Roman"/>
                <w:sz w:val="24"/>
              </w:rPr>
              <w:t>порционировании</w:t>
            </w:r>
            <w:proofErr w:type="spellEnd"/>
            <w:r w:rsidRPr="00B80E22">
              <w:rPr>
                <w:rStyle w:val="FontStyle121"/>
                <w:rFonts w:ascii="Times New Roman" w:hAnsi="Times New Roman"/>
                <w:sz w:val="24"/>
              </w:rPr>
              <w:t>;</w:t>
            </w:r>
          </w:p>
          <w:p w:rsidR="003A77D7" w:rsidRPr="00B80E22" w:rsidRDefault="003A77D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выдерживать температуру подачи гор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я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 xml:space="preserve">чих </w:t>
            </w:r>
            <w:r w:rsidRPr="00B80E22">
              <w:t>блюд, кулинарных изделий, закусок из яиц, творога, сыра, муки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;</w:t>
            </w:r>
          </w:p>
          <w:p w:rsidR="003A77D7" w:rsidRPr="00B80E22" w:rsidRDefault="003A77D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охлаждать и замораживать готовые г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о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рячие блюда и полуфабрикаты из теста с уч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е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том требований к безопасности пищевых пр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о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дуктов;</w:t>
            </w:r>
          </w:p>
          <w:p w:rsidR="003A77D7" w:rsidRPr="00B80E22" w:rsidRDefault="003A77D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хранить</w:t>
            </w:r>
            <w:r w:rsidRPr="00B80E22">
              <w:t xml:space="preserve"> 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свежеприготовленные, охл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а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жденные и замороженные блюда, кулинарные изделия, полуфабрикаты для них с учетом тр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е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 xml:space="preserve">бований по безопасности готовой продукции; </w:t>
            </w:r>
          </w:p>
          <w:p w:rsidR="003A77D7" w:rsidRPr="00B80E22" w:rsidRDefault="003A77D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разогревать охлажденные и замороже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н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ные блюда, кулинарные изделия с учетом тр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е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бований к безопасности готовой продукции;</w:t>
            </w:r>
          </w:p>
          <w:p w:rsidR="003A77D7" w:rsidRPr="00B80E22" w:rsidRDefault="003A77D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выбирать контейнеры, эстетично упак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о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вывать на вынос, для транспортирования;</w:t>
            </w:r>
          </w:p>
          <w:p w:rsidR="003A77D7" w:rsidRPr="00B80E22" w:rsidRDefault="003A77D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рассчитывать стоимость,</w:t>
            </w:r>
          </w:p>
          <w:p w:rsidR="003A77D7" w:rsidRPr="00B80E22" w:rsidRDefault="003A77D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вести учет реализованных горячих блюд, кулинарных изделий, закусок из яиц, творога, сыра, муки разнообразного ассортимента;</w:t>
            </w:r>
          </w:p>
          <w:p w:rsidR="003A77D7" w:rsidRPr="00B80E22" w:rsidRDefault="003A77D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владеть профессиональной терминол</w:t>
            </w:r>
            <w:r w:rsidRPr="00B80E22">
              <w:t>о</w:t>
            </w:r>
            <w:r w:rsidRPr="00B80E22">
              <w:lastRenderedPageBreak/>
              <w:t>гией;</w:t>
            </w:r>
          </w:p>
          <w:p w:rsidR="003A77D7" w:rsidRPr="00B80E22" w:rsidRDefault="003A77D7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консультировать потребителей, оказывать им помощь в выборе горячих блюд и гарниров из овощей, грибов, круп, бобовых, макаронных изделий</w:t>
            </w:r>
          </w:p>
        </w:tc>
      </w:tr>
      <w:tr w:rsidR="003A77D7" w:rsidRPr="00B80E22" w:rsidTr="001636D6">
        <w:trPr>
          <w:trHeight w:val="1095"/>
          <w:jc w:val="center"/>
        </w:trPr>
        <w:tc>
          <w:tcPr>
            <w:tcW w:w="1916" w:type="dxa"/>
            <w:vMerge/>
            <w:shd w:val="clear" w:color="auto" w:fill="auto"/>
          </w:tcPr>
          <w:p w:rsidR="003A77D7" w:rsidRPr="00B80E22" w:rsidRDefault="003A77D7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3A77D7" w:rsidRPr="00B80E22" w:rsidRDefault="003A77D7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3" w:type="dxa"/>
            <w:shd w:val="clear" w:color="auto" w:fill="auto"/>
          </w:tcPr>
          <w:p w:rsidR="003A77D7" w:rsidRPr="00B80E22" w:rsidRDefault="003A77D7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A77D7" w:rsidRPr="00B80E22" w:rsidRDefault="003A77D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правила выбора основных продуктов и дополнительных ингредиентов с учетом их с</w:t>
            </w:r>
            <w:r w:rsidRPr="00B80E22">
              <w:t>о</w:t>
            </w:r>
            <w:r w:rsidRPr="00B80E22">
              <w:t>четаемости, взаимозаменяемости;</w:t>
            </w:r>
          </w:p>
          <w:p w:rsidR="003A77D7" w:rsidRPr="00B80E22" w:rsidRDefault="003A77D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критерии оценки качества основных продуктов и дополнительных ингредиентов для горячих блюд, кулинарных изделий из яиц, творога, сыра, муки разнообразного ассорт</w:t>
            </w:r>
            <w:r w:rsidRPr="00B80E22">
              <w:t>и</w:t>
            </w:r>
            <w:r w:rsidRPr="00B80E22">
              <w:t>мента;</w:t>
            </w:r>
          </w:p>
          <w:p w:rsidR="003A77D7" w:rsidRPr="00B80E22" w:rsidRDefault="003A77D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виды, характеристика региональных в</w:t>
            </w:r>
            <w:r w:rsidRPr="00B80E22">
              <w:t>и</w:t>
            </w:r>
            <w:r w:rsidRPr="00B80E22">
              <w:t>дов сырья, продуктов;</w:t>
            </w:r>
          </w:p>
          <w:p w:rsidR="003A77D7" w:rsidRPr="00B80E22" w:rsidRDefault="003A77D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нормы взаимозаменяемости сырья и продуктов;</w:t>
            </w:r>
          </w:p>
          <w:p w:rsidR="003A77D7" w:rsidRPr="00B80E22" w:rsidRDefault="003A77D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методы приготовления блюд из яиц, тв</w:t>
            </w:r>
            <w:r w:rsidRPr="00B80E22">
              <w:t>о</w:t>
            </w:r>
            <w:r w:rsidRPr="00B80E22">
              <w:t>рога, сыра, муки, правила их выбора с учетом типа питания, кулинарных свойств основного продукта;</w:t>
            </w:r>
          </w:p>
          <w:p w:rsidR="003A77D7" w:rsidRPr="00B80E22" w:rsidRDefault="003A77D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виды, назначение и правила безопасной эксплуатации оборудования, инвентаря и</w:t>
            </w:r>
            <w:r w:rsidRPr="00B80E22">
              <w:t>н</w:t>
            </w:r>
            <w:r w:rsidRPr="00B80E22">
              <w:t>струментов;</w:t>
            </w:r>
          </w:p>
          <w:p w:rsidR="003A77D7" w:rsidRPr="00B80E22" w:rsidRDefault="003A77D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ассортимент, рецептуры, требования к качеству, температура подачи блюд из яиц, творога, сыра, муки;</w:t>
            </w:r>
          </w:p>
          <w:p w:rsidR="003A77D7" w:rsidRPr="00B80E22" w:rsidRDefault="003A77D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органолептические способы определения готовности;</w:t>
            </w:r>
          </w:p>
          <w:p w:rsidR="003A77D7" w:rsidRPr="00B80E22" w:rsidRDefault="003A77D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нормы, правила взаимозаменяемости;</w:t>
            </w:r>
          </w:p>
          <w:p w:rsidR="003A77D7" w:rsidRPr="00B80E22" w:rsidRDefault="003A77D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 xml:space="preserve">техника </w:t>
            </w:r>
            <w:proofErr w:type="spellStart"/>
            <w:r w:rsidRPr="00B80E22">
              <w:t>порционирования</w:t>
            </w:r>
            <w:proofErr w:type="spellEnd"/>
            <w:r w:rsidRPr="00B80E22">
              <w:t>, варианты оформления блюд, кулинарных изделий, зак</w:t>
            </w:r>
            <w:r w:rsidRPr="00B80E22">
              <w:t>у</w:t>
            </w:r>
            <w:r w:rsidRPr="00B80E22">
              <w:t>сок из яиц, творога, сыра, муки разнообразного ассортимента  для подачи;</w:t>
            </w:r>
          </w:p>
          <w:p w:rsidR="003A77D7" w:rsidRPr="00B80E22" w:rsidRDefault="003A77D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виды, назначение посуды для подачи, термосов, контейнеров для отпуска на вынос блюд, кулинарных изделий, закусок из яиц, творога, сыра, муки разнообразного ассорт</w:t>
            </w:r>
            <w:r w:rsidRPr="00B80E22">
              <w:t>и</w:t>
            </w:r>
            <w:r w:rsidRPr="00B80E22">
              <w:t>мента, в том числе региональных;</w:t>
            </w:r>
          </w:p>
          <w:p w:rsidR="003A77D7" w:rsidRPr="00B80E22" w:rsidRDefault="003A77D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методы сервировки и подачи, темпер</w:t>
            </w:r>
            <w:r w:rsidRPr="00B80E22">
              <w:t>а</w:t>
            </w:r>
            <w:r w:rsidRPr="00B80E22">
              <w:t>тура подачи блюд, кулинарных изделий, зак</w:t>
            </w:r>
            <w:r w:rsidRPr="00B80E22">
              <w:t>у</w:t>
            </w:r>
            <w:r w:rsidRPr="00B80E22">
              <w:t>сок из яиц, творога, сыра, муки разнообразного ассортимента;</w:t>
            </w:r>
          </w:p>
          <w:p w:rsidR="003A77D7" w:rsidRPr="00B80E22" w:rsidRDefault="003A77D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 xml:space="preserve">правила </w:t>
            </w:r>
          </w:p>
          <w:p w:rsidR="003A77D7" w:rsidRPr="00B80E22" w:rsidRDefault="003A77D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правила охлаждения, замораживания и хранения, разогревания готовых блюд, кул</w:t>
            </w:r>
            <w:r w:rsidRPr="00B80E22">
              <w:t>и</w:t>
            </w:r>
            <w:r w:rsidRPr="00B80E22">
              <w:t>нарных изделий, закусок из яиц, творога, сыра, муки разнообразного ассортимента;</w:t>
            </w:r>
          </w:p>
          <w:p w:rsidR="003A77D7" w:rsidRPr="00B80E22" w:rsidRDefault="003A77D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требования к безопасности хранения г</w:t>
            </w:r>
            <w:r w:rsidRPr="00B80E22">
              <w:t>о</w:t>
            </w:r>
            <w:r w:rsidRPr="00B80E22">
              <w:t>товых горячих блюд, кулинарных изделий, з</w:t>
            </w:r>
            <w:r w:rsidRPr="00B80E22">
              <w:t>а</w:t>
            </w:r>
            <w:r w:rsidRPr="00B80E22">
              <w:t>кусок из яиц, творога, сыра, муки разнообра</w:t>
            </w:r>
            <w:r w:rsidRPr="00B80E22">
              <w:t>з</w:t>
            </w:r>
            <w:r w:rsidRPr="00B80E22">
              <w:t>ного ассортимента;</w:t>
            </w:r>
          </w:p>
          <w:p w:rsidR="003A77D7" w:rsidRPr="00B80E22" w:rsidRDefault="003A77D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правила и порядок расчета потребителей при отпуске на вынос;</w:t>
            </w:r>
          </w:p>
          <w:p w:rsidR="003A77D7" w:rsidRPr="00B80E22" w:rsidRDefault="003A77D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lastRenderedPageBreak/>
              <w:t>правила поведения, степень ответстве</w:t>
            </w:r>
            <w:r w:rsidRPr="00B80E22">
              <w:t>н</w:t>
            </w:r>
            <w:r w:rsidRPr="00B80E22">
              <w:t>ности за правильность расчетов с потребител</w:t>
            </w:r>
            <w:r w:rsidRPr="00B80E22">
              <w:t>я</w:t>
            </w:r>
            <w:r w:rsidRPr="00B80E22">
              <w:t>ми;</w:t>
            </w:r>
          </w:p>
          <w:p w:rsidR="003A77D7" w:rsidRPr="00B80E22" w:rsidRDefault="003A77D7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базовый словарный запас на иностра</w:t>
            </w:r>
            <w:r w:rsidRPr="00B80E22">
              <w:t>н</w:t>
            </w:r>
            <w:r w:rsidRPr="00B80E22">
              <w:t>ном языке;</w:t>
            </w:r>
          </w:p>
          <w:p w:rsidR="003A77D7" w:rsidRPr="00B80E22" w:rsidRDefault="003A77D7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техника общения, ориентированная на потреб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теля</w:t>
            </w:r>
          </w:p>
        </w:tc>
      </w:tr>
      <w:tr w:rsidR="003B6D75" w:rsidRPr="00B80E22" w:rsidTr="003B6D75">
        <w:trPr>
          <w:trHeight w:val="1169"/>
          <w:jc w:val="center"/>
        </w:trPr>
        <w:tc>
          <w:tcPr>
            <w:tcW w:w="1916" w:type="dxa"/>
            <w:vMerge w:val="restart"/>
            <w:shd w:val="clear" w:color="auto" w:fill="auto"/>
          </w:tcPr>
          <w:p w:rsidR="003B6D75" w:rsidRPr="00B80E22" w:rsidRDefault="003B6D75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 w:val="restart"/>
            <w:shd w:val="clear" w:color="auto" w:fill="auto"/>
          </w:tcPr>
          <w:p w:rsidR="003B6D75" w:rsidRPr="00B80E22" w:rsidRDefault="003B6D75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 xml:space="preserve">ПК 2.7. </w:t>
            </w:r>
          </w:p>
          <w:p w:rsidR="003B6D75" w:rsidRPr="00B80E22" w:rsidRDefault="003B6D75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Осуществлять приготовление, творческое оформление и подготовку к р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ализации гор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чих блюд, кул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нарных изделий, закусок из рыбы, нерыбного во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ного сырья ра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нообразного а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сортимента</w:t>
            </w:r>
          </w:p>
        </w:tc>
        <w:tc>
          <w:tcPr>
            <w:tcW w:w="5173" w:type="dxa"/>
            <w:shd w:val="clear" w:color="auto" w:fill="auto"/>
          </w:tcPr>
          <w:p w:rsidR="003B6D75" w:rsidRPr="00B80E22" w:rsidRDefault="003B6D75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Практический опыт </w:t>
            </w:r>
            <w:proofErr w:type="gramStart"/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B6D75" w:rsidRPr="00B80E22" w:rsidRDefault="003B6D7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proofErr w:type="gramStart"/>
            <w:r w:rsidRPr="00B80E22">
              <w:t>приготовлении</w:t>
            </w:r>
            <w:proofErr w:type="gramEnd"/>
            <w:r w:rsidRPr="00B80E22">
              <w:t>, творческом оформлении и подготовке к реализации горячих блюд, к</w:t>
            </w:r>
            <w:r w:rsidRPr="00B80E22">
              <w:t>у</w:t>
            </w:r>
            <w:r w:rsidRPr="00B80E22">
              <w:t>линарных изделий, закусок из рыбы, нерыбного водного сырья разнообразного ассортимента;</w:t>
            </w:r>
          </w:p>
          <w:p w:rsidR="003B6D75" w:rsidRPr="00B80E22" w:rsidRDefault="003B6D75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proofErr w:type="gramStart"/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ведении</w:t>
            </w:r>
            <w:proofErr w:type="gramEnd"/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расчетов с потребителями при отпуске продукции на вынос; взаимодействии с потр</w:t>
            </w: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>бителями при отпуске продукции с прила</w:t>
            </w: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B80E22">
              <w:rPr>
                <w:rFonts w:ascii="Times New Roman" w:eastAsia="Times New Roman" w:hAnsi="Times New Roman" w:cs="Times New Roman"/>
                <w:sz w:val="24"/>
                <w:szCs w:val="24"/>
              </w:rPr>
              <w:t>ка/раздачи</w:t>
            </w:r>
          </w:p>
        </w:tc>
      </w:tr>
      <w:tr w:rsidR="003B6D75" w:rsidRPr="00B80E22" w:rsidTr="003B6D75">
        <w:trPr>
          <w:trHeight w:val="1815"/>
          <w:jc w:val="center"/>
        </w:trPr>
        <w:tc>
          <w:tcPr>
            <w:tcW w:w="1916" w:type="dxa"/>
            <w:vMerge/>
            <w:shd w:val="clear" w:color="auto" w:fill="auto"/>
          </w:tcPr>
          <w:p w:rsidR="003B6D75" w:rsidRPr="00B80E22" w:rsidRDefault="003B6D75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3B6D75" w:rsidRPr="00B80E22" w:rsidRDefault="003B6D75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3" w:type="dxa"/>
            <w:shd w:val="clear" w:color="auto" w:fill="auto"/>
          </w:tcPr>
          <w:p w:rsidR="003B6D75" w:rsidRPr="00B80E22" w:rsidRDefault="003B6D75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B6D75" w:rsidRPr="00B80E22" w:rsidRDefault="003B6D75" w:rsidP="00B80E22">
            <w:pPr>
              <w:pStyle w:val="ad"/>
              <w:numPr>
                <w:ilvl w:val="0"/>
                <w:numId w:val="6"/>
              </w:numPr>
              <w:tabs>
                <w:tab w:val="left" w:pos="0"/>
              </w:tabs>
              <w:spacing w:before="0" w:after="0"/>
              <w:ind w:left="0" w:firstLine="360"/>
            </w:pPr>
            <w:r w:rsidRPr="00B80E22">
              <w:t>подбирать в соответствии с технолог</w:t>
            </w:r>
            <w:r w:rsidRPr="00B80E22">
              <w:t>и</w:t>
            </w:r>
            <w:r w:rsidRPr="00B80E22">
              <w:t>ческими требованиями, оценивать  качество и безопасность рыбы, нерыбного водного сырья и дополнительных ингредиентов к ним;</w:t>
            </w:r>
          </w:p>
          <w:p w:rsidR="003B6D75" w:rsidRPr="00B80E22" w:rsidRDefault="003B6D7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организовывать их хранение в процессе приготовления горячих блюд, кулинарных и</w:t>
            </w:r>
            <w:r w:rsidRPr="00B80E22">
              <w:t>з</w:t>
            </w:r>
            <w:r w:rsidRPr="00B80E22">
              <w:t xml:space="preserve">делий, </w:t>
            </w:r>
            <w:proofErr w:type="spellStart"/>
            <w:r w:rsidRPr="00B80E22">
              <w:t>закуок</w:t>
            </w:r>
            <w:proofErr w:type="spellEnd"/>
            <w:r w:rsidRPr="00B80E22">
              <w:t xml:space="preserve"> из рыбы, нерыбного водного с</w:t>
            </w:r>
            <w:r w:rsidRPr="00B80E22">
              <w:t>ы</w:t>
            </w:r>
            <w:r w:rsidRPr="00B80E22">
              <w:t>рья;</w:t>
            </w:r>
          </w:p>
          <w:p w:rsidR="003B6D75" w:rsidRPr="00B80E22" w:rsidRDefault="003B6D7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 xml:space="preserve">выбирать, подготавливать пряности, приправы, специи; </w:t>
            </w:r>
          </w:p>
          <w:p w:rsidR="003B6D75" w:rsidRPr="00B80E22" w:rsidRDefault="003B6D7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взвешивать, измерять продукты, вход</w:t>
            </w:r>
            <w:r w:rsidRPr="00B80E22">
              <w:t>я</w:t>
            </w:r>
            <w:r w:rsidRPr="00B80E22">
              <w:t>щие в состав горячих блюд, кулинарных изд</w:t>
            </w:r>
            <w:r w:rsidRPr="00B80E22">
              <w:t>е</w:t>
            </w:r>
            <w:r w:rsidRPr="00B80E22">
              <w:t>лий, закусок в соответствии с рецептурой;</w:t>
            </w:r>
          </w:p>
          <w:p w:rsidR="003B6D75" w:rsidRPr="00B80E22" w:rsidRDefault="003B6D7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осуществлять взаимозаменяемость пр</w:t>
            </w:r>
            <w:r w:rsidRPr="00B80E22">
              <w:t>о</w:t>
            </w:r>
            <w:r w:rsidRPr="00B80E22">
              <w:t>дуктов в соответствии с нормами закладки, особенностями заказа;</w:t>
            </w:r>
          </w:p>
          <w:p w:rsidR="003B6D75" w:rsidRPr="00B80E22" w:rsidRDefault="003B6D7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использовать региональные продукты для приготовления горячих блюд кулинарных изделий, закусок из рыбы, нерыбного водного сырья разнообразного ассортимента</w:t>
            </w:r>
          </w:p>
          <w:p w:rsidR="003B6D75" w:rsidRPr="00B80E22" w:rsidRDefault="003B6D7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4"/>
            </w:pPr>
            <w:r w:rsidRPr="00B80E22">
              <w:t>выбирать, применять комбинировать различные способы приготовления горячих блюд, кулинарных изделий, закусок из рыбы, нерыбного водного сырья с учетом типа пит</w:t>
            </w:r>
            <w:r w:rsidRPr="00B80E22">
              <w:t>а</w:t>
            </w:r>
            <w:r w:rsidRPr="00B80E22">
              <w:t xml:space="preserve">ния, их вида и кулинарных свойств: </w:t>
            </w:r>
          </w:p>
          <w:p w:rsidR="003B6D75" w:rsidRPr="00B80E22" w:rsidRDefault="003B6D75" w:rsidP="00B80E22">
            <w:pPr>
              <w:pStyle w:val="ad"/>
              <w:spacing w:before="0" w:after="0"/>
              <w:ind w:left="0" w:firstLine="176"/>
            </w:pPr>
            <w:r w:rsidRPr="00B80E22">
              <w:t xml:space="preserve">- варить </w:t>
            </w:r>
            <w:r w:rsidR="009A55FB" w:rsidRPr="00B80E22">
              <w:t xml:space="preserve">рыбу порционными кусками в воде </w:t>
            </w:r>
            <w:r w:rsidRPr="00B80E22">
              <w:t>или в молоке;</w:t>
            </w:r>
          </w:p>
          <w:p w:rsidR="003B6D75" w:rsidRPr="00B80E22" w:rsidRDefault="003B6D75" w:rsidP="00B80E22">
            <w:pPr>
              <w:pStyle w:val="ad"/>
              <w:spacing w:before="0" w:after="0"/>
              <w:ind w:left="0"/>
            </w:pPr>
            <w:r w:rsidRPr="00B80E22">
              <w:t>- готовить на пару;</w:t>
            </w:r>
          </w:p>
          <w:p w:rsidR="003B6D75" w:rsidRPr="00B80E22" w:rsidRDefault="003B6D75" w:rsidP="00B80E22">
            <w:pPr>
              <w:pStyle w:val="ad"/>
              <w:spacing w:before="0" w:after="0"/>
              <w:ind w:left="0"/>
            </w:pPr>
            <w:r w:rsidRPr="00B80E22">
              <w:t>- припускать рыбу порционными кусками, и</w:t>
            </w:r>
            <w:r w:rsidRPr="00B80E22">
              <w:t>з</w:t>
            </w:r>
            <w:r w:rsidRPr="00B80E22">
              <w:t xml:space="preserve">делия из рыбной котлетной массы 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в воде, бул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ь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оне</w:t>
            </w:r>
            <w:r w:rsidRPr="00B80E22">
              <w:t>;</w:t>
            </w:r>
          </w:p>
          <w:p w:rsidR="003B6D75" w:rsidRPr="00B80E22" w:rsidRDefault="003B6D75" w:rsidP="00B80E22">
            <w:pPr>
              <w:pStyle w:val="ad"/>
              <w:spacing w:before="0" w:after="0"/>
              <w:ind w:left="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- жарить порционные куски рыбу, рыбу цел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и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ком, изделия из рыбной котлетной массы о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с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новным способом, во фритюре;</w:t>
            </w:r>
          </w:p>
          <w:p w:rsidR="003B6D75" w:rsidRPr="00B80E22" w:rsidRDefault="003B6D75" w:rsidP="00B80E22">
            <w:pPr>
              <w:pStyle w:val="ad"/>
              <w:spacing w:before="0" w:after="0"/>
              <w:ind w:left="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- жарить порционные куски рыбу, рыбу цел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и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ком, изделия из рыбной котлетной массы на решетке гриля и плоской поверхности;</w:t>
            </w:r>
          </w:p>
          <w:p w:rsidR="003B6D75" w:rsidRPr="00B80E22" w:rsidRDefault="003B6D75" w:rsidP="00B80E22">
            <w:pPr>
              <w:pStyle w:val="ad"/>
              <w:spacing w:before="0" w:after="0"/>
              <w:ind w:left="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- фаршировать, тушить, запекать с гарниром и без;</w:t>
            </w:r>
          </w:p>
          <w:p w:rsidR="003B6D75" w:rsidRPr="00B80E22" w:rsidRDefault="003B6D75" w:rsidP="00B80E22">
            <w:pPr>
              <w:pStyle w:val="ad"/>
              <w:spacing w:before="0" w:after="0"/>
              <w:ind w:left="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lastRenderedPageBreak/>
              <w:t>- варить креветок, раков, гребешков, филе кальмаров, морскую капусту в воде и других жидкостях;</w:t>
            </w:r>
          </w:p>
          <w:p w:rsidR="003B6D75" w:rsidRPr="00B80E22" w:rsidRDefault="003B6D75" w:rsidP="00B80E22">
            <w:pPr>
              <w:pStyle w:val="ad"/>
              <w:spacing w:before="0" w:after="0"/>
              <w:ind w:left="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- бланшировать и - отваривать мясо крабов;</w:t>
            </w:r>
          </w:p>
          <w:p w:rsidR="003B6D75" w:rsidRPr="00B80E22" w:rsidRDefault="003B6D75" w:rsidP="00B80E22">
            <w:pPr>
              <w:pStyle w:val="ad"/>
              <w:spacing w:before="0" w:after="0"/>
              <w:ind w:left="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- припускать мидий в небольшом количестве жидкости и собс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softHyphen/>
              <w:t>твенном соку;</w:t>
            </w:r>
          </w:p>
          <w:p w:rsidR="003B6D75" w:rsidRPr="00B80E22" w:rsidRDefault="003B6D75" w:rsidP="00B80E22">
            <w:pPr>
              <w:pStyle w:val="ad"/>
              <w:spacing w:before="0" w:after="0"/>
              <w:ind w:left="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- жарить кальмаров, креветок, мидий на реше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т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ке гриля, основным способом, в большом кол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и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честве жира;</w:t>
            </w:r>
          </w:p>
          <w:p w:rsidR="003B6D75" w:rsidRPr="00B80E22" w:rsidRDefault="003B6D7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определять степень готовности горячих блюд, кулинарных изделий из рыбы, нерыбного водного сырья; доводить до вкуса;</w:t>
            </w:r>
          </w:p>
          <w:p w:rsidR="003B6D75" w:rsidRPr="00B80E22" w:rsidRDefault="003B6D7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выбирать оборудование, производстве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н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ный инвентарь, посуду, инструменты в соо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т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ветствии со способом приготовления;</w:t>
            </w:r>
          </w:p>
          <w:p w:rsidR="003B6D75" w:rsidRPr="00B80E22" w:rsidRDefault="003B6D7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 xml:space="preserve">проверять качество готовых </w:t>
            </w:r>
            <w:r w:rsidRPr="00B80E22">
              <w:t xml:space="preserve">горячих блюд, кулинарных изделий, закусок из рыбы, нерыбного водного сырья 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 xml:space="preserve"> перед отпуском, упаковкой на вынос;</w:t>
            </w:r>
          </w:p>
          <w:p w:rsidR="003B6D75" w:rsidRPr="00B80E22" w:rsidRDefault="003B6D7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proofErr w:type="spellStart"/>
            <w:r w:rsidRPr="00B80E22">
              <w:rPr>
                <w:rStyle w:val="FontStyle121"/>
                <w:rFonts w:ascii="Times New Roman" w:hAnsi="Times New Roman"/>
                <w:sz w:val="24"/>
              </w:rPr>
              <w:t>порционировать</w:t>
            </w:r>
            <w:proofErr w:type="spellEnd"/>
            <w:r w:rsidRPr="00B80E22">
              <w:rPr>
                <w:rStyle w:val="FontStyle121"/>
                <w:rFonts w:ascii="Times New Roman" w:hAnsi="Times New Roman"/>
                <w:sz w:val="24"/>
              </w:rPr>
              <w:t>, сервировать и офор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м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 xml:space="preserve">лять </w:t>
            </w:r>
            <w:r w:rsidRPr="00B80E22">
              <w:t>горячие блюда, кулинарные изделия, з</w:t>
            </w:r>
            <w:r w:rsidRPr="00B80E22">
              <w:t>а</w:t>
            </w:r>
            <w:r w:rsidRPr="00B80E22">
              <w:t>куски из рыбы, нерыбного водного сырья д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ля подачи с учетом рационального использования ресурсов, соблюдением требований по безопа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с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ности готовой продукции;</w:t>
            </w:r>
          </w:p>
          <w:p w:rsidR="003B6D75" w:rsidRPr="00B80E22" w:rsidRDefault="003B6D7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 xml:space="preserve">соблюдать выход при </w:t>
            </w:r>
            <w:proofErr w:type="spellStart"/>
            <w:r w:rsidRPr="00B80E22">
              <w:rPr>
                <w:rStyle w:val="FontStyle121"/>
                <w:rFonts w:ascii="Times New Roman" w:hAnsi="Times New Roman"/>
                <w:sz w:val="24"/>
              </w:rPr>
              <w:t>порционировании</w:t>
            </w:r>
            <w:proofErr w:type="spellEnd"/>
            <w:r w:rsidRPr="00B80E22">
              <w:rPr>
                <w:rStyle w:val="FontStyle121"/>
                <w:rFonts w:ascii="Times New Roman" w:hAnsi="Times New Roman"/>
                <w:sz w:val="24"/>
              </w:rPr>
              <w:t>;</w:t>
            </w:r>
          </w:p>
          <w:p w:rsidR="003B6D75" w:rsidRPr="00B80E22" w:rsidRDefault="003B6D7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 xml:space="preserve">выдерживать температуру подачи </w:t>
            </w:r>
            <w:r w:rsidRPr="00B80E22">
              <w:t>гор</w:t>
            </w:r>
            <w:r w:rsidRPr="00B80E22">
              <w:t>я</w:t>
            </w:r>
            <w:r w:rsidRPr="00B80E22">
              <w:t>чих блюд, кулинарных изделий, закусок из р</w:t>
            </w:r>
            <w:r w:rsidRPr="00B80E22">
              <w:t>ы</w:t>
            </w:r>
            <w:r w:rsidRPr="00B80E22">
              <w:t>бы, нерыбного водного сырья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;</w:t>
            </w:r>
          </w:p>
          <w:p w:rsidR="003B6D75" w:rsidRPr="00B80E22" w:rsidRDefault="003B6D7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proofErr w:type="gramStart"/>
            <w:r w:rsidRPr="00B80E22">
              <w:rPr>
                <w:rStyle w:val="FontStyle121"/>
                <w:rFonts w:ascii="Times New Roman" w:hAnsi="Times New Roman"/>
                <w:sz w:val="24"/>
              </w:rPr>
              <w:t xml:space="preserve">охлаждать и замораживать готовые </w:t>
            </w:r>
            <w:r w:rsidRPr="00B80E22">
              <w:t>г</w:t>
            </w:r>
            <w:r w:rsidRPr="00B80E22">
              <w:t>о</w:t>
            </w:r>
            <w:r w:rsidRPr="00B80E22">
              <w:t xml:space="preserve">рячих блюд, кулинарных изделий, закусок из рыбы, нерыбного водного сырья 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с учетом тр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е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бований к безопасности пищевых продуктов;</w:t>
            </w:r>
            <w:proofErr w:type="gramEnd"/>
          </w:p>
          <w:p w:rsidR="003B6D75" w:rsidRPr="00B80E22" w:rsidRDefault="003B6D7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хранить</w:t>
            </w:r>
            <w:r w:rsidRPr="00B80E22">
              <w:t xml:space="preserve"> 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свежеприготовленные, охл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а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 xml:space="preserve">жденные и замороженные </w:t>
            </w:r>
            <w:r w:rsidRPr="00B80E22">
              <w:t>блюда, кулинарные изделия, закуски из рыбы, нерыбного водного сырья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 xml:space="preserve">; </w:t>
            </w:r>
          </w:p>
          <w:p w:rsidR="003B6D75" w:rsidRPr="00B80E22" w:rsidRDefault="003B6D7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 xml:space="preserve">разогревать </w:t>
            </w:r>
            <w:r w:rsidRPr="00B80E22">
              <w:t xml:space="preserve">блюда, кулинарные изделия, закуски из рыбы, нерыбного водного сырья 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с учетом требований к безопасности готовой продукции;</w:t>
            </w:r>
          </w:p>
          <w:p w:rsidR="003B6D75" w:rsidRPr="00B80E22" w:rsidRDefault="003B6D7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выбирать контейнеры, эстетично упак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о</w:t>
            </w:r>
            <w:r w:rsidRPr="00B80E22">
              <w:rPr>
                <w:rStyle w:val="FontStyle121"/>
                <w:rFonts w:ascii="Times New Roman" w:hAnsi="Times New Roman"/>
                <w:sz w:val="24"/>
              </w:rPr>
              <w:t>вывать на вынос, для транспортирования</w:t>
            </w:r>
          </w:p>
          <w:p w:rsidR="003B6D75" w:rsidRPr="00B80E22" w:rsidRDefault="003B6D7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рассчитывать стоимость,</w:t>
            </w:r>
          </w:p>
          <w:p w:rsidR="003B6D75" w:rsidRPr="00B80E22" w:rsidRDefault="003B6D7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вести расчет с потребителями при о</w:t>
            </w:r>
            <w:r w:rsidRPr="00B80E22">
              <w:t>т</w:t>
            </w:r>
            <w:r w:rsidRPr="00B80E22">
              <w:t>пуске на вынос, учет реализованных горячих блюд, кулинарных изделий, закусок из рыбы, нерыбного водного сырья разнообразного а</w:t>
            </w:r>
            <w:r w:rsidRPr="00B80E22">
              <w:t>с</w:t>
            </w:r>
            <w:r w:rsidRPr="00B80E22">
              <w:t>сортимента;</w:t>
            </w:r>
          </w:p>
          <w:p w:rsidR="003B6D75" w:rsidRPr="00B80E22" w:rsidRDefault="003B6D7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владеть профессиональной терминол</w:t>
            </w:r>
            <w:r w:rsidRPr="00B80E22">
              <w:t>о</w:t>
            </w:r>
            <w:r w:rsidRPr="00B80E22">
              <w:t>гией;</w:t>
            </w:r>
          </w:p>
          <w:p w:rsidR="003B6D75" w:rsidRPr="00B80E22" w:rsidRDefault="003B6D75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консультировать потребителей, оказывать им помощь в выборе горячих блюд, кулинарных изделий, закусок из рыбы, нерыбного водного сырья</w:t>
            </w:r>
          </w:p>
        </w:tc>
      </w:tr>
      <w:tr w:rsidR="003B6D75" w:rsidRPr="00B80E22" w:rsidTr="001636D6">
        <w:trPr>
          <w:trHeight w:val="1725"/>
          <w:jc w:val="center"/>
        </w:trPr>
        <w:tc>
          <w:tcPr>
            <w:tcW w:w="1916" w:type="dxa"/>
            <w:vMerge/>
            <w:shd w:val="clear" w:color="auto" w:fill="auto"/>
          </w:tcPr>
          <w:p w:rsidR="003B6D75" w:rsidRPr="00B80E22" w:rsidRDefault="003B6D75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3B6D75" w:rsidRPr="00B80E22" w:rsidRDefault="003B6D75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73" w:type="dxa"/>
            <w:shd w:val="clear" w:color="auto" w:fill="auto"/>
          </w:tcPr>
          <w:p w:rsidR="003B6D75" w:rsidRPr="00B80E22" w:rsidRDefault="003B6D75" w:rsidP="00B80E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80E22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B6D75" w:rsidRPr="00B80E22" w:rsidRDefault="003B6D7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правила выбора основных продуктов и дополнительных ингредиентов с учетом их с</w:t>
            </w:r>
            <w:r w:rsidRPr="00B80E22">
              <w:t>о</w:t>
            </w:r>
            <w:r w:rsidRPr="00B80E22">
              <w:t>четаемости, взаимозаменяемости;</w:t>
            </w:r>
          </w:p>
          <w:p w:rsidR="003B6D75" w:rsidRPr="00B80E22" w:rsidRDefault="003B6D7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критерии оценки качества основных продуктов и дополнительных</w:t>
            </w:r>
          </w:p>
          <w:p w:rsidR="003B6D75" w:rsidRPr="00B80E22" w:rsidRDefault="003B6D7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ингредиентов для горячих блюд кул</w:t>
            </w:r>
            <w:r w:rsidRPr="00B80E22">
              <w:t>и</w:t>
            </w:r>
            <w:r w:rsidRPr="00B80E22">
              <w:t>нарных изделий, закусок из рыбы, нерыбного водного сырья разнообразного ассортимента;</w:t>
            </w:r>
          </w:p>
          <w:p w:rsidR="003B6D75" w:rsidRPr="00B80E22" w:rsidRDefault="003B6D7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виды, характеристика региональных в</w:t>
            </w:r>
            <w:r w:rsidRPr="00B80E22">
              <w:t>и</w:t>
            </w:r>
            <w:r w:rsidRPr="00B80E22">
              <w:t>дов сырья, продуктов;</w:t>
            </w:r>
          </w:p>
          <w:p w:rsidR="003B6D75" w:rsidRPr="00B80E22" w:rsidRDefault="003B6D7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нормы взаимозаменяемости сырья и продуктов;</w:t>
            </w:r>
          </w:p>
          <w:p w:rsidR="003B6D75" w:rsidRPr="00B80E22" w:rsidRDefault="003B6D7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методы приготовления горячих блюд, кулинарных изделий, закусок из рыбы, неры</w:t>
            </w:r>
            <w:r w:rsidRPr="00B80E22">
              <w:t>б</w:t>
            </w:r>
            <w:r w:rsidRPr="00B80E22">
              <w:t>ного водного сырья, правила их выбора с уч</w:t>
            </w:r>
            <w:r w:rsidRPr="00B80E22">
              <w:t>е</w:t>
            </w:r>
            <w:r w:rsidRPr="00B80E22">
              <w:t>том типа питания, кулинарных свойств рыбы и нерыбного водного сырья;</w:t>
            </w:r>
          </w:p>
          <w:p w:rsidR="003B6D75" w:rsidRPr="00B80E22" w:rsidRDefault="003B6D7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виды, назначение и правила безопасной эксплуатации оборудования, инвентаря и</w:t>
            </w:r>
            <w:r w:rsidRPr="00B80E22">
              <w:t>н</w:t>
            </w:r>
            <w:r w:rsidRPr="00B80E22">
              <w:t>струментов;</w:t>
            </w:r>
          </w:p>
          <w:p w:rsidR="003B6D75" w:rsidRPr="00B80E22" w:rsidRDefault="003B6D7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ассортимент, рецептуры, требования к качеству,</w:t>
            </w:r>
          </w:p>
          <w:p w:rsidR="003B6D75" w:rsidRPr="00B80E22" w:rsidRDefault="003B6D7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температура подачи горячих блюд, к</w:t>
            </w:r>
            <w:r w:rsidRPr="00B80E22">
              <w:t>у</w:t>
            </w:r>
            <w:r w:rsidRPr="00B80E22">
              <w:t>линарных изделий, закусок из рыбы, нерыбного водного сырья;</w:t>
            </w:r>
          </w:p>
          <w:p w:rsidR="003B6D75" w:rsidRPr="00B80E22" w:rsidRDefault="003B6D7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органолептические способы определения готовности;</w:t>
            </w:r>
          </w:p>
          <w:p w:rsidR="003B6D75" w:rsidRPr="00B80E22" w:rsidRDefault="003B6D7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ассортимент пряностей, приправ, и</w:t>
            </w:r>
            <w:r w:rsidRPr="00B80E22">
              <w:t>с</w:t>
            </w:r>
            <w:r w:rsidRPr="00B80E22">
              <w:t>пользуемых при приготовлении горячих блюд, кулинарных изделий, закусок из рыбы, неры</w:t>
            </w:r>
            <w:r w:rsidRPr="00B80E22">
              <w:t>б</w:t>
            </w:r>
            <w:r w:rsidRPr="00B80E22">
              <w:t>ного водного сырья, их сочетаемость с осно</w:t>
            </w:r>
            <w:r w:rsidRPr="00B80E22">
              <w:t>в</w:t>
            </w:r>
            <w:r w:rsidRPr="00B80E22">
              <w:t>ными продуктами;</w:t>
            </w:r>
          </w:p>
          <w:p w:rsidR="003B6D75" w:rsidRPr="00B80E22" w:rsidRDefault="003B6D7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нормы взаимозаменяемости основного сырья и дополнительных ингредиентов с уч</w:t>
            </w:r>
            <w:r w:rsidRPr="00B80E22">
              <w:t>е</w:t>
            </w:r>
            <w:r w:rsidRPr="00B80E22">
              <w:t>том сезонности, региональных особенностей</w:t>
            </w:r>
          </w:p>
          <w:p w:rsidR="003B6D75" w:rsidRPr="00B80E22" w:rsidRDefault="003B6D7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 xml:space="preserve">техника </w:t>
            </w:r>
            <w:proofErr w:type="spellStart"/>
            <w:r w:rsidRPr="00B80E22">
              <w:t>порционирования</w:t>
            </w:r>
            <w:proofErr w:type="spellEnd"/>
            <w:r w:rsidRPr="00B80E22">
              <w:t>, варианты оформления горячих блюд, кулинарных изд</w:t>
            </w:r>
            <w:r w:rsidRPr="00B80E22">
              <w:t>е</w:t>
            </w:r>
            <w:r w:rsidRPr="00B80E22">
              <w:t>лий, закусок из рыбы, нерыбного водного с</w:t>
            </w:r>
            <w:r w:rsidRPr="00B80E22">
              <w:t>ы</w:t>
            </w:r>
            <w:r w:rsidRPr="00B80E22">
              <w:t>рья разнообразного ассортимента  для подачи;</w:t>
            </w:r>
          </w:p>
          <w:p w:rsidR="003B6D75" w:rsidRPr="00B80E22" w:rsidRDefault="003B6D7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виды, назначение посуды для подачи, термосов, контейнеров для отпуска на вынос горячих блюд, кулинарных изделий, закусок из рыбы, нерыбного водного сырья разнообразн</w:t>
            </w:r>
            <w:r w:rsidRPr="00B80E22">
              <w:t>о</w:t>
            </w:r>
            <w:r w:rsidRPr="00B80E22">
              <w:t>го ассортимента, в том числе региональных;</w:t>
            </w:r>
          </w:p>
          <w:p w:rsidR="003B6D75" w:rsidRPr="00B80E22" w:rsidRDefault="003B6D7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методы сервировки и подачи, темпер</w:t>
            </w:r>
            <w:r w:rsidRPr="00B80E22">
              <w:t>а</w:t>
            </w:r>
            <w:r w:rsidRPr="00B80E22">
              <w:t>тура подачи горячих блюд, кулинарных изд</w:t>
            </w:r>
            <w:r w:rsidRPr="00B80E22">
              <w:t>е</w:t>
            </w:r>
            <w:r w:rsidRPr="00B80E22">
              <w:t>лий, закусок из рыбы, нерыбного водного с</w:t>
            </w:r>
            <w:r w:rsidRPr="00B80E22">
              <w:t>ы</w:t>
            </w:r>
            <w:r w:rsidRPr="00B80E22">
              <w:t>рья разнообразного ассортимента;</w:t>
            </w:r>
          </w:p>
          <w:p w:rsidR="003B6D75" w:rsidRPr="00B80E22" w:rsidRDefault="003B6D7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правила разогревания,</w:t>
            </w:r>
          </w:p>
          <w:p w:rsidR="003B6D75" w:rsidRPr="00B80E22" w:rsidRDefault="003B6D7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правила охлаждения, замораживания и хранения готовых горячих блюд, кулинарных изделий, закусок из рыбы, нерыбного водного сырья разнообразного ассортимента;</w:t>
            </w:r>
          </w:p>
          <w:p w:rsidR="003B6D75" w:rsidRPr="00B80E22" w:rsidRDefault="003B6D7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требования к безопасности хранения г</w:t>
            </w:r>
            <w:r w:rsidRPr="00B80E22">
              <w:t>о</w:t>
            </w:r>
            <w:r w:rsidRPr="00B80E22">
              <w:t>товых горячих блюд, кулинарных изделий, з</w:t>
            </w:r>
            <w:r w:rsidRPr="00B80E22">
              <w:t>а</w:t>
            </w:r>
            <w:r w:rsidRPr="00B80E22">
              <w:lastRenderedPageBreak/>
              <w:t>кусок из рыбы, нерыбного водного сырья ра</w:t>
            </w:r>
            <w:r w:rsidRPr="00B80E22">
              <w:t>з</w:t>
            </w:r>
            <w:r w:rsidRPr="00B80E22">
              <w:t>нообразного ассортимента;</w:t>
            </w:r>
          </w:p>
          <w:p w:rsidR="003B6D75" w:rsidRPr="00B80E22" w:rsidRDefault="003B6D7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правила маркирования упакованных блюд, кулинарных изделий, закусок из рыбы, нерыбного водного сырья</w:t>
            </w:r>
            <w:proofErr w:type="gramStart"/>
            <w:r w:rsidRPr="00B80E22">
              <w:t xml:space="preserve"> ,</w:t>
            </w:r>
            <w:proofErr w:type="gramEnd"/>
            <w:r w:rsidRPr="00B80E22">
              <w:t xml:space="preserve"> правила заполнения этикеток</w:t>
            </w:r>
          </w:p>
          <w:p w:rsidR="003B6D75" w:rsidRPr="00B80E22" w:rsidRDefault="003B6D7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  <w:rPr>
                <w:rStyle w:val="FontStyle121"/>
                <w:rFonts w:ascii="Times New Roman" w:hAnsi="Times New Roman"/>
                <w:sz w:val="24"/>
              </w:rPr>
            </w:pPr>
            <w:r w:rsidRPr="00B80E22">
              <w:rPr>
                <w:rStyle w:val="FontStyle121"/>
                <w:rFonts w:ascii="Times New Roman" w:hAnsi="Times New Roman"/>
                <w:sz w:val="24"/>
              </w:rPr>
              <w:t>правила и порядок расчета потребителей при отпуске на вынос;</w:t>
            </w:r>
          </w:p>
          <w:p w:rsidR="003B6D75" w:rsidRPr="00B80E22" w:rsidRDefault="003B6D7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правила поведения, степень ответстве</w:t>
            </w:r>
            <w:r w:rsidRPr="00B80E22">
              <w:t>н</w:t>
            </w:r>
            <w:r w:rsidRPr="00B80E22">
              <w:t>ности за правильность расчетов с потребител</w:t>
            </w:r>
            <w:r w:rsidRPr="00B80E22">
              <w:t>я</w:t>
            </w:r>
            <w:r w:rsidRPr="00B80E22">
              <w:t>ми;</w:t>
            </w:r>
          </w:p>
          <w:p w:rsidR="003B6D75" w:rsidRPr="00B80E22" w:rsidRDefault="003B6D75" w:rsidP="00B80E22">
            <w:pPr>
              <w:pStyle w:val="ad"/>
              <w:numPr>
                <w:ilvl w:val="0"/>
                <w:numId w:val="6"/>
              </w:numPr>
              <w:spacing w:before="0" w:after="0"/>
              <w:ind w:left="0" w:firstLine="360"/>
            </w:pPr>
            <w:r w:rsidRPr="00B80E22">
              <w:t>правила, техника общения с потребит</w:t>
            </w:r>
            <w:r w:rsidRPr="00B80E22">
              <w:t>е</w:t>
            </w:r>
            <w:r w:rsidRPr="00B80E22">
              <w:t>лями;</w:t>
            </w:r>
          </w:p>
          <w:p w:rsidR="003B6D75" w:rsidRPr="00B80E22" w:rsidRDefault="003B6D75" w:rsidP="00B80E2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базовый словарный запас на иностранном яз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80E22">
              <w:rPr>
                <w:rFonts w:ascii="Times New Roman" w:hAnsi="Times New Roman" w:cs="Times New Roman"/>
                <w:sz w:val="24"/>
                <w:szCs w:val="24"/>
              </w:rPr>
              <w:t>ке</w:t>
            </w:r>
          </w:p>
        </w:tc>
      </w:tr>
    </w:tbl>
    <w:p w:rsidR="00E838AC" w:rsidRPr="00B80E22" w:rsidRDefault="00E838AC" w:rsidP="00B80E2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1E0ECE" w:rsidRPr="00B80E22" w:rsidRDefault="001E0ECE" w:rsidP="00B80E2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E0ECE" w:rsidRPr="00B80E22" w:rsidRDefault="001E0ECE" w:rsidP="00B80E2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E0ECE" w:rsidRPr="00B80E22" w:rsidRDefault="001E0ECE" w:rsidP="00B80E2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E0ECE" w:rsidRPr="00B80E22" w:rsidRDefault="001E0ECE" w:rsidP="00B80E2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E0ECE" w:rsidRPr="00B80E22" w:rsidRDefault="001E0ECE" w:rsidP="00B80E2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E0ECE" w:rsidRPr="00B80E22" w:rsidRDefault="001E0ECE" w:rsidP="00B80E2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E0ECE" w:rsidRPr="00B80E22" w:rsidRDefault="001E0ECE" w:rsidP="00B80E2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E0ECE" w:rsidRPr="00B80E22" w:rsidRDefault="001E0ECE" w:rsidP="00B80E2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E0ECE" w:rsidRPr="00B80E22" w:rsidRDefault="001E0ECE" w:rsidP="00B80E2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E0ECE" w:rsidRPr="00B80E22" w:rsidRDefault="001E0ECE" w:rsidP="00B80E2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E0ECE" w:rsidRPr="00B80E22" w:rsidRDefault="001E0ECE" w:rsidP="00B80E2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E0ECE" w:rsidRPr="00B80E22" w:rsidRDefault="001E0ECE" w:rsidP="00B80E2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E0ECE" w:rsidRPr="00B80E22" w:rsidRDefault="001E0ECE" w:rsidP="00B80E2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E0ECE" w:rsidRPr="00B80E22" w:rsidRDefault="001E0ECE" w:rsidP="00B80E2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E0ECE" w:rsidRPr="00B80E22" w:rsidRDefault="001E0ECE" w:rsidP="00B80E2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E0ECE" w:rsidRPr="00B80E22" w:rsidRDefault="001E0ECE" w:rsidP="00B80E2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E0ECE" w:rsidRPr="00B80E22" w:rsidRDefault="001E0ECE" w:rsidP="00B80E2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E0ECE" w:rsidRPr="00B80E22" w:rsidRDefault="001E0ECE" w:rsidP="00B80E2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E0ECE" w:rsidRPr="00B80E22" w:rsidRDefault="001E0ECE" w:rsidP="00B80E2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E0ECE" w:rsidRPr="00B80E22" w:rsidRDefault="001E0ECE" w:rsidP="00B80E2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E0ECE" w:rsidRPr="00B80E22" w:rsidRDefault="001E0ECE" w:rsidP="00B80E2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E0ECE" w:rsidRPr="00B80E22" w:rsidRDefault="001E0ECE" w:rsidP="00B80E2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E0ECE" w:rsidRPr="00B80E22" w:rsidRDefault="001E0ECE" w:rsidP="00B80E2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E0ECE" w:rsidRPr="00B80E22" w:rsidRDefault="001E0ECE" w:rsidP="00B80E2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E0ECE" w:rsidRPr="00B80E22" w:rsidRDefault="001E0ECE" w:rsidP="00B80E2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E0ECE" w:rsidRPr="00B80E22" w:rsidRDefault="001E0ECE" w:rsidP="00B80E2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E0ECE" w:rsidRPr="00B80E22" w:rsidRDefault="001E0ECE" w:rsidP="00B80E2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E0ECE" w:rsidRPr="00B80E22" w:rsidRDefault="001E0ECE" w:rsidP="00B80E2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E0ECE" w:rsidRPr="00B80E22" w:rsidRDefault="001E0ECE" w:rsidP="00B80E2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E0ECE" w:rsidRPr="00B80E22" w:rsidRDefault="001E0ECE" w:rsidP="00B80E2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E0ECE" w:rsidRPr="00B80E22" w:rsidRDefault="001E0ECE" w:rsidP="00B80E2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E0ECE" w:rsidRPr="00B80E22" w:rsidRDefault="001E0ECE" w:rsidP="00B80E2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E0ECE" w:rsidRPr="00B80E22" w:rsidRDefault="001E0ECE" w:rsidP="00B80E2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1E0ECE" w:rsidRDefault="001E0ECE" w:rsidP="00B80E22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80E22">
        <w:rPr>
          <w:rFonts w:ascii="Times New Roman" w:hAnsi="Times New Roman" w:cs="Times New Roman"/>
          <w:b/>
          <w:sz w:val="24"/>
          <w:szCs w:val="24"/>
        </w:rPr>
        <w:t>Раздел 5 Структура образовательной программы</w:t>
      </w:r>
    </w:p>
    <w:p w:rsidR="008523E8" w:rsidRDefault="008523E8" w:rsidP="008523E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5.1 </w:t>
      </w:r>
      <w:r w:rsidRPr="00B969E3">
        <w:rPr>
          <w:rFonts w:ascii="Times New Roman" w:hAnsi="Times New Roman" w:cs="Times New Roman"/>
          <w:b/>
          <w:sz w:val="24"/>
          <w:szCs w:val="24"/>
        </w:rPr>
        <w:t>Сводные данны</w:t>
      </w:r>
      <w:r>
        <w:rPr>
          <w:rFonts w:ascii="Times New Roman" w:hAnsi="Times New Roman" w:cs="Times New Roman"/>
          <w:b/>
          <w:sz w:val="24"/>
          <w:szCs w:val="24"/>
        </w:rPr>
        <w:t>е по бюджету времени, отведенного</w:t>
      </w:r>
      <w:r w:rsidRPr="00B969E3">
        <w:rPr>
          <w:rFonts w:ascii="Times New Roman" w:hAnsi="Times New Roman" w:cs="Times New Roman"/>
          <w:b/>
          <w:sz w:val="24"/>
          <w:szCs w:val="24"/>
        </w:rPr>
        <w:t xml:space="preserve"> на освоение ППКРС по профессии 43.01.09 Повар, кондитер</w:t>
      </w:r>
    </w:p>
    <w:tbl>
      <w:tblPr>
        <w:tblStyle w:val="afffff4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430"/>
        <w:gridCol w:w="1367"/>
        <w:gridCol w:w="1368"/>
        <w:gridCol w:w="1430"/>
      </w:tblGrid>
      <w:tr w:rsidR="008523E8" w:rsidTr="001C5CB4">
        <w:tc>
          <w:tcPr>
            <w:tcW w:w="1367" w:type="dxa"/>
            <w:vMerge w:val="restart"/>
          </w:tcPr>
          <w:p w:rsidR="008523E8" w:rsidRPr="00B969E3" w:rsidRDefault="008523E8" w:rsidP="001C5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</w:t>
            </w:r>
          </w:p>
        </w:tc>
        <w:tc>
          <w:tcPr>
            <w:tcW w:w="4101" w:type="dxa"/>
            <w:gridSpan w:val="3"/>
          </w:tcPr>
          <w:p w:rsidR="008523E8" w:rsidRDefault="008523E8" w:rsidP="001C5C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семестр</w:t>
            </w:r>
          </w:p>
        </w:tc>
        <w:tc>
          <w:tcPr>
            <w:tcW w:w="4103" w:type="dxa"/>
            <w:gridSpan w:val="3"/>
          </w:tcPr>
          <w:p w:rsidR="008523E8" w:rsidRDefault="008523E8" w:rsidP="001C5C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семестр</w:t>
            </w:r>
          </w:p>
        </w:tc>
      </w:tr>
      <w:tr w:rsidR="008523E8" w:rsidTr="001C5CB4">
        <w:tc>
          <w:tcPr>
            <w:tcW w:w="1367" w:type="dxa"/>
            <w:vMerge/>
          </w:tcPr>
          <w:p w:rsidR="008523E8" w:rsidRDefault="008523E8" w:rsidP="001C5C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</w:tcPr>
          <w:p w:rsidR="008523E8" w:rsidRDefault="008523E8" w:rsidP="001C5C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367" w:type="dxa"/>
          </w:tcPr>
          <w:p w:rsidR="008523E8" w:rsidRDefault="008523E8" w:rsidP="001C5C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367" w:type="dxa"/>
          </w:tcPr>
          <w:p w:rsidR="008523E8" w:rsidRDefault="008523E8" w:rsidP="001C5C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аттестация</w:t>
            </w:r>
          </w:p>
        </w:tc>
        <w:tc>
          <w:tcPr>
            <w:tcW w:w="1367" w:type="dxa"/>
          </w:tcPr>
          <w:p w:rsidR="008523E8" w:rsidRDefault="008523E8" w:rsidP="001C5C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368" w:type="dxa"/>
          </w:tcPr>
          <w:p w:rsidR="008523E8" w:rsidRDefault="008523E8" w:rsidP="001C5C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368" w:type="dxa"/>
          </w:tcPr>
          <w:p w:rsidR="008523E8" w:rsidRDefault="008523E8" w:rsidP="001C5C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аттестация</w:t>
            </w:r>
          </w:p>
        </w:tc>
      </w:tr>
      <w:tr w:rsidR="008523E8" w:rsidTr="001C5CB4">
        <w:tc>
          <w:tcPr>
            <w:tcW w:w="1367" w:type="dxa"/>
          </w:tcPr>
          <w:p w:rsidR="008523E8" w:rsidRPr="00B969E3" w:rsidRDefault="008523E8" w:rsidP="001C5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1курс</w:t>
            </w:r>
          </w:p>
        </w:tc>
        <w:tc>
          <w:tcPr>
            <w:tcW w:w="1367" w:type="dxa"/>
          </w:tcPr>
          <w:p w:rsidR="008523E8" w:rsidRPr="00F25261" w:rsidRDefault="008523E8" w:rsidP="001C5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61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1367" w:type="dxa"/>
          </w:tcPr>
          <w:p w:rsidR="008523E8" w:rsidRPr="00F25261" w:rsidRDefault="008523E8" w:rsidP="001C5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61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367" w:type="dxa"/>
          </w:tcPr>
          <w:p w:rsidR="008523E8" w:rsidRPr="00F25261" w:rsidRDefault="008523E8" w:rsidP="001C5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8523E8" w:rsidRPr="00F25261" w:rsidRDefault="008523E8" w:rsidP="001C5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61">
              <w:rPr>
                <w:rFonts w:ascii="Times New Roman" w:hAnsi="Times New Roman" w:cs="Times New Roman"/>
                <w:sz w:val="24"/>
                <w:szCs w:val="24"/>
              </w:rPr>
              <w:t>288</w:t>
            </w:r>
          </w:p>
        </w:tc>
        <w:tc>
          <w:tcPr>
            <w:tcW w:w="1368" w:type="dxa"/>
          </w:tcPr>
          <w:p w:rsidR="008523E8" w:rsidRPr="00F25261" w:rsidRDefault="008523E8" w:rsidP="001C5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61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1368" w:type="dxa"/>
          </w:tcPr>
          <w:p w:rsidR="008523E8" w:rsidRPr="00F25261" w:rsidRDefault="008523E8" w:rsidP="001C5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6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8523E8" w:rsidTr="001C5CB4">
        <w:tc>
          <w:tcPr>
            <w:tcW w:w="1367" w:type="dxa"/>
          </w:tcPr>
          <w:p w:rsidR="008523E8" w:rsidRDefault="008523E8" w:rsidP="001C5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</w:t>
            </w:r>
          </w:p>
        </w:tc>
        <w:tc>
          <w:tcPr>
            <w:tcW w:w="1367" w:type="dxa"/>
          </w:tcPr>
          <w:p w:rsidR="008523E8" w:rsidRPr="00F25261" w:rsidRDefault="008523E8" w:rsidP="001C5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8523E8" w:rsidRPr="00F25261" w:rsidRDefault="008523E8" w:rsidP="001C5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8523E8" w:rsidRPr="00F25261" w:rsidRDefault="008523E8" w:rsidP="001C5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8523E8" w:rsidRPr="00F25261" w:rsidRDefault="008523E8" w:rsidP="001C5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8523E8" w:rsidRPr="00F25261" w:rsidRDefault="008523E8" w:rsidP="001C5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8523E8" w:rsidRPr="00F25261" w:rsidRDefault="008523E8" w:rsidP="001C5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6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8523E8" w:rsidTr="001C5CB4">
        <w:tc>
          <w:tcPr>
            <w:tcW w:w="1367" w:type="dxa"/>
          </w:tcPr>
          <w:p w:rsidR="008523E8" w:rsidRPr="00B969E3" w:rsidRDefault="008523E8" w:rsidP="001C5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69E3">
              <w:rPr>
                <w:rFonts w:ascii="Times New Roman" w:hAnsi="Times New Roman" w:cs="Times New Roman"/>
                <w:sz w:val="24"/>
                <w:szCs w:val="24"/>
              </w:rPr>
              <w:t>2курс</w:t>
            </w:r>
          </w:p>
        </w:tc>
        <w:tc>
          <w:tcPr>
            <w:tcW w:w="1367" w:type="dxa"/>
          </w:tcPr>
          <w:p w:rsidR="008523E8" w:rsidRPr="00F25261" w:rsidRDefault="008523E8" w:rsidP="001C5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61">
              <w:rPr>
                <w:rFonts w:ascii="Times New Roman" w:hAnsi="Times New Roman" w:cs="Times New Roman"/>
                <w:sz w:val="24"/>
                <w:szCs w:val="24"/>
              </w:rPr>
              <w:t>432</w:t>
            </w:r>
          </w:p>
        </w:tc>
        <w:tc>
          <w:tcPr>
            <w:tcW w:w="1367" w:type="dxa"/>
          </w:tcPr>
          <w:p w:rsidR="008523E8" w:rsidRPr="00F25261" w:rsidRDefault="008523E8" w:rsidP="001C5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61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367" w:type="dxa"/>
          </w:tcPr>
          <w:p w:rsidR="008523E8" w:rsidRPr="00F25261" w:rsidRDefault="008523E8" w:rsidP="001C5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8523E8" w:rsidRPr="00F25261" w:rsidRDefault="008523E8" w:rsidP="001C5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61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368" w:type="dxa"/>
          </w:tcPr>
          <w:p w:rsidR="008523E8" w:rsidRPr="00F25261" w:rsidRDefault="008523E8" w:rsidP="001C5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61">
              <w:rPr>
                <w:rFonts w:ascii="Times New Roman" w:hAnsi="Times New Roman" w:cs="Times New Roman"/>
                <w:sz w:val="24"/>
                <w:szCs w:val="24"/>
              </w:rPr>
              <w:t>576</w:t>
            </w:r>
          </w:p>
        </w:tc>
        <w:tc>
          <w:tcPr>
            <w:tcW w:w="1368" w:type="dxa"/>
          </w:tcPr>
          <w:p w:rsidR="008523E8" w:rsidRPr="00F25261" w:rsidRDefault="008523E8" w:rsidP="001C5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61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  <w:tr w:rsidR="008523E8" w:rsidTr="001C5CB4">
        <w:tc>
          <w:tcPr>
            <w:tcW w:w="1367" w:type="dxa"/>
          </w:tcPr>
          <w:p w:rsidR="008523E8" w:rsidRPr="00B969E3" w:rsidRDefault="008523E8" w:rsidP="001C5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т.ч. ПА</w:t>
            </w:r>
          </w:p>
        </w:tc>
        <w:tc>
          <w:tcPr>
            <w:tcW w:w="1367" w:type="dxa"/>
          </w:tcPr>
          <w:p w:rsidR="008523E8" w:rsidRPr="00F25261" w:rsidRDefault="008523E8" w:rsidP="001C5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8523E8" w:rsidRPr="00F25261" w:rsidRDefault="008523E8" w:rsidP="001C5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8523E8" w:rsidRPr="00F25261" w:rsidRDefault="008523E8" w:rsidP="001C5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8523E8" w:rsidRPr="00F25261" w:rsidRDefault="008523E8" w:rsidP="001C5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8523E8" w:rsidRPr="00F25261" w:rsidRDefault="008523E8" w:rsidP="001C5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8523E8" w:rsidRPr="00F25261" w:rsidRDefault="008523E8" w:rsidP="001C5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61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8523E8" w:rsidTr="001C5CB4">
        <w:tc>
          <w:tcPr>
            <w:tcW w:w="1367" w:type="dxa"/>
          </w:tcPr>
          <w:p w:rsidR="008523E8" w:rsidRDefault="008523E8" w:rsidP="001C5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ГИА</w:t>
            </w:r>
          </w:p>
        </w:tc>
        <w:tc>
          <w:tcPr>
            <w:tcW w:w="1367" w:type="dxa"/>
          </w:tcPr>
          <w:p w:rsidR="008523E8" w:rsidRPr="00F25261" w:rsidRDefault="008523E8" w:rsidP="001C5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8523E8" w:rsidRPr="00F25261" w:rsidRDefault="008523E8" w:rsidP="001C5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8523E8" w:rsidRPr="00F25261" w:rsidRDefault="008523E8" w:rsidP="001C5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7" w:type="dxa"/>
          </w:tcPr>
          <w:p w:rsidR="008523E8" w:rsidRPr="00F25261" w:rsidRDefault="008523E8" w:rsidP="001C5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8523E8" w:rsidRPr="00F25261" w:rsidRDefault="008523E8" w:rsidP="001C5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8" w:type="dxa"/>
          </w:tcPr>
          <w:p w:rsidR="008523E8" w:rsidRPr="00F25261" w:rsidRDefault="008523E8" w:rsidP="001C5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526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8523E8" w:rsidTr="001C5CB4">
        <w:tc>
          <w:tcPr>
            <w:tcW w:w="1367" w:type="dxa"/>
          </w:tcPr>
          <w:p w:rsidR="008523E8" w:rsidRPr="00B969E3" w:rsidRDefault="008523E8" w:rsidP="001C5C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367" w:type="dxa"/>
          </w:tcPr>
          <w:p w:rsidR="008523E8" w:rsidRDefault="008523E8" w:rsidP="001C5C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972</w:t>
            </w:r>
          </w:p>
        </w:tc>
        <w:tc>
          <w:tcPr>
            <w:tcW w:w="1367" w:type="dxa"/>
          </w:tcPr>
          <w:p w:rsidR="008523E8" w:rsidRDefault="008523E8" w:rsidP="001C5C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252</w:t>
            </w:r>
          </w:p>
        </w:tc>
        <w:tc>
          <w:tcPr>
            <w:tcW w:w="1367" w:type="dxa"/>
          </w:tcPr>
          <w:p w:rsidR="008523E8" w:rsidRDefault="008523E8" w:rsidP="001C5C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7" w:type="dxa"/>
          </w:tcPr>
          <w:p w:rsidR="008523E8" w:rsidRDefault="008523E8" w:rsidP="001C5C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468</w:t>
            </w:r>
          </w:p>
        </w:tc>
        <w:tc>
          <w:tcPr>
            <w:tcW w:w="1368" w:type="dxa"/>
          </w:tcPr>
          <w:p w:rsidR="008523E8" w:rsidRDefault="008523E8" w:rsidP="001C5C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1116</w:t>
            </w:r>
          </w:p>
        </w:tc>
        <w:tc>
          <w:tcPr>
            <w:tcW w:w="1368" w:type="dxa"/>
          </w:tcPr>
          <w:p w:rsidR="008523E8" w:rsidRDefault="008523E8" w:rsidP="001C5C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144</w:t>
            </w:r>
          </w:p>
        </w:tc>
      </w:tr>
    </w:tbl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381490" cy="9048750"/>
            <wp:effectExtent l="0" t="0" r="0" b="0"/>
            <wp:docPr id="4" name="Рисунок 4" descr="C:\Users\User\Desktop\Электронная версия программ\Титульные листы учебного плана\Учебный план Повар, кондите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Электронная версия программ\Титульные листы учебного плана\Учебный план Повар, кондитер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4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3540" w:rsidRDefault="00C73540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E0ECE" w:rsidRPr="00B80E22" w:rsidRDefault="008523E8" w:rsidP="008523E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5.2</w:t>
      </w:r>
      <w:r w:rsidR="001E0ECE" w:rsidRPr="00B80E22">
        <w:rPr>
          <w:rFonts w:ascii="Times New Roman" w:hAnsi="Times New Roman" w:cs="Times New Roman"/>
          <w:b/>
          <w:sz w:val="24"/>
          <w:szCs w:val="24"/>
        </w:rPr>
        <w:t xml:space="preserve"> Учебный план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B80E22">
        <w:rPr>
          <w:rFonts w:ascii="Times New Roman" w:eastAsia="Calibri" w:hAnsi="Times New Roman" w:cs="Times New Roman"/>
          <w:b/>
          <w:sz w:val="24"/>
          <w:szCs w:val="24"/>
        </w:rPr>
        <w:t>Пояснительная записка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оящ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ый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рогр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амм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ы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одго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ф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ц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х 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ж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щ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роф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43.01.09.</w:t>
      </w:r>
      <w:r w:rsidRPr="00B80E22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proofErr w:type="gramStart"/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Пов</w:t>
      </w:r>
      <w:r w:rsidRPr="00B80E2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Pr="00B80E22">
        <w:rPr>
          <w:rFonts w:ascii="Times New Roman" w:eastAsia="Times New Roman" w:hAnsi="Times New Roman" w:cs="Times New Roman"/>
          <w:b/>
          <w:bCs/>
          <w:spacing w:val="10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нд</w:t>
      </w:r>
      <w:r w:rsidRPr="00B80E2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ПП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КРС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го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роф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есс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л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ПОУ</w:t>
      </w:r>
      <w:r w:rsidRPr="00B80E22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«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5"/>
          <w:sz w:val="24"/>
          <w:szCs w:val="24"/>
        </w:rPr>
        <w:t>Г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»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80E2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шой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proofErr w:type="spellStart"/>
      <w:r w:rsidRPr="00B80E22">
        <w:rPr>
          <w:rFonts w:ascii="Times New Roman" w:eastAsia="Times New Roman" w:hAnsi="Times New Roman" w:cs="Times New Roman"/>
          <w:sz w:val="24"/>
          <w:szCs w:val="24"/>
        </w:rPr>
        <w:t>Ц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рын</w:t>
      </w:r>
      <w:proofErr w:type="spellEnd"/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ябр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й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ес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ове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ого го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обр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аз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роф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есс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г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роф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есс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ого обр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ПО) 43.01.09</w:t>
      </w:r>
      <w:r w:rsidRPr="00B80E2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Пова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Pr="00B80E22"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жд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п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ик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ом М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ва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обр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ани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я, 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ры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на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ий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1569 от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9 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бря 2016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г.,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з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вом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ю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ц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22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ря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2016г.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№ 44898, Пр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есс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«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5"/>
          <w:sz w:val="24"/>
          <w:szCs w:val="24"/>
        </w:rPr>
        <w:t>р</w:t>
      </w:r>
      <w:proofErr w:type="gramEnd"/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»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80E22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proofErr w:type="gramStart"/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ржд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ом М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ва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щ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ы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ября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2015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610н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ан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вом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ю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ц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29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ря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2015г,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ци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ый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№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39023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80E22"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Проф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есс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ого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Pr="00B80E22"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«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5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»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80E22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ржд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ого </w:t>
      </w:r>
      <w:r w:rsidRPr="00B80E22"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ка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ом </w:t>
      </w:r>
      <w:r w:rsidRPr="00B80E22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ва </w:t>
      </w:r>
      <w:r w:rsidRPr="00B80E22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да </w:t>
      </w:r>
      <w:r w:rsidRPr="00B80E22"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80E22"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й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щ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ря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2015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597н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вом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ю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тици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Ф</w:t>
      </w:r>
      <w:proofErr w:type="gramEnd"/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21 </w:t>
      </w:r>
      <w:r w:rsidRPr="00B80E22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ября </w:t>
      </w:r>
      <w:r w:rsidRPr="00B80E22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2015г, </w:t>
      </w:r>
      <w:r w:rsidRPr="00B80E22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ый </w:t>
      </w:r>
      <w:r w:rsidRPr="00B80E22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р </w:t>
      </w:r>
      <w:r w:rsidRPr="00B80E22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№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38940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80E22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Проф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ого </w:t>
      </w:r>
      <w:r w:rsidRPr="00B80E22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End"/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«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6"/>
          <w:sz w:val="24"/>
          <w:szCs w:val="24"/>
        </w:rPr>
        <w:t>ь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»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80E22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ржд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ик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ва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5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а и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щ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Р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1 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бря </w:t>
      </w:r>
      <w:r w:rsidRPr="00B80E22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2015 </w:t>
      </w:r>
      <w:r w:rsidRPr="00B80E22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№ </w:t>
      </w:r>
      <w:r w:rsidRPr="00B80E22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914н </w:t>
      </w:r>
      <w:r w:rsidRPr="00B80E22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ого </w:t>
      </w:r>
      <w:r w:rsidRPr="00B80E22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ини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вом </w:t>
      </w:r>
      <w:r w:rsidRPr="00B80E22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ю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тици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80E22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Ф </w:t>
      </w:r>
      <w:r w:rsidRPr="00B80E22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25 </w:t>
      </w:r>
      <w:r w:rsidRPr="00B80E22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бря</w:t>
      </w:r>
      <w:proofErr w:type="gramEnd"/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z w:val="24"/>
          <w:szCs w:val="24"/>
        </w:rPr>
        <w:t>2015г,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ый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№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4027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0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)  </w:t>
      </w:r>
      <w:r w:rsidRPr="00B80E22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ового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олож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 об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обр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ом 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чр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жд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Start"/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B80E2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ржд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енн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ен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м Пр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ит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ва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й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ци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19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г.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96,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ож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ф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ю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дж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го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ес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ь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г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 обр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ь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жд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0"/>
          <w:sz w:val="24"/>
          <w:szCs w:val="24"/>
        </w:rPr>
        <w:t>«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Г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ом 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ПООП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оф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ес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4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09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«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р,</w:t>
      </w:r>
      <w:r w:rsidRPr="00B80E22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»</w:t>
      </w:r>
      <w:proofErr w:type="gramStart"/>
      <w:r w:rsidRPr="00B80E22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B80E22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г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тр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г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енн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B80E22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ее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ре</w:t>
      </w:r>
      <w:r w:rsidRPr="00B80E22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ПООП</w:t>
      </w:r>
      <w:r w:rsidRPr="00B80E22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од</w:t>
      </w:r>
      <w:r w:rsidRPr="00B80E22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м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z w:val="24"/>
          <w:szCs w:val="24"/>
        </w:rPr>
        <w:t>43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01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09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-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7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03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3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3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.0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2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01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7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г,</w:t>
      </w:r>
      <w:r w:rsidRPr="00B80E22"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ва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лл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ый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рогр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амм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одго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ф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ици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ан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ж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щ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х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роф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есс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43.01.09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Пова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,</w:t>
      </w:r>
      <w:r w:rsidRPr="00B80E22"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нд</w:t>
      </w:r>
      <w:r w:rsidRPr="00B80E2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ввод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й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е с 01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ября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2022   </w:t>
      </w:r>
      <w:r w:rsidRPr="00B80E22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г. 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z w:val="24"/>
          <w:szCs w:val="24"/>
        </w:rPr>
        <w:t>Нор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ый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рок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я – 1 год 10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мес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в.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ый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ля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ече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нь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ъ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ы,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дов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ь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ния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роф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есс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входящ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жд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ых 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ов, э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й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из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ой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ак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, 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 го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ит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гово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й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ции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z w:val="24"/>
          <w:szCs w:val="24"/>
        </w:rPr>
        <w:t>Орг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низ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 обр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ого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есс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щ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вля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с обр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г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амм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ПО 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й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z w:val="24"/>
          <w:szCs w:val="24"/>
        </w:rPr>
        <w:t>Обр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ые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рогр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амм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ы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ют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ржд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ают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ым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м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оя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ом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бо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ани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ры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да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сн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ове ФГОС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роф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есс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43.01.09 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ва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олл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дже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ют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ды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й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к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кци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я,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ак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чес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ое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бор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ое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за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 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нс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я,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сам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оя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80E2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из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вод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ое о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) и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од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ен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же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ог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ых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й.</w:t>
      </w:r>
    </w:p>
    <w:p w:rsidR="001E0ECE" w:rsidRPr="00B80E22" w:rsidRDefault="001E0ECE" w:rsidP="00B80E22">
      <w:pPr>
        <w:widowControl w:val="0"/>
        <w:tabs>
          <w:tab w:val="left" w:pos="77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Для  </w:t>
      </w:r>
      <w:r w:rsidRPr="00B80E22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х  </w:t>
      </w:r>
      <w:r w:rsidRPr="00B80E22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дов  </w:t>
      </w:r>
      <w:r w:rsidRPr="00B80E22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х  </w:t>
      </w:r>
      <w:r w:rsidRPr="00B80E22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й  </w:t>
      </w:r>
      <w:r w:rsidRPr="00B80E22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ем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чес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й  </w:t>
      </w:r>
      <w:r w:rsidRPr="00B80E22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ab/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ан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ся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долж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ь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ь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4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5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position w:val="-1"/>
          <w:sz w:val="24"/>
          <w:szCs w:val="24"/>
        </w:rPr>
        <w:t>ол</w:t>
      </w:r>
      <w:r w:rsidRPr="00B80E2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чес</w:t>
      </w:r>
      <w:r w:rsidRPr="00B80E2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position w:val="-1"/>
          <w:sz w:val="24"/>
          <w:szCs w:val="24"/>
        </w:rPr>
        <w:t>во</w:t>
      </w:r>
      <w:r w:rsidRPr="00B80E22">
        <w:rPr>
          <w:rFonts w:ascii="Times New Roman" w:eastAsia="Times New Roman" w:hAnsi="Times New Roman" w:cs="Times New Roman"/>
          <w:spacing w:val="50"/>
          <w:position w:val="-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position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52"/>
          <w:position w:val="-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position w:val="-1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position w:val="-1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position w:val="-1"/>
          <w:sz w:val="24"/>
          <w:szCs w:val="24"/>
        </w:rPr>
        <w:t>дов</w:t>
      </w:r>
      <w:r w:rsidRPr="00B80E22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position w:val="-1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ьн</w:t>
      </w:r>
      <w:r w:rsidRPr="00B80E22">
        <w:rPr>
          <w:rFonts w:ascii="Times New Roman" w:eastAsia="Times New Roman" w:hAnsi="Times New Roman" w:cs="Times New Roman"/>
          <w:position w:val="-1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position w:val="-1"/>
          <w:sz w:val="24"/>
          <w:szCs w:val="24"/>
        </w:rPr>
        <w:t>ь</w:t>
      </w:r>
      <w:r w:rsidRPr="00B80E22">
        <w:rPr>
          <w:rFonts w:ascii="Times New Roman" w:eastAsia="Times New Roman" w:hAnsi="Times New Roman" w:cs="Times New Roman"/>
          <w:spacing w:val="51"/>
          <w:position w:val="-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position w:val="-1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position w:val="-1"/>
          <w:sz w:val="24"/>
          <w:szCs w:val="24"/>
        </w:rPr>
        <w:t>й</w:t>
      </w:r>
      <w:r w:rsidRPr="00B80E22">
        <w:rPr>
          <w:rFonts w:ascii="Times New Roman" w:eastAsia="Times New Roman" w:hAnsi="Times New Roman" w:cs="Times New Roman"/>
          <w:spacing w:val="52"/>
          <w:position w:val="-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position w:val="-1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position w:val="-1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position w:val="-1"/>
          <w:sz w:val="24"/>
          <w:szCs w:val="24"/>
        </w:rPr>
        <w:t>ля</w:t>
      </w:r>
      <w:r w:rsidRPr="00B80E22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position w:val="-1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50"/>
          <w:position w:val="-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position w:val="-1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пи</w:t>
      </w:r>
      <w:r w:rsidRPr="00B80E22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са</w:t>
      </w:r>
      <w:r w:rsidRPr="00B80E2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ие</w:t>
      </w:r>
      <w:r w:rsidRPr="00B80E22">
        <w:rPr>
          <w:rFonts w:ascii="Times New Roman" w:eastAsia="Times New Roman" w:hAnsi="Times New Roman" w:cs="Times New Roman"/>
          <w:position w:val="-1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pacing w:val="54"/>
          <w:position w:val="-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position w:val="-1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position w:val="-1"/>
          <w:sz w:val="24"/>
          <w:szCs w:val="24"/>
        </w:rPr>
        <w:t>ых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1E0ECE" w:rsidRPr="00B80E22" w:rsidSect="00C73540">
          <w:headerReference w:type="default" r:id="rId13"/>
          <w:footerReference w:type="default" r:id="rId14"/>
          <w:pgSz w:w="11920" w:h="16840"/>
          <w:pgMar w:top="1040" w:right="740" w:bottom="280" w:left="993" w:header="0" w:footer="0" w:gutter="0"/>
          <w:cols w:space="720"/>
        </w:sectPr>
      </w:pP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lastRenderedPageBreak/>
        <w:t>з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й.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80E22">
        <w:rPr>
          <w:rFonts w:ascii="Times New Roman" w:eastAsia="Calibri" w:hAnsi="Times New Roman" w:cs="Times New Roman"/>
          <w:sz w:val="24"/>
          <w:szCs w:val="24"/>
        </w:rPr>
        <w:br w:type="column"/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position w:val="-1"/>
          <w:sz w:val="24"/>
          <w:szCs w:val="24"/>
        </w:rPr>
        <w:t>Об</w:t>
      </w:r>
      <w:r w:rsidRPr="00B80E2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ъ</w:t>
      </w:r>
      <w:r w:rsidRPr="00B80E22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м </w:t>
      </w:r>
      <w:r w:rsidRPr="00B80E22">
        <w:rPr>
          <w:rFonts w:ascii="Times New Roman" w:eastAsia="Times New Roman" w:hAnsi="Times New Roman" w:cs="Times New Roman"/>
          <w:spacing w:val="59"/>
          <w:position w:val="-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position w:val="-1"/>
          <w:sz w:val="24"/>
          <w:szCs w:val="24"/>
        </w:rPr>
        <w:t>обя</w:t>
      </w:r>
      <w:r w:rsidRPr="00B80E2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position w:val="-1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ьн</w:t>
      </w:r>
      <w:r w:rsidRPr="00B80E22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ых   </w:t>
      </w:r>
      <w:r w:rsidRPr="00B80E22"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position w:val="-1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ых  </w:t>
      </w:r>
      <w:r w:rsidRPr="00B80E22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position w:val="-1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-2"/>
          <w:position w:val="-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й  </w:t>
      </w:r>
      <w:r w:rsidRPr="00B80E2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в </w:t>
      </w:r>
      <w:r w:rsidRPr="00B80E22">
        <w:rPr>
          <w:rFonts w:ascii="Times New Roman" w:eastAsia="Times New Roman" w:hAnsi="Times New Roman" w:cs="Times New Roman"/>
          <w:spacing w:val="57"/>
          <w:position w:val="-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position w:val="-1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position w:val="-1"/>
          <w:sz w:val="24"/>
          <w:szCs w:val="24"/>
        </w:rPr>
        <w:t xml:space="preserve">од   </w:t>
      </w:r>
      <w:r w:rsidRPr="00B80E2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position w:val="-1"/>
          <w:sz w:val="24"/>
          <w:szCs w:val="24"/>
        </w:rPr>
        <w:t>ор</w:t>
      </w:r>
      <w:r w:rsidRPr="00B80E22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ти</w:t>
      </w:r>
      <w:r w:rsidRPr="00B80E22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чес</w:t>
      </w:r>
      <w:r w:rsidRPr="00B80E2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position w:val="-1"/>
          <w:sz w:val="24"/>
          <w:szCs w:val="24"/>
        </w:rPr>
        <w:t>ого   о</w:t>
      </w:r>
      <w:r w:rsidRPr="00B80E22">
        <w:rPr>
          <w:rFonts w:ascii="Times New Roman" w:eastAsia="Times New Roman" w:hAnsi="Times New Roman" w:cs="Times New Roman"/>
          <w:spacing w:val="3"/>
          <w:position w:val="-1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-5"/>
          <w:position w:val="-1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2"/>
          <w:position w:val="-1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-1"/>
          <w:position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position w:val="-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position w:val="-1"/>
          <w:sz w:val="24"/>
          <w:szCs w:val="24"/>
        </w:rPr>
        <w:t>я,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1E0ECE" w:rsidRPr="00B80E22">
          <w:type w:val="continuous"/>
          <w:pgSz w:w="11920" w:h="16840"/>
          <w:pgMar w:top="-20" w:right="740" w:bottom="280" w:left="1600" w:header="720" w:footer="720" w:gutter="0"/>
          <w:cols w:num="2" w:space="720" w:equalWidth="0">
            <w:col w:w="967" w:space="27"/>
            <w:col w:w="8586"/>
          </w:cols>
        </w:sectPr>
      </w:pP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lastRenderedPageBreak/>
        <w:t>у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вод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ой </w:t>
      </w:r>
      <w:r w:rsidRPr="00B80E22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вля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36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лю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ю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чае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ды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ы.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оящ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ым</w:t>
      </w:r>
      <w:r w:rsidRPr="00B80E22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цип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у 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"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изи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чес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6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z w:val="24"/>
          <w:szCs w:val="24"/>
        </w:rPr>
        <w:t>- 40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час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 в ПП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КРС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ъ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м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 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к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сче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обя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х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й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сче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еа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B80E22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кци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оящ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ым</w:t>
      </w:r>
      <w:r w:rsidRPr="00B80E22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B80E22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ачес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ва</w:t>
      </w:r>
      <w:r w:rsidRPr="00B80E22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ых 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B80E22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роф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есс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го </w:t>
      </w:r>
      <w:r w:rsidRPr="00B80E22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общ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B80E22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обр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фор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6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щ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го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1E0ECE" w:rsidRPr="00B80E22">
          <w:type w:val="continuous"/>
          <w:pgSz w:w="11920" w:h="16840"/>
          <w:pgMar w:top="-20" w:right="740" w:bottom="280" w:left="1600" w:header="720" w:footer="720" w:gutter="0"/>
          <w:cols w:space="720"/>
        </w:sectPr>
      </w:pP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lastRenderedPageBreak/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роля 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ме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ж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ые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фор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ры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щ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го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роля</w:t>
      </w:r>
      <w:r w:rsidRPr="00B80E2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жд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цип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есс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у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5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лю</w:t>
      </w:r>
      <w:r w:rsidRPr="00B80E22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 ф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ик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ют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я в 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х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рогр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амма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, доводя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я до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 о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ю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щ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я в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ече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рвых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ле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ача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я.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а 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ачес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ва 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одго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ю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щ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вы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кник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  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щ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вля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 д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B80E2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ен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ров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цип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, 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ци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й о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ю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щ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я.</w:t>
      </w:r>
    </w:p>
    <w:p w:rsidR="001E0ECE" w:rsidRPr="00B80E22" w:rsidRDefault="001E0ECE" w:rsidP="00B80E22">
      <w:pPr>
        <w:widowControl w:val="0"/>
        <w:tabs>
          <w:tab w:val="left" w:pos="1480"/>
          <w:tab w:val="left" w:pos="2840"/>
          <w:tab w:val="left" w:pos="3520"/>
          <w:tab w:val="left" w:pos="5320"/>
          <w:tab w:val="left" w:pos="8320"/>
          <w:tab w:val="left" w:pos="934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Для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юн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ош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ма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 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 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 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 во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жбы. 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щ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ab/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ab/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ab/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ab/>
        <w:t>общ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роф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есс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ab/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ab/>
        <w:t xml:space="preserve">и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жд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цип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ым</w:t>
      </w:r>
      <w:r w:rsidRPr="00B80E22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ровод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B80E22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80E22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B80E22"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ю</w:t>
      </w:r>
      <w:r w:rsidRPr="00B80E22">
        <w:rPr>
          <w:rFonts w:ascii="Times New Roman" w:eastAsia="Times New Roman" w:hAnsi="Times New Roman" w:cs="Times New Roman"/>
          <w:spacing w:val="5"/>
          <w:sz w:val="24"/>
          <w:szCs w:val="24"/>
        </w:rPr>
        <w:t>щ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ю </w:t>
      </w:r>
      <w:r w:rsidRPr="00B80E22"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ю </w:t>
      </w:r>
      <w:r w:rsidRPr="00B80E22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цип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80E22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 w:rsidRPr="00B80E22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ц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80E22"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 w:rsidRPr="00B80E22"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80E22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ам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, в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ю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пьют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ые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оло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г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B80E22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ик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ра</w:t>
      </w:r>
      <w:r w:rsidRPr="00B80E22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оборо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ва</w:t>
      </w:r>
      <w:r w:rsidRPr="00B80E22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обр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ани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на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80E22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B80E22"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96/134</w:t>
      </w:r>
      <w:r w:rsidRPr="00B80E22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B80E22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24</w:t>
      </w:r>
      <w:r w:rsidRPr="00B80E22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2010</w:t>
      </w:r>
      <w:r w:rsidRPr="00B80E22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г.</w:t>
      </w:r>
      <w:r w:rsidRPr="00B80E22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"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B80E22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рж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ени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кци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B80E22"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низ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ац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ния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гр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жд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ача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ым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ям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обл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оборо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одго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ой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жбы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 обр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жд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ях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го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ого) общ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го обр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я, обр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B80E2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жд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НПО 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нкт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"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 в М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иню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12.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4.2010г.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№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16866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е 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"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Бе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ь ж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изн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ь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"</w:t>
      </w:r>
      <w:r w:rsidRPr="00B80E22"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B80E22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юн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ш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B80E22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рш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бор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ам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80E22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орые</w:t>
      </w:r>
      <w:r w:rsidRPr="00B80E22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роводя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proofErr w:type="gramEnd"/>
      <w:r w:rsidRPr="00B80E22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ляр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ое вр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я,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ию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ле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мес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е в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ъ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е 32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час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ов,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ют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ри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асче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зки.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z w:val="24"/>
          <w:szCs w:val="24"/>
        </w:rPr>
        <w:t>Од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м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дов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й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еч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ю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щ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оо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ен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ю</w:t>
      </w:r>
      <w:proofErr w:type="spellEnd"/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одго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5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ю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щ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я, явля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ктик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ым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5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ю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щ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ды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B80E22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из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вод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ен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я.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из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вод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на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кти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орг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ю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с Полож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м об</w:t>
      </w:r>
      <w:r w:rsidRPr="00B80E22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из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ом о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) и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вод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ой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е о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ю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щ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я,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ю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щ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КР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ПО,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жд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ым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ик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ом </w:t>
      </w:r>
      <w:proofErr w:type="spellStart"/>
      <w:r w:rsidRPr="00B80E22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на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spellEnd"/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18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ля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2013г.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291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иню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14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июн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я 2013 г. </w:t>
      </w:r>
      <w:r w:rsidRPr="00B80E22">
        <w:rPr>
          <w:rFonts w:ascii="Times New Roman" w:eastAsia="Times New Roman" w:hAnsi="Times New Roman" w:cs="Times New Roman"/>
          <w:sz w:val="24"/>
          <w:szCs w:val="24"/>
          <w:lang w:val="en-US"/>
        </w:rPr>
        <w:t>p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  <w:lang w:val="en-US"/>
        </w:rPr>
        <w:t>er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. №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28785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ктик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ъ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13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из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вод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 -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ъ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25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Про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из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вод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ак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тик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а 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ров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нц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нт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ан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о, 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чан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ии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есс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й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80E22">
        <w:rPr>
          <w:rFonts w:ascii="Times New Roman" w:eastAsia="Times New Roman" w:hAnsi="Times New Roman" w:cs="Times New Roman"/>
          <w:sz w:val="24"/>
          <w:szCs w:val="24"/>
        </w:rPr>
        <w:t>Пр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ктик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оор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нти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ан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ь</w:t>
      </w:r>
      <w:proofErr w:type="spellEnd"/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оящ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й</w:t>
      </w:r>
      <w:proofErr w:type="gramEnd"/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ПП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КР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ПО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вля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75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%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сти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аче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оор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ен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ан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spellEnd"/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 =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>752+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  <w:u w:val="single" w:color="000000"/>
        </w:rPr>
        <w:t>3</w:t>
      </w:r>
      <w:r w:rsidRPr="00B80E22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68 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*  100 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=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75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%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z w:val="24"/>
          <w:szCs w:val="24"/>
        </w:rPr>
        <w:t>144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0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+1368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Фо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ир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ова</w:t>
      </w:r>
      <w:r w:rsidRPr="00B80E2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ва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ри</w:t>
      </w:r>
      <w:r w:rsidRPr="00B80E2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ой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ПП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С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оящ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м </w:t>
      </w:r>
      <w:r w:rsidRPr="00B80E22"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ым </w:t>
      </w:r>
      <w:r w:rsidRPr="00B80E22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ом </w:t>
      </w:r>
      <w:r w:rsidRPr="00B80E22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B80E22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 w:rsidRPr="00B80E22"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ов </w:t>
      </w:r>
      <w:r w:rsidRPr="00B80E22"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proofErr w:type="gramStart"/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ой</w:t>
      </w:r>
      <w:proofErr w:type="gramEnd"/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час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 об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ъ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612 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ов.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овыш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ачес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одго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ю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щ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роф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есс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, фор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 о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щ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х 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роф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есс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ен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ФГОС 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чес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во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час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ов: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общ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роф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есс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сц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ип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32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час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ов;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роф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есс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84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час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ов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из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вод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ого о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я – 144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час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z w:val="24"/>
          <w:szCs w:val="24"/>
        </w:rPr>
        <w:t>вв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 до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ьн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 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 общ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есс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ого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ц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z w:val="24"/>
          <w:szCs w:val="24"/>
        </w:rPr>
        <w:t>ОП.10 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фор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ые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олог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роф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ь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– 36ч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z w:val="24"/>
          <w:szCs w:val="24"/>
        </w:rPr>
        <w:t>ОП.11Орг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низ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proofErr w:type="gramStart"/>
      <w:r w:rsidRPr="00B80E22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ж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proofErr w:type="gramEnd"/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36;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z w:val="24"/>
          <w:szCs w:val="24"/>
        </w:rPr>
        <w:t>ОП.12 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овы 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 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еп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– 36;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z w:val="24"/>
          <w:szCs w:val="24"/>
        </w:rPr>
        <w:t>ОП.13Э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тик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из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й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 офор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кци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36;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1E0ECE" w:rsidRPr="00B80E22">
          <w:headerReference w:type="default" r:id="rId15"/>
          <w:footerReference w:type="default" r:id="rId16"/>
          <w:pgSz w:w="11920" w:h="16840"/>
          <w:pgMar w:top="1040" w:right="740" w:bottom="280" w:left="1580" w:header="0" w:footer="0" w:gutter="0"/>
          <w:cols w:space="720"/>
        </w:sectPr>
      </w:pP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80E22">
        <w:rPr>
          <w:rFonts w:ascii="Times New Roman" w:eastAsia="Times New Roman" w:hAnsi="Times New Roman" w:cs="Times New Roman"/>
          <w:sz w:val="24"/>
          <w:szCs w:val="24"/>
        </w:rPr>
        <w:lastRenderedPageBreak/>
        <w:t>для</w:t>
      </w:r>
      <w:proofErr w:type="gramEnd"/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ш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е</w:t>
      </w:r>
      <w:proofErr w:type="gramEnd"/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ож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вы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кник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т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5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й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: ОП.14 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овы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ини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ьн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36;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ОП.15 </w:t>
      </w:r>
      <w:proofErr w:type="gramStart"/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ловой</w:t>
      </w:r>
      <w:proofErr w:type="gramEnd"/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</w:t>
      </w:r>
      <w:r w:rsidRPr="00B80E22">
        <w:rPr>
          <w:rFonts w:ascii="Times New Roman" w:eastAsia="Times New Roman" w:hAnsi="Times New Roman" w:cs="Times New Roman"/>
          <w:spacing w:val="6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– 36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час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в;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 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ого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т ОП.17 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роф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есс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– 36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час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</w:t>
      </w:r>
      <w:proofErr w:type="gramStart"/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4"/>
          <w:sz w:val="24"/>
          <w:szCs w:val="24"/>
        </w:rPr>
        <w:t>В</w:t>
      </w:r>
      <w:proofErr w:type="gramEnd"/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го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61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с.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Ф</w:t>
      </w:r>
      <w:r w:rsidRPr="00B80E2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мы</w:t>
      </w:r>
      <w:r w:rsidRPr="00B80E22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ов</w:t>
      </w:r>
      <w:r w:rsidRPr="00B80E2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ь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ц</w:t>
      </w:r>
      <w:r w:rsidRPr="00B80E2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й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щ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ым</w:t>
      </w:r>
      <w:r w:rsidRPr="00B80E22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B80E22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ьт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жд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B80E22"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B80E22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100</w:t>
      </w:r>
      <w:r w:rsidRPr="00B80E22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час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ов,</w:t>
      </w:r>
      <w:r w:rsidRPr="00B80E22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B80E22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200</w:t>
      </w:r>
      <w:r w:rsidRPr="00B80E22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час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ов.</w:t>
      </w:r>
      <w:r w:rsidRPr="00B80E22"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нс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B80E22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B80E22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ин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ые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Фо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мы 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пр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ов</w:t>
      </w:r>
      <w:r w:rsidRPr="00B80E2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ом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ж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ой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ат</w:t>
      </w:r>
      <w:r w:rsidRPr="00B80E2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ес</w:t>
      </w:r>
      <w:r w:rsidRPr="00B80E2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ции</w:t>
      </w:r>
    </w:p>
    <w:p w:rsidR="001E0ECE" w:rsidRPr="00B80E22" w:rsidRDefault="001E0ECE" w:rsidP="00B80E22">
      <w:pPr>
        <w:widowControl w:val="0"/>
        <w:tabs>
          <w:tab w:val="left" w:pos="2280"/>
          <w:tab w:val="left" w:pos="4160"/>
          <w:tab w:val="left" w:pos="5540"/>
          <w:tab w:val="left" w:pos="7360"/>
          <w:tab w:val="left" w:pos="7720"/>
          <w:tab w:val="left" w:pos="86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z w:val="24"/>
          <w:szCs w:val="24"/>
        </w:rPr>
        <w:t>Пров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ме</w:t>
      </w:r>
      <w:r w:rsidRPr="00B80E22">
        <w:rPr>
          <w:rFonts w:ascii="Times New Roman" w:eastAsia="Times New Roman" w:hAnsi="Times New Roman" w:cs="Times New Roman"/>
          <w:spacing w:val="5"/>
          <w:sz w:val="24"/>
          <w:szCs w:val="24"/>
        </w:rPr>
        <w:t>ж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ой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ab/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 в фор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аче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ов,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фф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ц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аче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ф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ик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ац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э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аме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роф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есс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ым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ля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фф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нци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ые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аче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роводя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з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в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еме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го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ю</w:t>
      </w:r>
      <w:r w:rsidRPr="00B80E22">
        <w:rPr>
          <w:rFonts w:ascii="Times New Roman" w:eastAsia="Times New Roman" w:hAnsi="Times New Roman" w:cs="Times New Roman"/>
          <w:spacing w:val="5"/>
          <w:sz w:val="24"/>
          <w:szCs w:val="24"/>
        </w:rPr>
        <w:t>щ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B80E22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6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B80E22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цип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у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ли</w:t>
      </w:r>
      <w:r w:rsidRPr="00B80E22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жд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цип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ый</w:t>
      </w:r>
      <w:r w:rsidRPr="00B80E22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ци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ые</w:t>
      </w:r>
      <w:r w:rsidRPr="00B80E22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э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заме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B80E22"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ени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80E22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выд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B80E22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ФГ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B80E22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роф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есс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43.01.09 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Пова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z w:val="24"/>
          <w:szCs w:val="24"/>
        </w:rPr>
        <w:t>Для 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из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щ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ме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ж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ют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я и 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ржд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ю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щ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фо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в,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е и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ые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я,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мес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 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ен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ый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год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сем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в,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ждый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к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рых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ся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B80E2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ым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ом фор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ой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роля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бы.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Пров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е э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кз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аме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ым 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м и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ци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э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аме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роф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есс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ым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лям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неп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ле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ния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ю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щ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рогр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амм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о.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z w:val="24"/>
          <w:szCs w:val="24"/>
        </w:rPr>
        <w:t>Пров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ме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ж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фор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е 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фф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ц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аче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э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кз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аме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ов: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сц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ип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щ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роф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есс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ого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цик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ла и</w:t>
      </w:r>
      <w:r w:rsidRPr="00B80E2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жд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ым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к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фор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фф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нци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аче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ов;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по 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роф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есс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ым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од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ям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 фор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ф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ик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ци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э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кз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аме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ов.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z w:val="24"/>
          <w:szCs w:val="24"/>
        </w:rPr>
        <w:t>Про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ме</w:t>
      </w:r>
      <w:r w:rsidRPr="00B80E22">
        <w:rPr>
          <w:rFonts w:ascii="Times New Roman" w:eastAsia="Times New Roman" w:hAnsi="Times New Roman" w:cs="Times New Roman"/>
          <w:spacing w:val="5"/>
          <w:sz w:val="24"/>
          <w:szCs w:val="24"/>
        </w:rPr>
        <w:t>ж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фор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э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кз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аме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ровод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нь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80E22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вобожд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ый от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форм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зки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Про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ж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тте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фор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аче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ли 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фф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ц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ого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аче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ровод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сче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ов,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B80E22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ю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щ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ы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роф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есс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ого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од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я.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ме</w:t>
      </w:r>
      <w:r w:rsidRPr="00B80E22">
        <w:rPr>
          <w:rFonts w:ascii="Times New Roman" w:eastAsia="Times New Roman" w:hAnsi="Times New Roman" w:cs="Times New Roman"/>
          <w:spacing w:val="5"/>
          <w:sz w:val="24"/>
          <w:szCs w:val="24"/>
        </w:rPr>
        <w:t>ж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6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фор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е э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кз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вод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ля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а 1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6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ли </w:t>
      </w:r>
      <w:r w:rsidRPr="00B80E22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Pr="00B80E22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2 </w:t>
      </w:r>
      <w:r w:rsidRPr="00B80E22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B80E22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се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г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B80E22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Pr="00B80E22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 w:rsidRPr="00B80E22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рогр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амм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ы </w:t>
      </w:r>
      <w:r w:rsidRPr="00B80E22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одго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80E22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ц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х 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ж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щ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Фо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мы 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пр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ов</w:t>
      </w:r>
      <w:r w:rsidRPr="00B80E2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я </w:t>
      </w:r>
      <w:r w:rsidRPr="00B80E2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г</w:t>
      </w:r>
      <w:r w:rsidRPr="00B80E2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нн</w:t>
      </w:r>
      <w:r w:rsidRPr="00B80E2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й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(и</w:t>
      </w:r>
      <w:r w:rsidRPr="00B80E2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г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ово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й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 w:rsidRPr="00B80E2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ат</w:t>
      </w:r>
      <w:r w:rsidRPr="00B80E2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ес</w:t>
      </w:r>
      <w:r w:rsidRPr="00B80E22"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ц</w:t>
      </w:r>
      <w:r w:rsidRPr="00B80E22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огов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я)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ю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чае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выполнение практической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ик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ци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ой 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 в форме демонстрационного экзамена.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80E22">
        <w:rPr>
          <w:rFonts w:ascii="Times New Roman" w:eastAsia="Times New Roman" w:hAnsi="Times New Roman" w:cs="Times New Roman"/>
          <w:sz w:val="24"/>
          <w:szCs w:val="24"/>
        </w:rPr>
        <w:t>Фор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 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п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п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г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(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й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ци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ля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 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лож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м об организации и проведении демонстрационного экзамена на соответству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щий год</w:t>
      </w:r>
    </w:p>
    <w:p w:rsidR="001E0ECE" w:rsidRPr="00B80E22" w:rsidRDefault="001E0ECE" w:rsidP="00B80E2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80E22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ым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ло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а к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ен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(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го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й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аци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ля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е до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ент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ов,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ржд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ю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щ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е о</w:t>
      </w:r>
      <w:r w:rsidRPr="00B80E22">
        <w:rPr>
          <w:rFonts w:ascii="Times New Roman" w:eastAsia="Times New Roman" w:hAnsi="Times New Roman" w:cs="Times New Roman"/>
          <w:spacing w:val="5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ю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щ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нци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й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м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чес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ла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ожд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из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во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ого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б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я)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из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вод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ждо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у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ых в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дов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есс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ь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ь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вы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кник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г</w:t>
      </w:r>
      <w:r w:rsidRPr="00B80E22">
        <w:rPr>
          <w:rFonts w:ascii="Times New Roman" w:eastAsia="Times New Roman" w:hAnsi="Times New Roman" w:cs="Times New Roman"/>
          <w:spacing w:val="-7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бы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ь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е до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ых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4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pacing w:val="-5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ол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ые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ик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ы,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ь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ва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ы) ол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д,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B80E22">
        <w:rPr>
          <w:rFonts w:ascii="Times New Roman" w:eastAsia="Times New Roman" w:hAnsi="Times New Roman" w:cs="Times New Roman"/>
          <w:spacing w:val="3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>у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ов,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вор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ч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е 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бо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роф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есс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мес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B80E22">
        <w:rPr>
          <w:rFonts w:ascii="Times New Roman" w:eastAsia="Times New Roman" w:hAnsi="Times New Roman" w:cs="Times New Roman"/>
          <w:spacing w:val="2"/>
          <w:sz w:val="24"/>
          <w:szCs w:val="24"/>
        </w:rPr>
        <w:t>х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ожд</w:t>
      </w:r>
      <w:r w:rsidRPr="00B80E22">
        <w:rPr>
          <w:rFonts w:ascii="Times New Roman" w:eastAsia="Times New Roman" w:hAnsi="Times New Roman" w:cs="Times New Roman"/>
          <w:spacing w:val="-3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B80E22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вод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нн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п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ак</w:t>
      </w:r>
      <w:r w:rsidRPr="00B80E22">
        <w:rPr>
          <w:rFonts w:ascii="Times New Roman" w:eastAsia="Times New Roman" w:hAnsi="Times New Roman" w:cs="Times New Roman"/>
          <w:spacing w:val="1"/>
          <w:sz w:val="24"/>
          <w:szCs w:val="24"/>
        </w:rPr>
        <w:t>ти</w:t>
      </w:r>
      <w:r w:rsidRPr="00B80E22">
        <w:rPr>
          <w:rFonts w:ascii="Times New Roman" w:eastAsia="Times New Roman" w:hAnsi="Times New Roman" w:cs="Times New Roman"/>
          <w:spacing w:val="-1"/>
          <w:sz w:val="24"/>
          <w:szCs w:val="24"/>
        </w:rPr>
        <w:t>ки</w:t>
      </w:r>
    </w:p>
    <w:p w:rsidR="001E0ECE" w:rsidRPr="00B80E22" w:rsidRDefault="001E0ECE" w:rsidP="00B80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0ECE" w:rsidRPr="00091C4A" w:rsidRDefault="001E0ECE" w:rsidP="001E0ECE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1E0ECE" w:rsidRPr="00091C4A" w:rsidSect="00180EE3">
          <w:pgSz w:w="11906" w:h="16838"/>
          <w:pgMar w:top="1134" w:right="851" w:bottom="1134" w:left="1843" w:header="709" w:footer="709" w:gutter="0"/>
          <w:cols w:space="708"/>
          <w:docGrid w:linePitch="360"/>
        </w:sectPr>
      </w:pPr>
    </w:p>
    <w:p w:rsidR="001E0ECE" w:rsidRPr="009C760A" w:rsidRDefault="001E0ECE" w:rsidP="001E0ECE">
      <w:pPr>
        <w:widowControl w:val="0"/>
        <w:spacing w:before="60" w:after="0" w:line="240" w:lineRule="auto"/>
        <w:ind w:right="-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C760A">
        <w:rPr>
          <w:rFonts w:ascii="Times New Roman" w:eastAsia="Times New Roman" w:hAnsi="Times New Roman" w:cs="Times New Roman"/>
          <w:sz w:val="24"/>
          <w:szCs w:val="24"/>
        </w:rPr>
        <w:lastRenderedPageBreak/>
        <w:t>У</w:t>
      </w:r>
      <w:r w:rsidRPr="009C760A">
        <w:rPr>
          <w:rFonts w:ascii="Times New Roman" w:eastAsia="Times New Roman" w:hAnsi="Times New Roman" w:cs="Times New Roman"/>
          <w:spacing w:val="-1"/>
          <w:sz w:val="24"/>
          <w:szCs w:val="24"/>
        </w:rPr>
        <w:t>че</w:t>
      </w:r>
      <w:r w:rsidRPr="009C760A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9C760A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9C760A">
        <w:rPr>
          <w:rFonts w:ascii="Times New Roman" w:eastAsia="Times New Roman" w:hAnsi="Times New Roman" w:cs="Times New Roman"/>
          <w:sz w:val="24"/>
          <w:szCs w:val="24"/>
        </w:rPr>
        <w:t xml:space="preserve">ый </w:t>
      </w:r>
      <w:r w:rsidRPr="009C760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п</w:t>
      </w:r>
      <w:r w:rsidRPr="009C760A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9C760A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9C760A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9C760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C760A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9C760A">
        <w:rPr>
          <w:rFonts w:ascii="Times New Roman" w:eastAsia="Times New Roman" w:hAnsi="Times New Roman" w:cs="Times New Roman"/>
          <w:sz w:val="24"/>
          <w:szCs w:val="24"/>
        </w:rPr>
        <w:t xml:space="preserve">о </w:t>
      </w:r>
      <w:r w:rsidRPr="009C760A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9C760A">
        <w:rPr>
          <w:rFonts w:ascii="Times New Roman" w:eastAsia="Times New Roman" w:hAnsi="Times New Roman" w:cs="Times New Roman"/>
          <w:sz w:val="24"/>
          <w:szCs w:val="24"/>
        </w:rPr>
        <w:t>ро</w:t>
      </w:r>
      <w:r w:rsidRPr="009C760A">
        <w:rPr>
          <w:rFonts w:ascii="Times New Roman" w:eastAsia="Times New Roman" w:hAnsi="Times New Roman" w:cs="Times New Roman"/>
          <w:spacing w:val="-2"/>
          <w:sz w:val="24"/>
          <w:szCs w:val="24"/>
        </w:rPr>
        <w:t>ф</w:t>
      </w:r>
      <w:r w:rsidRPr="009C760A">
        <w:rPr>
          <w:rFonts w:ascii="Times New Roman" w:eastAsia="Times New Roman" w:hAnsi="Times New Roman" w:cs="Times New Roman"/>
          <w:spacing w:val="-1"/>
          <w:sz w:val="24"/>
          <w:szCs w:val="24"/>
        </w:rPr>
        <w:t>есс</w:t>
      </w:r>
      <w:r w:rsidRPr="009C760A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9C760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9C760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9C760A">
        <w:rPr>
          <w:rFonts w:ascii="Times New Roman" w:eastAsia="Times New Roman" w:hAnsi="Times New Roman" w:cs="Times New Roman"/>
          <w:sz w:val="24"/>
          <w:szCs w:val="24"/>
        </w:rPr>
        <w:t>43.01.09 Пов</w:t>
      </w:r>
      <w:r w:rsidRPr="009C760A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9C760A">
        <w:rPr>
          <w:rFonts w:ascii="Times New Roman" w:eastAsia="Times New Roman" w:hAnsi="Times New Roman" w:cs="Times New Roman"/>
          <w:sz w:val="24"/>
          <w:szCs w:val="24"/>
        </w:rPr>
        <w:t xml:space="preserve">р, </w:t>
      </w:r>
      <w:r w:rsidRPr="009C760A">
        <w:rPr>
          <w:rFonts w:ascii="Times New Roman" w:eastAsia="Times New Roman" w:hAnsi="Times New Roman" w:cs="Times New Roman"/>
          <w:spacing w:val="3"/>
          <w:sz w:val="24"/>
          <w:szCs w:val="24"/>
        </w:rPr>
        <w:t>к</w:t>
      </w:r>
      <w:r w:rsidRPr="009C760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9C760A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9C760A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9C760A">
        <w:rPr>
          <w:rFonts w:ascii="Times New Roman" w:eastAsia="Times New Roman" w:hAnsi="Times New Roman" w:cs="Times New Roman"/>
          <w:spacing w:val="1"/>
          <w:sz w:val="24"/>
          <w:szCs w:val="24"/>
        </w:rPr>
        <w:t>ит</w:t>
      </w:r>
      <w:r w:rsidRPr="009C760A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9C760A">
        <w:rPr>
          <w:rFonts w:ascii="Times New Roman" w:eastAsia="Times New Roman" w:hAnsi="Times New Roman" w:cs="Times New Roman"/>
          <w:sz w:val="24"/>
          <w:szCs w:val="24"/>
        </w:rPr>
        <w:t xml:space="preserve">р </w:t>
      </w:r>
      <w:r w:rsidRPr="009C760A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9C760A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9C760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9C760A">
        <w:rPr>
          <w:rFonts w:ascii="Times New Roman" w:eastAsia="Times New Roman" w:hAnsi="Times New Roman" w:cs="Times New Roman"/>
          <w:sz w:val="24"/>
          <w:szCs w:val="24"/>
        </w:rPr>
        <w:t>202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9C760A"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2024</w:t>
      </w:r>
      <w:r w:rsidRPr="009C760A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1E0ECE" w:rsidRPr="009C760A" w:rsidRDefault="001E0ECE" w:rsidP="001E0ECE">
      <w:pPr>
        <w:widowControl w:val="0"/>
        <w:spacing w:before="5" w:after="0" w:line="240" w:lineRule="exact"/>
        <w:rPr>
          <w:rFonts w:ascii="Calibri" w:eastAsia="Calibri" w:hAnsi="Calibri" w:cs="Times New Roman"/>
          <w:sz w:val="24"/>
          <w:szCs w:val="24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3437"/>
        <w:gridCol w:w="1099"/>
        <w:gridCol w:w="710"/>
        <w:gridCol w:w="991"/>
        <w:gridCol w:w="1135"/>
        <w:gridCol w:w="895"/>
        <w:gridCol w:w="1088"/>
        <w:gridCol w:w="994"/>
        <w:gridCol w:w="1135"/>
        <w:gridCol w:w="991"/>
        <w:gridCol w:w="991"/>
        <w:gridCol w:w="929"/>
      </w:tblGrid>
      <w:tr w:rsidR="001E0ECE" w:rsidRPr="009C760A" w:rsidTr="001E0ECE">
        <w:trPr>
          <w:trHeight w:hRule="exact" w:val="470"/>
        </w:trPr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1E0ECE" w:rsidRPr="009C760A" w:rsidRDefault="001E0ECE" w:rsidP="001E0ECE">
            <w:pPr>
              <w:widowControl w:val="0"/>
              <w:spacing w:before="3" w:after="0" w:line="100" w:lineRule="exact"/>
              <w:rPr>
                <w:rFonts w:ascii="Calibri" w:eastAsia="Calibri" w:hAnsi="Calibri" w:cs="Times New Roman"/>
                <w:sz w:val="10"/>
                <w:szCs w:val="10"/>
              </w:rPr>
            </w:pPr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15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C760A">
              <w:rPr>
                <w:rFonts w:ascii="Times New Roman" w:eastAsia="Times New Roman" w:hAnsi="Times New Roman" w:cs="Times New Roman"/>
                <w:spacing w:val="-1"/>
                <w:w w:val="99"/>
                <w:sz w:val="20"/>
                <w:szCs w:val="20"/>
                <w:lang w:val="en-US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  <w:lang w:val="en-US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-1"/>
                <w:w w:val="99"/>
                <w:sz w:val="20"/>
                <w:szCs w:val="20"/>
                <w:lang w:val="en-US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en-US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w w:val="99"/>
                <w:sz w:val="20"/>
                <w:szCs w:val="20"/>
                <w:lang w:val="en-US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en-US"/>
              </w:rPr>
              <w:t>с</w:t>
            </w:r>
            <w:proofErr w:type="spellEnd"/>
          </w:p>
        </w:tc>
        <w:tc>
          <w:tcPr>
            <w:tcW w:w="343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На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ц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кл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в,</w:t>
            </w:r>
            <w:r w:rsidRPr="009C760A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в,</w:t>
            </w:r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5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ди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с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ц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ли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9C760A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роф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есс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ь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ны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 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мо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дул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й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9C760A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10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1E0ECE" w:rsidRPr="009C760A" w:rsidRDefault="001E0ECE" w:rsidP="001E0ECE">
            <w:pPr>
              <w:widowControl w:val="0"/>
              <w:spacing w:before="6" w:after="0" w:line="170" w:lineRule="exact"/>
              <w:rPr>
                <w:rFonts w:ascii="Calibri" w:eastAsia="Calibri" w:hAnsi="Calibri" w:cs="Times New Roman"/>
                <w:sz w:val="17"/>
                <w:szCs w:val="17"/>
              </w:rPr>
            </w:pPr>
          </w:p>
          <w:p w:rsidR="001E0ECE" w:rsidRPr="009C760A" w:rsidRDefault="001E0ECE" w:rsidP="001E0ECE">
            <w:pPr>
              <w:widowControl w:val="0"/>
              <w:spacing w:after="0" w:line="20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1E0ECE" w:rsidRPr="009C760A" w:rsidRDefault="001E0ECE" w:rsidP="001E0ECE">
            <w:pPr>
              <w:widowControl w:val="0"/>
              <w:spacing w:after="0" w:line="200" w:lineRule="exac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Форм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ы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м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ж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у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оч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й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тт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ц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</w:t>
            </w:r>
            <w:proofErr w:type="spellEnd"/>
          </w:p>
        </w:tc>
        <w:tc>
          <w:tcPr>
            <w:tcW w:w="58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before="3" w:after="0" w:line="220" w:lineRule="exact"/>
              <w:rPr>
                <w:rFonts w:ascii="Calibri" w:eastAsia="Calibri" w:hAnsi="Calibri" w:cs="Times New Roman"/>
                <w:lang w:val="en-US"/>
              </w:rPr>
            </w:pPr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б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ьем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б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зо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ва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ь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en-US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й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ро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г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ммы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ч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ас</w:t>
            </w:r>
            <w:proofErr w:type="spellEnd"/>
          </w:p>
        </w:tc>
        <w:tc>
          <w:tcPr>
            <w:tcW w:w="4046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ас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proofErr w:type="gramStart"/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б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ь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й</w:t>
            </w:r>
            <w:proofErr w:type="gramEnd"/>
            <w:r w:rsidRPr="009C760A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у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ч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б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й</w:t>
            </w:r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2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аг</w:t>
            </w:r>
            <w:r w:rsidRPr="009C760A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у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(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кл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ю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ч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  <w:r w:rsidRPr="009C760A">
              <w:rPr>
                <w:rFonts w:ascii="Times New Roman" w:eastAsia="Times New Roman" w:hAnsi="Times New Roman" w:cs="Times New Roman"/>
                <w:spacing w:val="42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у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ит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у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ю</w:t>
            </w:r>
            <w:r w:rsidRPr="009C760A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у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ч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б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у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ю 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б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т</w:t>
            </w:r>
            <w:proofErr w:type="gramStart"/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у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(</w:t>
            </w:r>
            <w:proofErr w:type="gramEnd"/>
            <w:r w:rsidRPr="009C760A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б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ь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ы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42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у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ч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б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ны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за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я)</w:t>
            </w:r>
            <w:r w:rsidRPr="009C760A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и все</w:t>
            </w:r>
            <w:r w:rsidRPr="009C760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ы</w:t>
            </w:r>
            <w:r w:rsidRPr="009C760A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ве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роф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есс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ь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ы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  <w:r w:rsidRPr="009C760A">
              <w:rPr>
                <w:rFonts w:ascii="Times New Roman" w:eastAsia="Times New Roman" w:hAnsi="Times New Roman" w:cs="Times New Roman"/>
                <w:spacing w:val="-17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мо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ул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й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  <w:r w:rsidRPr="009C760A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 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у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сам</w:t>
            </w: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и се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ес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ам</w:t>
            </w:r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129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(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ч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ас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9C760A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val="en-US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en-US"/>
              </w:rPr>
              <w:t>се</w:t>
            </w:r>
            <w:r w:rsidRPr="009C760A"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  <w:lang w:val="en-US"/>
              </w:rPr>
              <w:t>м</w:t>
            </w:r>
            <w:r w:rsidRPr="009C760A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en-US"/>
              </w:rPr>
              <w:t>ес</w:t>
            </w:r>
            <w:r w:rsidRPr="009C760A">
              <w:rPr>
                <w:rFonts w:ascii="Times New Roman" w:eastAsia="Times New Roman" w:hAnsi="Times New Roman" w:cs="Times New Roman"/>
                <w:spacing w:val="-1"/>
                <w:w w:val="99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  <w:lang w:val="en-US"/>
              </w:rPr>
              <w:t>р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val="en-US"/>
              </w:rPr>
              <w:t>)</w:t>
            </w:r>
          </w:p>
        </w:tc>
      </w:tr>
      <w:tr w:rsidR="001E0ECE" w:rsidRPr="009C760A" w:rsidTr="001E0ECE">
        <w:trPr>
          <w:trHeight w:hRule="exact" w:val="1150"/>
        </w:trPr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1E0ECE" w:rsidRPr="009C760A" w:rsidRDefault="001E0ECE" w:rsidP="001E0ECE">
            <w:pPr>
              <w:widowControl w:val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4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99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1E0ECE" w:rsidRPr="009C760A" w:rsidRDefault="001E0ECE" w:rsidP="001E0ECE">
            <w:pPr>
              <w:widowControl w:val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before="3" w:after="0" w:line="220" w:lineRule="exact"/>
              <w:rPr>
                <w:rFonts w:ascii="Calibri" w:eastAsia="Calibri" w:hAnsi="Calibri" w:cs="Times New Roman"/>
                <w:lang w:val="en-US"/>
              </w:rPr>
            </w:pPr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всего</w:t>
            </w:r>
            <w:proofErr w:type="spellEnd"/>
          </w:p>
        </w:tc>
        <w:tc>
          <w:tcPr>
            <w:tcW w:w="4109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  <w:r w:rsidRPr="009C760A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во вз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мо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й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38"/>
                <w:sz w:val="20"/>
                <w:szCs w:val="20"/>
              </w:rPr>
              <w:t xml:space="preserve"> </w:t>
            </w:r>
            <w:proofErr w:type="gramStart"/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ав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9C760A"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ч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ас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extDirection w:val="btLr"/>
          </w:tcPr>
          <w:p w:rsidR="001E0ECE" w:rsidRPr="009C760A" w:rsidRDefault="001E0ECE" w:rsidP="001E0ECE">
            <w:pPr>
              <w:widowControl w:val="0"/>
              <w:spacing w:before="5" w:after="0" w:line="100" w:lineRule="exact"/>
              <w:rPr>
                <w:rFonts w:ascii="Calibri" w:eastAsia="Calibri" w:hAnsi="Calibri" w:cs="Times New Roman"/>
                <w:sz w:val="10"/>
                <w:szCs w:val="10"/>
              </w:rPr>
            </w:pPr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С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мо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я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ь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ая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б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та</w:t>
            </w:r>
            <w:proofErr w:type="spellEnd"/>
          </w:p>
        </w:tc>
        <w:tc>
          <w:tcPr>
            <w:tcW w:w="4046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1E0ECE" w:rsidRPr="009C760A" w:rsidTr="001E0ECE">
        <w:trPr>
          <w:trHeight w:hRule="exact" w:val="293"/>
        </w:trPr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1E0ECE" w:rsidRPr="009C760A" w:rsidRDefault="001E0ECE" w:rsidP="001E0ECE">
            <w:pPr>
              <w:widowControl w:val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4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99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1E0ECE" w:rsidRPr="009C760A" w:rsidRDefault="001E0ECE" w:rsidP="001E0ECE">
            <w:pPr>
              <w:widowControl w:val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7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4109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1E0ECE" w:rsidRPr="009C760A" w:rsidRDefault="001E0ECE" w:rsidP="001E0ECE">
            <w:pPr>
              <w:widowControl w:val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73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spacing w:val="2"/>
                <w:w w:val="99"/>
                <w:sz w:val="20"/>
                <w:szCs w:val="20"/>
                <w:lang w:val="en-US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-4"/>
                <w:w w:val="99"/>
                <w:sz w:val="20"/>
                <w:szCs w:val="20"/>
                <w:lang w:val="en-US"/>
              </w:rPr>
              <w:t>у</w:t>
            </w:r>
            <w:r w:rsidRPr="009C760A"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  <w:lang w:val="en-US"/>
              </w:rPr>
              <w:t>рс</w:t>
            </w:r>
            <w:proofErr w:type="spellEnd"/>
          </w:p>
        </w:tc>
        <w:tc>
          <w:tcPr>
            <w:tcW w:w="19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6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spacing w:val="2"/>
                <w:w w:val="99"/>
                <w:sz w:val="20"/>
                <w:szCs w:val="20"/>
                <w:lang w:val="en-US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-4"/>
                <w:w w:val="99"/>
                <w:sz w:val="20"/>
                <w:szCs w:val="20"/>
                <w:lang w:val="en-US"/>
              </w:rPr>
              <w:t>у</w:t>
            </w:r>
            <w:r w:rsidRPr="009C760A">
              <w:rPr>
                <w:rFonts w:ascii="Times New Roman" w:eastAsia="Times New Roman" w:hAnsi="Times New Roman" w:cs="Times New Roman"/>
                <w:spacing w:val="1"/>
                <w:w w:val="99"/>
                <w:sz w:val="20"/>
                <w:szCs w:val="20"/>
                <w:lang w:val="en-US"/>
              </w:rPr>
              <w:t>рс</w:t>
            </w:r>
            <w:proofErr w:type="spellEnd"/>
          </w:p>
        </w:tc>
      </w:tr>
      <w:tr w:rsidR="001E0ECE" w:rsidRPr="009C760A" w:rsidTr="001E0ECE">
        <w:trPr>
          <w:trHeight w:val="517"/>
        </w:trPr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1E0ECE" w:rsidRPr="009C760A" w:rsidRDefault="001E0ECE" w:rsidP="001E0ECE">
            <w:pPr>
              <w:widowControl w:val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4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99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1E0ECE" w:rsidRPr="009C760A" w:rsidRDefault="001E0ECE" w:rsidP="001E0ECE">
            <w:pPr>
              <w:widowControl w:val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7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б</w:t>
            </w: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у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ч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proofErr w:type="gramStart"/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по</w:t>
            </w:r>
            <w:proofErr w:type="gramEnd"/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7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ди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с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ц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ли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МД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К</w:t>
            </w:r>
            <w:proofErr w:type="gramStart"/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,ч</w:t>
            </w:r>
            <w:proofErr w:type="gramEnd"/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ас</w:t>
            </w:r>
            <w:proofErr w:type="spellEnd"/>
          </w:p>
        </w:tc>
        <w:tc>
          <w:tcPr>
            <w:tcW w:w="198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кт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,</w:t>
            </w:r>
            <w:r w:rsidRPr="009C760A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ч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ас</w:t>
            </w:r>
            <w:proofErr w:type="spellEnd"/>
          </w:p>
        </w:tc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1E0ECE" w:rsidRPr="009C760A" w:rsidRDefault="001E0ECE" w:rsidP="001E0ECE">
            <w:pPr>
              <w:widowControl w:val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1E0ECE" w:rsidRPr="009C760A" w:rsidTr="001E0ECE">
        <w:trPr>
          <w:trHeight w:hRule="exact" w:val="408"/>
        </w:trPr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1E0ECE" w:rsidRPr="009C760A" w:rsidRDefault="001E0ECE" w:rsidP="001E0ECE">
            <w:pPr>
              <w:widowControl w:val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43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99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1E0ECE" w:rsidRPr="009C760A" w:rsidRDefault="001E0ECE" w:rsidP="001E0ECE">
            <w:pPr>
              <w:widowControl w:val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71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2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8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4" w:type="dxa"/>
            <w:vMerge/>
            <w:tcBorders>
              <w:left w:val="single" w:sz="4" w:space="0" w:color="000000"/>
              <w:right w:val="single" w:sz="4" w:space="0" w:color="000000"/>
            </w:tcBorders>
            <w:textDirection w:val="btLr"/>
          </w:tcPr>
          <w:p w:rsidR="001E0ECE" w:rsidRPr="009C760A" w:rsidRDefault="001E0ECE" w:rsidP="001E0ECE">
            <w:pPr>
              <w:widowControl w:val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се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м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ес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</w:t>
            </w:r>
            <w:proofErr w:type="spellEnd"/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1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7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ед</w:t>
            </w:r>
            <w:proofErr w:type="spellEnd"/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се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м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ес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</w:t>
            </w:r>
            <w:proofErr w:type="spellEnd"/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2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3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ед</w:t>
            </w:r>
            <w:proofErr w:type="spellEnd"/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се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м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ес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</w:t>
            </w:r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1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6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ед</w:t>
            </w:r>
            <w:proofErr w:type="spellEnd"/>
          </w:p>
        </w:tc>
        <w:tc>
          <w:tcPr>
            <w:tcW w:w="9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се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м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ес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</w:t>
            </w:r>
            <w:proofErr w:type="spellEnd"/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2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2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ед</w:t>
            </w:r>
            <w:proofErr w:type="spellEnd"/>
          </w:p>
        </w:tc>
      </w:tr>
      <w:tr w:rsidR="001E0ECE" w:rsidRPr="009C760A" w:rsidTr="001E0ECE">
        <w:trPr>
          <w:trHeight w:hRule="exact" w:val="1159"/>
        </w:trPr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E0ECE" w:rsidRPr="009C760A" w:rsidRDefault="001E0ECE" w:rsidP="001E0ECE">
            <w:pPr>
              <w:widowControl w:val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4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E0ECE" w:rsidRPr="009C760A" w:rsidRDefault="001E0ECE" w:rsidP="001E0ECE">
            <w:pPr>
              <w:widowControl w:val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7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всего</w:t>
            </w:r>
            <w:proofErr w:type="spellEnd"/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proofErr w:type="gramStart"/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.ч</w:t>
            </w:r>
            <w:proofErr w:type="gramEnd"/>
          </w:p>
          <w:p w:rsidR="001E0ECE" w:rsidRPr="009C760A" w:rsidRDefault="001E0ECE" w:rsidP="001E0ECE">
            <w:pPr>
              <w:widowControl w:val="0"/>
              <w:spacing w:after="0" w:line="239" w:lineRule="auto"/>
              <w:ind w:right="9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б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ор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ых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ч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ес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их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ий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у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ч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б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ая</w:t>
            </w:r>
            <w:proofErr w:type="spellEnd"/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ро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з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н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ая</w:t>
            </w:r>
            <w:proofErr w:type="spellEnd"/>
          </w:p>
        </w:tc>
        <w:tc>
          <w:tcPr>
            <w:tcW w:w="99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E0ECE" w:rsidRPr="009C760A" w:rsidRDefault="001E0ECE" w:rsidP="001E0ECE">
            <w:pPr>
              <w:widowControl w:val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1E0ECE" w:rsidRPr="009C760A" w:rsidTr="001E0ECE">
        <w:trPr>
          <w:trHeight w:hRule="exact" w:val="24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10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11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1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1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</w:tr>
      <w:tr w:rsidR="001E0ECE" w:rsidRPr="009C760A" w:rsidTr="001E0ECE">
        <w:trPr>
          <w:trHeight w:hRule="exact" w:val="470"/>
        </w:trPr>
        <w:tc>
          <w:tcPr>
            <w:tcW w:w="42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б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ь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ая</w:t>
            </w:r>
            <w:r w:rsidRPr="009C760A">
              <w:rPr>
                <w:rFonts w:ascii="Times New Roman" w:eastAsia="Times New Roman" w:hAnsi="Times New Roman" w:cs="Times New Roman"/>
                <w:spacing w:val="39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ч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ас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ь</w:t>
            </w:r>
            <w:r w:rsidRPr="009C760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у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ч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б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ы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  <w:r w:rsidRPr="009C760A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ц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кл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ик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2808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1E0ECE" w:rsidRPr="009C760A" w:rsidRDefault="001E0ECE" w:rsidP="001E0ECE">
            <w:pPr>
              <w:widowControl w:val="0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1440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1E0ECE" w:rsidRPr="009C760A" w:rsidRDefault="001E0ECE" w:rsidP="001E0ECE">
            <w:pPr>
              <w:widowControl w:val="0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1E0ECE" w:rsidRPr="002A0168" w:rsidRDefault="001E0ECE" w:rsidP="001E0ECE">
            <w:pPr>
              <w:widowControl w:val="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432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1E0ECE" w:rsidRPr="002A0168" w:rsidRDefault="001E0ECE" w:rsidP="001E0ECE">
            <w:pPr>
              <w:widowControl w:val="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936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1E0ECE" w:rsidRPr="009C760A" w:rsidRDefault="001E0ECE" w:rsidP="001E0ECE">
            <w:pPr>
              <w:widowControl w:val="0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612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828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612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756</w:t>
            </w:r>
          </w:p>
        </w:tc>
      </w:tr>
      <w:tr w:rsidR="001E0ECE" w:rsidRPr="009C760A" w:rsidTr="001E0ECE">
        <w:trPr>
          <w:trHeight w:hRule="exact"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ОП.0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0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0"/>
                <w:szCs w:val="20"/>
                <w:lang w:val="en-US"/>
              </w:rPr>
              <w:t>Об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0"/>
                <w:szCs w:val="20"/>
                <w:lang w:val="en-US"/>
              </w:rPr>
              <w:t>щ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lang w:val="en-US"/>
              </w:rPr>
              <w:t>епр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0"/>
                <w:szCs w:val="20"/>
                <w:lang w:val="en-US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w w:val="99"/>
                <w:sz w:val="20"/>
                <w:szCs w:val="20"/>
                <w:lang w:val="en-US"/>
              </w:rPr>
              <w:t>ф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lang w:val="en-US"/>
              </w:rPr>
              <w:t>есси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0"/>
                <w:szCs w:val="20"/>
                <w:lang w:val="en-US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lang w:val="en-US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0"/>
                <w:szCs w:val="20"/>
                <w:lang w:val="en-US"/>
              </w:rPr>
              <w:t>ал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lang w:val="en-US"/>
              </w:rPr>
              <w:t>ьный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b/>
                <w:bCs/>
                <w:spacing w:val="2"/>
                <w:w w:val="99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en-US"/>
              </w:rPr>
              <w:t>ц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икл</w:t>
            </w:r>
            <w:proofErr w:type="spellEnd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608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608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312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284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196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68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60</w:t>
            </w:r>
          </w:p>
        </w:tc>
      </w:tr>
      <w:tr w:rsidR="001E0ECE" w:rsidRPr="009C760A" w:rsidTr="001E0ECE">
        <w:trPr>
          <w:trHeight w:hRule="exact"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.0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Ос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вы</w:t>
            </w:r>
            <w:r w:rsidRPr="009C760A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ик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ро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б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г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9C760A"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физ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я,</w:t>
            </w:r>
            <w:r w:rsidRPr="009C760A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са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ит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ны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before="7" w:after="0" w:line="260" w:lineRule="exact"/>
              <w:rPr>
                <w:rFonts w:ascii="Calibri" w:eastAsia="Calibri" w:hAnsi="Calibri" w:cs="Times New Roman"/>
                <w:sz w:val="26"/>
                <w:szCs w:val="26"/>
              </w:rPr>
            </w:pPr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en-US"/>
              </w:rPr>
              <w:t>«</w:t>
            </w:r>
            <w:r w:rsidRPr="009C760A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12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1E0ECE" w:rsidRPr="009C760A" w:rsidTr="001E0ECE">
        <w:trPr>
          <w:trHeight w:hRule="exact" w:val="47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ОП.</w:t>
            </w:r>
            <w:r w:rsidRPr="009C760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en-US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0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Ос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вы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ва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ро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ве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я</w:t>
            </w:r>
            <w:proofErr w:type="spellEnd"/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ро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ьс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ы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х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spacing w:val="-18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en-US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ва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ров</w:t>
            </w:r>
            <w:proofErr w:type="spellEnd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«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16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1E0ECE" w:rsidRPr="009C760A" w:rsidTr="001E0ECE">
        <w:trPr>
          <w:trHeight w:hRule="exact" w:val="47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.0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хни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ч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ес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ащ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га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ц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  <w:r w:rsidRPr="009C760A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б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оч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его</w:t>
            </w:r>
            <w:r w:rsidRPr="009C760A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м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ес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«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  <w:lang w:val="en-US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68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68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24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68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1E0ECE" w:rsidRPr="009C760A" w:rsidTr="001E0ECE">
        <w:trPr>
          <w:trHeight w:hRule="exact" w:val="5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.0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Э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ом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ч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ес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ав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ы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вы</w:t>
            </w:r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роф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есс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ь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й</w:t>
            </w:r>
            <w:r w:rsidRPr="009C760A">
              <w:rPr>
                <w:rFonts w:ascii="Times New Roman" w:eastAsia="Times New Roman" w:hAnsi="Times New Roman" w:cs="Times New Roman"/>
                <w:spacing w:val="-17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ь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но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67" w:lineRule="exact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en-US"/>
              </w:rPr>
              <w:t>«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9C760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16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1E0ECE" w:rsidRPr="009C760A" w:rsidTr="001E0ECE">
        <w:trPr>
          <w:trHeight w:hRule="exact" w:val="24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.0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Ос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вы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ь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у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я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ци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  <w:lang w:val="en-US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у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ч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</w:t>
            </w:r>
            <w:proofErr w:type="spellEnd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«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16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1E0ECE" w:rsidRPr="009C760A" w:rsidTr="001E0ECE">
        <w:trPr>
          <w:trHeight w:hRule="exact" w:val="24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.0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х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en-US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уд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</w:t>
            </w:r>
            <w:proofErr w:type="spellEnd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«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/</w:t>
            </w:r>
            <w:r w:rsidRPr="009C760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/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16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</w:tr>
      <w:tr w:rsidR="001E0ECE" w:rsidRPr="009C760A" w:rsidTr="001E0ECE">
        <w:trPr>
          <w:trHeight w:hRule="exact" w:val="47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.0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ы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й</w:t>
            </w:r>
            <w:r w:rsidRPr="009C760A"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ы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proofErr w:type="gramStart"/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роф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есс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ь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й</w:t>
            </w:r>
            <w:r w:rsidRPr="009C760A">
              <w:rPr>
                <w:rFonts w:ascii="Times New Roman" w:eastAsia="Times New Roman" w:hAnsi="Times New Roman" w:cs="Times New Roman"/>
                <w:spacing w:val="-17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ь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но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«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/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28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E0ECE" w:rsidRPr="009C760A" w:rsidTr="001E0ECE">
        <w:trPr>
          <w:trHeight w:hRule="exact" w:val="24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.0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8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Б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зо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ас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ь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ж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ея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ь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</w:t>
            </w:r>
            <w:proofErr w:type="spellEnd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«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/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18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1E0ECE" w:rsidRPr="009C760A" w:rsidTr="001E0ECE">
        <w:trPr>
          <w:trHeight w:hRule="exact" w:val="24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.0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Ф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ч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ес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я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ул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ь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у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</w:t>
            </w:r>
            <w:proofErr w:type="spellEnd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40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40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40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12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CC11CE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28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CC11CE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-</w:t>
            </w:r>
          </w:p>
        </w:tc>
      </w:tr>
      <w:tr w:rsidR="001E0ECE" w:rsidRPr="009C760A" w:rsidTr="001E0ECE">
        <w:trPr>
          <w:trHeight w:hRule="exact" w:val="47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.1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форм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ци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он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ы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4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хн</w:t>
            </w:r>
            <w:r w:rsidRPr="009C760A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г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proofErr w:type="gramStart"/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gramEnd"/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роф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есс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ь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й</w:t>
            </w:r>
            <w:r w:rsidRPr="009C760A">
              <w:rPr>
                <w:rFonts w:ascii="Times New Roman" w:eastAsia="Times New Roman" w:hAnsi="Times New Roman" w:cs="Times New Roman"/>
                <w:spacing w:val="-17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ь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но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«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18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1E0ECE" w:rsidRPr="009C760A" w:rsidTr="001E0ECE">
        <w:trPr>
          <w:trHeight w:hRule="exact" w:val="24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.1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га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ни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ц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я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б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у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ж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ия</w:t>
            </w:r>
            <w:proofErr w:type="spellEnd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«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18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1E0ECE" w:rsidRPr="009C760A" w:rsidTr="001E0ECE">
        <w:trPr>
          <w:trHeight w:hRule="exact" w:val="24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.1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Ос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вы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ва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я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en-US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</w:t>
            </w:r>
            <w:proofErr w:type="spellEnd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«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18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1E0ECE" w:rsidRPr="009C760A" w:rsidTr="001E0ECE">
        <w:trPr>
          <w:trHeight w:hRule="exact" w:val="24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.1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Э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ди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й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оформл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ние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«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/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18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</w:tr>
    </w:tbl>
    <w:p w:rsidR="001E0ECE" w:rsidRPr="009C760A" w:rsidRDefault="001E0ECE" w:rsidP="001E0ECE">
      <w:pPr>
        <w:widowControl w:val="0"/>
        <w:spacing w:after="0"/>
        <w:rPr>
          <w:rFonts w:ascii="Calibri" w:eastAsia="Calibri" w:hAnsi="Calibri" w:cs="Times New Roman"/>
          <w:lang w:val="en-US"/>
        </w:rPr>
        <w:sectPr w:rsidR="001E0ECE" w:rsidRPr="009C760A">
          <w:headerReference w:type="default" r:id="rId17"/>
          <w:footerReference w:type="default" r:id="rId18"/>
          <w:pgSz w:w="16840" w:h="11920" w:orient="landscape"/>
          <w:pgMar w:top="780" w:right="920" w:bottom="280" w:left="460" w:header="0" w:footer="0" w:gutter="0"/>
          <w:cols w:space="720"/>
        </w:sectPr>
      </w:pPr>
    </w:p>
    <w:p w:rsidR="001E0ECE" w:rsidRPr="009C760A" w:rsidRDefault="001E0ECE" w:rsidP="001E0ECE">
      <w:pPr>
        <w:widowControl w:val="0"/>
        <w:spacing w:before="5" w:after="0" w:line="80" w:lineRule="exact"/>
        <w:rPr>
          <w:rFonts w:ascii="Calibri" w:eastAsia="Calibri" w:hAnsi="Calibri" w:cs="Times New Roman"/>
          <w:sz w:val="8"/>
          <w:szCs w:val="8"/>
          <w:lang w:val="en-US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3437"/>
        <w:gridCol w:w="1099"/>
        <w:gridCol w:w="710"/>
        <w:gridCol w:w="991"/>
        <w:gridCol w:w="1135"/>
        <w:gridCol w:w="895"/>
        <w:gridCol w:w="1087"/>
        <w:gridCol w:w="994"/>
        <w:gridCol w:w="1135"/>
        <w:gridCol w:w="991"/>
        <w:gridCol w:w="991"/>
        <w:gridCol w:w="929"/>
      </w:tblGrid>
      <w:tr w:rsidR="001E0ECE" w:rsidRPr="009C760A" w:rsidTr="001E0ECE">
        <w:trPr>
          <w:trHeight w:hRule="exact" w:val="46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ул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й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val="en-US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en-US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ит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й</w:t>
            </w:r>
            <w:proofErr w:type="spellEnd"/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ро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ук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ц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ии</w:t>
            </w:r>
            <w:proofErr w:type="spellEnd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1E0ECE" w:rsidRPr="009C760A" w:rsidTr="001E0ECE">
        <w:trPr>
          <w:trHeight w:hRule="exact" w:val="47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1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Ос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вы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ри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ни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м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ь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с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й</w:t>
            </w:r>
            <w:proofErr w:type="spellEnd"/>
          </w:p>
          <w:p w:rsidR="001E0ECE" w:rsidRPr="009C760A" w:rsidRDefault="001E0ECE" w:rsidP="001E0ECE">
            <w:pPr>
              <w:widowControl w:val="0"/>
              <w:spacing w:after="0" w:line="228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ея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ь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и</w:t>
            </w:r>
            <w:proofErr w:type="spellEnd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before="3" w:after="0" w:line="220" w:lineRule="exact"/>
              <w:rPr>
                <w:rFonts w:ascii="Calibri" w:eastAsia="Calibri" w:hAnsi="Calibri" w:cs="Times New Roman"/>
                <w:lang w:val="en-US"/>
              </w:rPr>
            </w:pPr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«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/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18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1E0ECE" w:rsidRPr="009C760A" w:rsidTr="001E0ECE">
        <w:trPr>
          <w:trHeight w:hRule="exact" w:val="24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.1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вая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ул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ь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у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</w:t>
            </w:r>
            <w:proofErr w:type="spellEnd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«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18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E0ECE" w:rsidRPr="009C760A" w:rsidTr="001E0ECE">
        <w:trPr>
          <w:trHeight w:hRule="exact" w:val="24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ОП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.1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Р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«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18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E0ECE" w:rsidRPr="009C760A" w:rsidTr="001E0ECE">
        <w:trPr>
          <w:trHeight w:hRule="exact" w:val="24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П.0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0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en-US"/>
              </w:rPr>
              <w:t>ф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есси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ал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ьный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b/>
                <w:bCs/>
                <w:spacing w:val="-1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цикл</w:t>
            </w:r>
            <w:proofErr w:type="spellEnd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2308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940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A665FC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432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A665FC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936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328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668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544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768</w:t>
            </w:r>
          </w:p>
        </w:tc>
      </w:tr>
      <w:tr w:rsidR="001E0ECE" w:rsidRPr="009C760A" w:rsidTr="001E0ECE">
        <w:trPr>
          <w:trHeight w:hRule="exact" w:val="24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en-US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4"/>
                <w:sz w:val="20"/>
                <w:szCs w:val="20"/>
                <w:lang w:val="en-US"/>
              </w:rPr>
              <w:t>М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.0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0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en-US"/>
              </w:rPr>
              <w:t>ф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есси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ал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ьные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b/>
                <w:bCs/>
                <w:spacing w:val="-1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мо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у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en-US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и</w:t>
            </w:r>
            <w:proofErr w:type="spellEnd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2200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832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440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A665FC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432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A665FC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936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328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632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544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696</w:t>
            </w:r>
          </w:p>
        </w:tc>
      </w:tr>
      <w:tr w:rsidR="001E0ECE" w:rsidRPr="009C760A" w:rsidTr="001E0ECE">
        <w:trPr>
          <w:trHeight w:hRule="exact" w:val="93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Пм.01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ри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г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ение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и 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г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ка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proofErr w:type="gramStart"/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</w:t>
            </w:r>
            <w:proofErr w:type="gramEnd"/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2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ре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ал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ции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олу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ф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аб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рик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то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я 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бл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ю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д,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ул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ин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рных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39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де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ий р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ооб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ог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с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м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ен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before="7" w:after="0" w:line="220" w:lineRule="exact"/>
              <w:rPr>
                <w:rFonts w:ascii="Calibri" w:eastAsia="Calibri" w:hAnsi="Calibri" w:cs="Times New Roman"/>
              </w:rPr>
            </w:pPr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«-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/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en-US"/>
              </w:rPr>
              <w:t>Э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кв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260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116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66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A665FC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36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A665FC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108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A665FC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52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A665FC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108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-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-</w:t>
            </w:r>
          </w:p>
        </w:tc>
      </w:tr>
      <w:tr w:rsidR="001E0ECE" w:rsidRPr="009C760A" w:rsidTr="001E0ECE">
        <w:trPr>
          <w:trHeight w:hRule="exact" w:val="69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МД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</w:t>
            </w:r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01.01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га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ц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  <w:r w:rsidRPr="009C760A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я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  <w:p w:rsidR="001E0ECE" w:rsidRPr="009C760A" w:rsidRDefault="001E0ECE" w:rsidP="001E0ECE">
            <w:pPr>
              <w:widowControl w:val="0"/>
              <w:spacing w:before="4" w:after="0" w:line="228" w:lineRule="exact"/>
              <w:ind w:right="1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еа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ц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хр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я 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ул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ы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  <w:r w:rsidRPr="009C760A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у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ф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б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ик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«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  <w:lang w:val="en-US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16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1E0ECE" w:rsidRPr="009C760A" w:rsidTr="001E0ECE">
        <w:trPr>
          <w:trHeight w:hRule="exact" w:val="70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МД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</w:t>
            </w:r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01.02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ц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ессы</w:t>
            </w:r>
            <w:r w:rsidRPr="009C760A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я,</w:t>
            </w:r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7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еа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ц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 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у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ы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  <w:r w:rsidRPr="009C760A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у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ф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б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ик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«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  <w:lang w:val="en-US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84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84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50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84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1E0ECE" w:rsidRPr="009C760A" w:rsidTr="001E0ECE">
        <w:trPr>
          <w:trHeight w:hRule="exact" w:val="24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У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П.</w:t>
            </w:r>
            <w:r w:rsidRPr="009C760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en-US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0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Уч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бн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ая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ик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</w:t>
            </w:r>
            <w:proofErr w:type="spellEnd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«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  <w:lang w:val="en-US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A665FC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A665FC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36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A665FC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1E0ECE" w:rsidRPr="009C760A" w:rsidTr="001E0ECE">
        <w:trPr>
          <w:trHeight w:hRule="exact" w:val="286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ПП.</w:t>
            </w:r>
            <w:r w:rsidRPr="009C760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en-US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0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ро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нн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я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</w:t>
            </w:r>
            <w:proofErr w:type="spellEnd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67" w:lineRule="exact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en-US"/>
              </w:rPr>
              <w:t>«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/Д</w:t>
            </w:r>
            <w:r w:rsidRPr="009C760A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val="en-US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A665FC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108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A665FC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108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A665FC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108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1E0ECE" w:rsidRPr="009C760A" w:rsidTr="001E0ECE">
        <w:trPr>
          <w:trHeight w:hRule="exact" w:val="115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w w:val="99"/>
                <w:sz w:val="20"/>
                <w:szCs w:val="20"/>
                <w:lang w:val="en-US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4"/>
                <w:w w:val="99"/>
                <w:sz w:val="20"/>
                <w:szCs w:val="20"/>
                <w:lang w:val="en-US"/>
              </w:rPr>
              <w:t>М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lang w:val="en-US"/>
              </w:rPr>
              <w:t>.</w:t>
            </w:r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2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0"/>
                <w:szCs w:val="20"/>
                <w:lang w:val="en-US"/>
              </w:rPr>
              <w:t>02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ри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г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ение,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5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ф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мл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ение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18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г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вка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 ре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ал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ции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г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рячих 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бл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ю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д,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ул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ин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рных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де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ий, 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у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ооб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ог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о 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сс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м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before="7" w:after="0" w:line="220" w:lineRule="exact"/>
              <w:rPr>
                <w:rFonts w:ascii="Calibri" w:eastAsia="Calibri" w:hAnsi="Calibri" w:cs="Times New Roman"/>
              </w:rPr>
            </w:pPr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«-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/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en-US"/>
              </w:rPr>
              <w:t>Э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кв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700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232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114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A665FC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72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A665FC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96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A665FC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76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A665FC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524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-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-</w:t>
            </w:r>
          </w:p>
        </w:tc>
      </w:tr>
      <w:tr w:rsidR="001E0ECE" w:rsidRPr="009C760A" w:rsidTr="001E0ECE">
        <w:trPr>
          <w:trHeight w:hRule="exact" w:val="93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МД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</w:t>
            </w:r>
          </w:p>
          <w:p w:rsidR="001E0ECE" w:rsidRPr="009C760A" w:rsidRDefault="001E0ECE" w:rsidP="001E0ECE">
            <w:pPr>
              <w:widowControl w:val="0"/>
              <w:spacing w:after="0" w:line="228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02.01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га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ц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  <w:r w:rsidRPr="009C760A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я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  <w:p w:rsidR="001E0ECE" w:rsidRPr="009C760A" w:rsidRDefault="001E0ECE" w:rsidP="001E0ECE">
            <w:pPr>
              <w:widowControl w:val="0"/>
              <w:spacing w:after="0" w:line="230" w:lineRule="exact"/>
              <w:ind w:right="7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еа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ц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нт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ц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чи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  <w:r w:rsidRPr="009C760A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б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ю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ул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ы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  <w:r w:rsidRPr="009C760A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ий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9C760A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у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9C760A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«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  <w:lang w:val="en-US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16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1E0ECE" w:rsidRPr="009C760A" w:rsidTr="001E0ECE">
        <w:trPr>
          <w:trHeight w:hRule="exact" w:val="698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МД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</w:t>
            </w:r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02.02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ц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ессы</w:t>
            </w:r>
            <w:r w:rsidRPr="009C760A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я,</w:t>
            </w:r>
            <w:r w:rsidRPr="009C760A"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ли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ц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нт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ц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ч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их бл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ю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у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ин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ы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  <w:r w:rsidRPr="009C760A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й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9C760A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у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«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  <w:lang w:val="en-US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200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200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92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A665FC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108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A665FC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92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  <w:tr w:rsidR="001E0ECE" w:rsidRPr="009C760A" w:rsidTr="001E0ECE">
        <w:trPr>
          <w:trHeight w:hRule="exact" w:val="24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У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.0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Уч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бн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ая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ик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</w:t>
            </w:r>
            <w:proofErr w:type="spellEnd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«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  <w:lang w:val="en-US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F15586" w:rsidRDefault="001E0ECE" w:rsidP="001E0ECE">
            <w:pPr>
              <w:widowControl w:val="0"/>
              <w:spacing w:after="0" w:line="225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72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1E0ECE" w:rsidRPr="009C760A" w:rsidTr="001E0ECE">
        <w:trPr>
          <w:trHeight w:hRule="exact" w:val="24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.0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ро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нн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я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</w:t>
            </w:r>
            <w:proofErr w:type="spellEnd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«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  <w:lang w:val="en-US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F15586" w:rsidRDefault="001E0ECE" w:rsidP="001E0ECE">
            <w:pPr>
              <w:widowControl w:val="0"/>
              <w:spacing w:after="0" w:line="225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96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396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96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Times New Roman" w:eastAsia="Calibri" w:hAnsi="Times New Roman" w:cs="Times New Roman"/>
                <w:lang w:val="en-US"/>
              </w:rPr>
            </w:pPr>
          </w:p>
        </w:tc>
      </w:tr>
      <w:tr w:rsidR="001E0ECE" w:rsidRPr="009C760A" w:rsidTr="001E0ECE">
        <w:trPr>
          <w:trHeight w:hRule="exact" w:val="11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9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en-US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М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 xml:space="preserve"> 0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3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39" w:lineRule="auto"/>
              <w:ind w:right="4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ри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г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ение,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5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ф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мл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ение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 п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г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вка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 ре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ал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ции 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х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ло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дных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бл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ю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д,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ул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ин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рных</w:t>
            </w:r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284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en-US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де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ий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,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en-US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у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с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к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b/>
                <w:bCs/>
                <w:spacing w:val="-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en-US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ооб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lang w:val="en-US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en-US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ог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о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сс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lang w:val="en-US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en-US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м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en-US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а</w:t>
            </w:r>
            <w:proofErr w:type="spellEnd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before="7" w:after="0" w:line="220" w:lineRule="exact"/>
              <w:rPr>
                <w:rFonts w:ascii="Calibri" w:eastAsia="Calibri" w:hAnsi="Calibri" w:cs="Times New Roman"/>
                <w:lang w:val="en-US"/>
              </w:rPr>
            </w:pPr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«-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/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/-</w:t>
            </w:r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/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en-US"/>
              </w:rPr>
              <w:t>Э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кв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9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344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9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164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100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9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72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9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108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9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9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9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9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168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9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176</w:t>
            </w:r>
          </w:p>
        </w:tc>
      </w:tr>
      <w:tr w:rsidR="001E0ECE" w:rsidRPr="009C760A" w:rsidTr="001E0ECE">
        <w:trPr>
          <w:trHeight w:hRule="exact" w:val="92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МД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</w:t>
            </w:r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03.01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га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ц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  <w:r w:rsidRPr="009C760A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я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  <w:p w:rsidR="001E0ECE" w:rsidRPr="009C760A" w:rsidRDefault="001E0ECE" w:rsidP="001E0ECE">
            <w:pPr>
              <w:widowControl w:val="0"/>
              <w:spacing w:before="1" w:after="0" w:line="239" w:lineRule="auto"/>
              <w:ind w:right="7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еа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ц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нт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ц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х</w:t>
            </w:r>
            <w:r w:rsidRPr="009C760A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дн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ы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  <w:r w:rsidRPr="009C760A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б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ю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ул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ы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  <w:r w:rsidRPr="009C760A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ий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9C760A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у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9C760A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«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/</w:t>
            </w:r>
            <w:r w:rsidRPr="009C760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  <w:lang w:val="en-US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16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32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</w:tr>
    </w:tbl>
    <w:p w:rsidR="001E0ECE" w:rsidRPr="009C760A" w:rsidRDefault="001E0ECE" w:rsidP="001E0ECE">
      <w:pPr>
        <w:widowControl w:val="0"/>
        <w:spacing w:after="0"/>
        <w:rPr>
          <w:rFonts w:ascii="Calibri" w:eastAsia="Calibri" w:hAnsi="Calibri" w:cs="Times New Roman"/>
          <w:lang w:val="en-US"/>
        </w:rPr>
        <w:sectPr w:rsidR="001E0ECE" w:rsidRPr="009C760A">
          <w:headerReference w:type="default" r:id="rId19"/>
          <w:footerReference w:type="default" r:id="rId20"/>
          <w:pgSz w:w="16840" w:h="11920" w:orient="landscape"/>
          <w:pgMar w:top="760" w:right="920" w:bottom="280" w:left="460" w:header="0" w:footer="0" w:gutter="0"/>
          <w:cols w:space="720"/>
        </w:sectPr>
      </w:pPr>
    </w:p>
    <w:p w:rsidR="001E0ECE" w:rsidRPr="009C760A" w:rsidRDefault="001E0ECE" w:rsidP="001E0ECE">
      <w:pPr>
        <w:widowControl w:val="0"/>
        <w:spacing w:before="5" w:after="0" w:line="80" w:lineRule="exact"/>
        <w:rPr>
          <w:rFonts w:ascii="Calibri" w:eastAsia="Calibri" w:hAnsi="Calibri" w:cs="Times New Roman"/>
          <w:sz w:val="8"/>
          <w:szCs w:val="8"/>
          <w:lang w:val="en-US"/>
        </w:rPr>
      </w:pPr>
    </w:p>
    <w:tbl>
      <w:tblPr>
        <w:tblW w:w="0" w:type="auto"/>
        <w:tblInd w:w="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3437"/>
        <w:gridCol w:w="1099"/>
        <w:gridCol w:w="710"/>
        <w:gridCol w:w="991"/>
        <w:gridCol w:w="1135"/>
        <w:gridCol w:w="895"/>
        <w:gridCol w:w="1087"/>
        <w:gridCol w:w="994"/>
        <w:gridCol w:w="1135"/>
        <w:gridCol w:w="991"/>
        <w:gridCol w:w="991"/>
        <w:gridCol w:w="929"/>
      </w:tblGrid>
      <w:tr w:rsidR="001E0ECE" w:rsidRPr="009C760A" w:rsidTr="001E0ECE">
        <w:trPr>
          <w:trHeight w:hRule="exact" w:val="92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МД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</w:t>
            </w:r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03.02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ц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ессы</w:t>
            </w:r>
            <w:r w:rsidRPr="009C760A">
              <w:rPr>
                <w:rFonts w:ascii="Times New Roman" w:eastAsia="Times New Roman" w:hAnsi="Times New Roman" w:cs="Times New Roman"/>
                <w:spacing w:val="42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я,</w:t>
            </w:r>
          </w:p>
          <w:p w:rsidR="001E0ECE" w:rsidRPr="009C760A" w:rsidRDefault="001E0ECE" w:rsidP="001E0ECE">
            <w:pPr>
              <w:widowControl w:val="0"/>
              <w:spacing w:before="1" w:after="0" w:line="239" w:lineRule="auto"/>
              <w:ind w:right="7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еа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ц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нт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ц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х</w:t>
            </w:r>
            <w:r w:rsidRPr="009C760A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дн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ы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  <w:r w:rsidRPr="009C760A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б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ю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ул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ы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  <w:r w:rsidRPr="009C760A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ий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9C760A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у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9C760A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67" w:lineRule="exact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en-US"/>
              </w:rPr>
              <w:t>«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/-</w:t>
            </w:r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val="en-US"/>
              </w:rPr>
              <w:t>з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132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132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84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100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32</w:t>
            </w:r>
          </w:p>
        </w:tc>
      </w:tr>
      <w:tr w:rsidR="001E0ECE" w:rsidRPr="009C760A" w:rsidTr="001E0ECE">
        <w:trPr>
          <w:trHeight w:hRule="exact" w:val="24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У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.0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Уч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бн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ая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ик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</w:t>
            </w:r>
            <w:proofErr w:type="spellEnd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«»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/</w:t>
            </w:r>
            <w:r w:rsidRPr="009C760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/</w:t>
            </w:r>
            <w:r w:rsidRPr="009C760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З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72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72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36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36</w:t>
            </w:r>
          </w:p>
        </w:tc>
      </w:tr>
      <w:tr w:rsidR="001E0ECE" w:rsidRPr="009C760A" w:rsidTr="001E0ECE">
        <w:trPr>
          <w:trHeight w:hRule="exact" w:val="24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.0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3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ро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нн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я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</w:t>
            </w:r>
            <w:proofErr w:type="spellEnd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108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108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108</w:t>
            </w:r>
          </w:p>
        </w:tc>
      </w:tr>
      <w:tr w:rsidR="001E0ECE" w:rsidRPr="009C760A" w:rsidTr="001E0ECE">
        <w:trPr>
          <w:trHeight w:hRule="exact" w:val="115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en-US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М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 xml:space="preserve"> 0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4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ри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г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ение,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5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ф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мл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ение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г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вка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 ре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ал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ции</w:t>
            </w:r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х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оло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дных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и 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го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рячих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ла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дких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8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бл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ю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д, десе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в,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7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</w:t>
            </w:r>
          </w:p>
          <w:p w:rsidR="001E0ECE" w:rsidRPr="009C760A" w:rsidRDefault="001E0ECE" w:rsidP="001E0ECE">
            <w:pPr>
              <w:widowControl w:val="0"/>
              <w:spacing w:after="0" w:line="229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en-US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ооб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en-US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ог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о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b/>
                <w:bCs/>
                <w:spacing w:val="-12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с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en-US"/>
              </w:rPr>
              <w:t>с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lang w:val="en-US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en-US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м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en-US"/>
              </w:rPr>
              <w:t>ен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а</w:t>
            </w:r>
            <w:proofErr w:type="spellEnd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«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/</w:t>
            </w:r>
            <w:r w:rsidRPr="009C760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/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/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Э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en-US"/>
              </w:rPr>
              <w:t>в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272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128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64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72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72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136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136</w:t>
            </w:r>
          </w:p>
        </w:tc>
      </w:tr>
      <w:tr w:rsidR="001E0ECE" w:rsidRPr="009C760A" w:rsidTr="001E0ECE">
        <w:trPr>
          <w:trHeight w:hRule="exact" w:val="931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МД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</w:t>
            </w:r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04.01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79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га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ц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  <w:r w:rsidRPr="009C760A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я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23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еа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ц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ч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  <w:r w:rsidRPr="009C760A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х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ы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  <w:r w:rsidRPr="009C760A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с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  <w:r w:rsidRPr="009C760A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б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ю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се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в,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«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/</w:t>
            </w:r>
            <w:r w:rsidRPr="009C760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/</w:t>
            </w:r>
            <w:r w:rsidRPr="009C760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  <w:lang w:val="en-US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16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32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1E0ECE" w:rsidRPr="009C760A" w:rsidTr="001E0ECE">
        <w:trPr>
          <w:trHeight w:hRule="exact" w:val="92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МД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</w:t>
            </w:r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04.02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99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ц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ессы</w:t>
            </w:r>
            <w:r w:rsidRPr="009C760A">
              <w:rPr>
                <w:rFonts w:ascii="Times New Roman" w:eastAsia="Times New Roman" w:hAnsi="Times New Roman" w:cs="Times New Roman"/>
                <w:spacing w:val="42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я,</w:t>
            </w:r>
          </w:p>
          <w:p w:rsidR="001E0ECE" w:rsidRPr="009C760A" w:rsidRDefault="001E0ECE" w:rsidP="001E0ECE">
            <w:pPr>
              <w:widowControl w:val="0"/>
              <w:spacing w:before="1" w:after="0" w:line="239" w:lineRule="auto"/>
              <w:ind w:right="23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еа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ц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ч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  <w:r w:rsidRPr="009C760A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х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ы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  <w:r w:rsidRPr="009C760A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с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  <w:r w:rsidRPr="009C760A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б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ю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се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в,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«-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/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/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/ДЗ»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96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96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48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68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28</w:t>
            </w:r>
          </w:p>
        </w:tc>
      </w:tr>
      <w:tr w:rsidR="001E0ECE" w:rsidRPr="009C760A" w:rsidTr="001E0ECE">
        <w:trPr>
          <w:trHeight w:hRule="exact" w:val="24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У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П.</w:t>
            </w:r>
            <w:r w:rsidRPr="009C760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en-US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0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Уч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бн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ая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ик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</w:t>
            </w:r>
            <w:proofErr w:type="spellEnd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«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/</w:t>
            </w:r>
            <w:r w:rsidRPr="009C760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/</w:t>
            </w:r>
            <w:r w:rsidRPr="009C760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  <w:lang w:val="en-US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72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72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36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36</w:t>
            </w:r>
          </w:p>
        </w:tc>
      </w:tr>
      <w:tr w:rsidR="001E0ECE" w:rsidRPr="009C760A" w:rsidTr="001E0ECE">
        <w:trPr>
          <w:trHeight w:hRule="exact" w:val="24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ПП.</w:t>
            </w:r>
            <w:r w:rsidRPr="009C760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en-US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0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ро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нн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я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</w:t>
            </w:r>
            <w:proofErr w:type="spellEnd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«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/</w:t>
            </w:r>
            <w:r w:rsidRPr="009C760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/</w:t>
            </w:r>
            <w:r w:rsidRPr="009C760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  <w:lang w:val="en-US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72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72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72</w:t>
            </w:r>
          </w:p>
        </w:tc>
      </w:tr>
      <w:tr w:rsidR="001E0ECE" w:rsidRPr="009C760A" w:rsidTr="001E0ECE">
        <w:trPr>
          <w:trHeight w:hRule="exact" w:val="116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16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w w:val="99"/>
                <w:sz w:val="20"/>
                <w:szCs w:val="20"/>
                <w:lang w:val="en-US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4"/>
                <w:w w:val="99"/>
                <w:sz w:val="20"/>
                <w:szCs w:val="20"/>
                <w:lang w:val="en-US"/>
              </w:rPr>
              <w:t>М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w w:val="99"/>
                <w:sz w:val="20"/>
                <w:szCs w:val="20"/>
                <w:lang w:val="en-US"/>
              </w:rPr>
              <w:t>.</w:t>
            </w:r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26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w w:val="99"/>
                <w:sz w:val="20"/>
                <w:szCs w:val="20"/>
                <w:lang w:val="en-US"/>
              </w:rPr>
              <w:t>05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ри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г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ение,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5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ф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мл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ение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0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5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г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вка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 ре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ал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ции 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х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бобуло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чны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х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3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м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у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чных к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нд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ерских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4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де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ий р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ооб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г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12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с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м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</w:rPr>
              <w:t>ен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5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«-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/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/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/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кв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624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192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96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180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252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240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384</w:t>
            </w:r>
          </w:p>
        </w:tc>
      </w:tr>
      <w:tr w:rsidR="001E0ECE" w:rsidRPr="009C760A" w:rsidTr="001E0ECE">
        <w:trPr>
          <w:trHeight w:hRule="exact" w:val="92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МД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</w:t>
            </w:r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05.01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79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га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ц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я</w:t>
            </w:r>
            <w:r w:rsidRPr="009C760A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я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  <w:p w:rsidR="001E0ECE" w:rsidRPr="009C760A" w:rsidRDefault="001E0ECE" w:rsidP="001E0ECE">
            <w:pPr>
              <w:widowControl w:val="0"/>
              <w:spacing w:before="1" w:after="0" w:line="239" w:lineRule="auto"/>
              <w:ind w:right="111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еа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ц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хл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б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б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ул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оч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ы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х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9C760A"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м</w:t>
            </w: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у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ч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ы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ит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  <w:r w:rsidRPr="009C760A"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ий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«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/</w:t>
            </w:r>
            <w:r w:rsidRPr="009C760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/</w:t>
            </w:r>
            <w:r w:rsidRPr="009C760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/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  <w:lang w:val="en-US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16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32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1E0ECE" w:rsidRPr="009C760A" w:rsidTr="001E0ECE">
        <w:trPr>
          <w:trHeight w:hRule="exact" w:val="92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МД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К</w:t>
            </w:r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05.02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99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ц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ессы</w:t>
            </w:r>
            <w:r w:rsidRPr="009C760A">
              <w:rPr>
                <w:rFonts w:ascii="Times New Roman" w:eastAsia="Times New Roman" w:hAnsi="Times New Roman" w:cs="Times New Roman"/>
                <w:spacing w:val="42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я,</w:t>
            </w:r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111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еа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ц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хл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б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б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ул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оч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ы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х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9C760A"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</w:rPr>
              <w:t>м</w:t>
            </w: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>у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ч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ы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ит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  <w:r w:rsidRPr="009C760A"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л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ий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«-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/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/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/ДЗ»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1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1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60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80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100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60</w:t>
            </w:r>
          </w:p>
        </w:tc>
      </w:tr>
      <w:tr w:rsidR="001E0ECE" w:rsidRPr="009C760A" w:rsidTr="001E0ECE">
        <w:trPr>
          <w:trHeight w:hRule="exact" w:val="47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У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П.</w:t>
            </w:r>
            <w:r w:rsidRPr="009C760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en-US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0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Уч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бн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ая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ик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</w:t>
            </w:r>
            <w:proofErr w:type="spellEnd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«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/</w:t>
            </w:r>
            <w:r w:rsidRPr="009C760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/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  <w:p w:rsidR="001E0ECE" w:rsidRPr="009C760A" w:rsidRDefault="001E0ECE" w:rsidP="001E0ECE">
            <w:pPr>
              <w:widowControl w:val="0"/>
              <w:spacing w:after="0" w:line="228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/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Э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en-US"/>
              </w:rPr>
              <w:t>в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180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180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180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108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5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72</w:t>
            </w:r>
          </w:p>
        </w:tc>
      </w:tr>
      <w:tr w:rsidR="001E0ECE" w:rsidRPr="009C760A" w:rsidTr="001E0ECE">
        <w:trPr>
          <w:trHeight w:hRule="exact" w:val="47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ПП.</w:t>
            </w:r>
            <w:r w:rsidRPr="009C760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en-US"/>
              </w:rPr>
              <w:t xml:space="preserve"> 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0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ро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з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д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с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в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нн</w:t>
            </w:r>
            <w:r w:rsidRPr="009C760A"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  <w:lang w:val="en-US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я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spacing w:val="-16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а</w:t>
            </w:r>
            <w:proofErr w:type="spellEnd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  <w:lang w:val="en-US"/>
              </w:rPr>
              <w:t>«</w:t>
            </w: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/</w:t>
            </w:r>
            <w:r w:rsidRPr="009C760A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en-US"/>
              </w:rPr>
              <w:t>-</w:t>
            </w:r>
            <w:r w:rsidRPr="009C760A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val="en-US"/>
              </w:rPr>
              <w:t>/</w:t>
            </w: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  <w:p w:rsidR="001E0ECE" w:rsidRPr="009C760A" w:rsidRDefault="001E0ECE" w:rsidP="001E0ECE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/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Э</w:t>
            </w:r>
            <w:r w:rsidRPr="009C760A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val="en-US"/>
              </w:rPr>
              <w:t>к</w:t>
            </w:r>
            <w:r w:rsidRPr="009C760A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val="en-US"/>
              </w:rPr>
              <w:t>в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»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252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252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252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252</w:t>
            </w:r>
          </w:p>
        </w:tc>
      </w:tr>
      <w:tr w:rsidR="001E0ECE" w:rsidRPr="009C760A" w:rsidTr="001E0ECE">
        <w:trPr>
          <w:trHeight w:hRule="exact" w:val="24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П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р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ом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е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3"/>
                <w:sz w:val="20"/>
                <w:szCs w:val="20"/>
                <w:lang w:val="en-US"/>
              </w:rPr>
              <w:t>ж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у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о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чн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я</w:t>
            </w:r>
            <w:proofErr w:type="spellEnd"/>
            <w:r w:rsidRPr="009C760A">
              <w:rPr>
                <w:rFonts w:ascii="Times New Roman" w:eastAsia="Times New Roman" w:hAnsi="Times New Roman" w:cs="Times New Roman"/>
                <w:b/>
                <w:bCs/>
                <w:spacing w:val="-14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en-US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en-US"/>
              </w:rPr>
              <w:t>ес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а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ц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en-US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я</w:t>
            </w:r>
            <w:proofErr w:type="spellEnd"/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108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108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36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2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val="en-US"/>
              </w:rPr>
              <w:t>72</w:t>
            </w:r>
          </w:p>
        </w:tc>
      </w:tr>
      <w:tr w:rsidR="001E0ECE" w:rsidRPr="009C760A" w:rsidTr="001E0ECE">
        <w:trPr>
          <w:trHeight w:hRule="exact" w:val="24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Г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36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  <w:t>-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36</w:t>
            </w:r>
          </w:p>
        </w:tc>
      </w:tr>
      <w:tr w:rsidR="001E0ECE" w:rsidRPr="009C760A" w:rsidTr="001E0ECE">
        <w:trPr>
          <w:trHeight w:hRule="exact" w:val="24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9C760A">
              <w:rPr>
                <w:rFonts w:ascii="Times New Roman" w:eastAsia="Times New Roman" w:hAnsi="Times New Roman" w:cs="Times New Roman"/>
                <w:b/>
                <w:bCs/>
                <w:spacing w:val="-1"/>
                <w:sz w:val="20"/>
                <w:szCs w:val="20"/>
                <w:lang w:val="en-US"/>
              </w:rPr>
              <w:t>И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3"/>
                <w:sz w:val="20"/>
                <w:szCs w:val="20"/>
                <w:lang w:val="en-US"/>
              </w:rPr>
              <w:t>т</w:t>
            </w: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ого</w:t>
            </w:r>
            <w:proofErr w:type="spellEnd"/>
          </w:p>
        </w:tc>
        <w:tc>
          <w:tcPr>
            <w:tcW w:w="3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2952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612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864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612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E0ECE" w:rsidRPr="009C760A" w:rsidRDefault="001E0ECE" w:rsidP="001E0ECE">
            <w:pPr>
              <w:widowControl w:val="0"/>
              <w:spacing w:after="0" w:line="227" w:lineRule="exact"/>
              <w:ind w:right="-2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C760A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  <w:lang w:val="en-US"/>
              </w:rPr>
              <w:t>864</w:t>
            </w:r>
          </w:p>
        </w:tc>
      </w:tr>
    </w:tbl>
    <w:p w:rsidR="001E0ECE" w:rsidRPr="009C760A" w:rsidRDefault="001E0ECE" w:rsidP="001E0ECE">
      <w:pPr>
        <w:widowControl w:val="0"/>
        <w:rPr>
          <w:rFonts w:ascii="Calibri" w:eastAsia="Calibri" w:hAnsi="Calibri" w:cs="Times New Roman"/>
          <w:lang w:val="en-US"/>
        </w:rPr>
      </w:pPr>
    </w:p>
    <w:p w:rsidR="0011635F" w:rsidRDefault="00001B8F" w:rsidP="00001B8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5.2.К</w:t>
      </w:r>
      <w:r w:rsidR="0011635F" w:rsidRPr="0011635F">
        <w:rPr>
          <w:rFonts w:ascii="Times New Roman" w:hAnsi="Times New Roman" w:cs="Times New Roman"/>
          <w:b/>
          <w:sz w:val="24"/>
          <w:szCs w:val="24"/>
        </w:rPr>
        <w:t>алендарный учебный график</w:t>
      </w:r>
    </w:p>
    <w:p w:rsidR="00001B8F" w:rsidRPr="00001B8F" w:rsidRDefault="00001B8F" w:rsidP="00001B8F">
      <w:pPr>
        <w:spacing w:after="0" w:line="240" w:lineRule="auto"/>
        <w:rPr>
          <w:rFonts w:ascii="Times New Roman" w:eastAsia="Times New Roman" w:hAnsi="Times New Roman" w:cs="Times New Roman"/>
          <w:color w:val="000000"/>
          <w:w w:val="90"/>
          <w:sz w:val="24"/>
          <w:szCs w:val="24"/>
        </w:rPr>
      </w:pPr>
      <w:r w:rsidRPr="00001B8F">
        <w:rPr>
          <w:rFonts w:ascii="Times New Roman" w:eastAsia="Times New Roman" w:hAnsi="Times New Roman" w:cs="Times New Roman"/>
          <w:color w:val="000000"/>
          <w:w w:val="90"/>
          <w:sz w:val="24"/>
          <w:szCs w:val="24"/>
        </w:rPr>
        <w:t>43.01.09 Повар, кондитер на 2022-2023 учебный год (1 курс)</w:t>
      </w:r>
    </w:p>
    <w:tbl>
      <w:tblPr>
        <w:tblW w:w="541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6"/>
        <w:gridCol w:w="2"/>
        <w:gridCol w:w="468"/>
        <w:gridCol w:w="3"/>
        <w:gridCol w:w="1699"/>
        <w:gridCol w:w="4"/>
        <w:gridCol w:w="434"/>
        <w:gridCol w:w="43"/>
        <w:gridCol w:w="194"/>
        <w:gridCol w:w="43"/>
        <w:gridCol w:w="237"/>
        <w:gridCol w:w="237"/>
        <w:gridCol w:w="219"/>
        <w:gridCol w:w="44"/>
        <w:gridCol w:w="193"/>
        <w:gridCol w:w="44"/>
        <w:gridCol w:w="237"/>
        <w:gridCol w:w="237"/>
        <w:gridCol w:w="218"/>
        <w:gridCol w:w="19"/>
        <w:gridCol w:w="228"/>
        <w:gridCol w:w="28"/>
        <w:gridCol w:w="240"/>
        <w:gridCol w:w="240"/>
        <w:gridCol w:w="240"/>
        <w:gridCol w:w="206"/>
        <w:gridCol w:w="44"/>
        <w:gridCol w:w="193"/>
        <w:gridCol w:w="47"/>
        <w:gridCol w:w="240"/>
        <w:gridCol w:w="240"/>
        <w:gridCol w:w="181"/>
        <w:gridCol w:w="66"/>
        <w:gridCol w:w="171"/>
        <w:gridCol w:w="69"/>
        <w:gridCol w:w="240"/>
        <w:gridCol w:w="240"/>
        <w:gridCol w:w="240"/>
        <w:gridCol w:w="175"/>
        <w:gridCol w:w="75"/>
        <w:gridCol w:w="162"/>
        <w:gridCol w:w="78"/>
        <w:gridCol w:w="240"/>
        <w:gridCol w:w="240"/>
        <w:gridCol w:w="198"/>
        <w:gridCol w:w="42"/>
        <w:gridCol w:w="198"/>
        <w:gridCol w:w="42"/>
        <w:gridCol w:w="240"/>
        <w:gridCol w:w="240"/>
        <w:gridCol w:w="189"/>
        <w:gridCol w:w="51"/>
        <w:gridCol w:w="189"/>
        <w:gridCol w:w="51"/>
        <w:gridCol w:w="240"/>
        <w:gridCol w:w="240"/>
        <w:gridCol w:w="240"/>
        <w:gridCol w:w="23"/>
        <w:gridCol w:w="217"/>
        <w:gridCol w:w="20"/>
        <w:gridCol w:w="220"/>
        <w:gridCol w:w="240"/>
        <w:gridCol w:w="240"/>
        <w:gridCol w:w="253"/>
        <w:gridCol w:w="36"/>
        <w:gridCol w:w="204"/>
        <w:gridCol w:w="78"/>
        <w:gridCol w:w="162"/>
        <w:gridCol w:w="240"/>
        <w:gridCol w:w="240"/>
        <w:gridCol w:w="78"/>
        <w:gridCol w:w="162"/>
        <w:gridCol w:w="78"/>
        <w:gridCol w:w="162"/>
        <w:gridCol w:w="240"/>
        <w:gridCol w:w="240"/>
        <w:gridCol w:w="253"/>
        <w:gridCol w:w="69"/>
        <w:gridCol w:w="171"/>
        <w:gridCol w:w="240"/>
        <w:gridCol w:w="200"/>
        <w:gridCol w:w="40"/>
        <w:gridCol w:w="253"/>
        <w:gridCol w:w="40"/>
        <w:gridCol w:w="19"/>
        <w:gridCol w:w="258"/>
        <w:gridCol w:w="1"/>
        <w:gridCol w:w="236"/>
      </w:tblGrid>
      <w:tr w:rsidR="00001B8F" w:rsidRPr="00E47DC6" w:rsidTr="00001B8F">
        <w:trPr>
          <w:cantSplit/>
          <w:trHeight w:val="1159"/>
          <w:jc w:val="center"/>
        </w:trPr>
        <w:tc>
          <w:tcPr>
            <w:tcW w:w="74" w:type="pct"/>
            <w:vMerge w:val="restar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 w:val="restart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Индекс</w:t>
            </w:r>
          </w:p>
        </w:tc>
        <w:tc>
          <w:tcPr>
            <w:tcW w:w="532" w:type="pct"/>
            <w:gridSpan w:val="2"/>
            <w:vMerge w:val="restart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Наименование циклов, разделов, дисциплин, профессиональных мод</w:t>
            </w:r>
            <w:r w:rsidRPr="00E47D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у</w:t>
            </w:r>
            <w:r w:rsidRPr="00E47D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лей, МДК, практик</w:t>
            </w:r>
          </w:p>
        </w:tc>
        <w:tc>
          <w:tcPr>
            <w:tcW w:w="137" w:type="pct"/>
            <w:gridSpan w:val="2"/>
            <w:vMerge w:val="restart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Виды учебной нагрузки</w:t>
            </w: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31.08 – 6.09</w:t>
            </w:r>
          </w:p>
        </w:tc>
        <w:tc>
          <w:tcPr>
            <w:tcW w:w="230" w:type="pct"/>
            <w:gridSpan w:val="4"/>
            <w:shd w:val="clear" w:color="auto" w:fill="auto"/>
            <w:noWrap/>
            <w:vAlign w:val="center"/>
          </w:tcPr>
          <w:p w:rsidR="00001B8F" w:rsidRPr="006864B1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20"/>
                <w:w w:val="90"/>
                <w:sz w:val="18"/>
                <w:szCs w:val="18"/>
              </w:rPr>
            </w:pPr>
            <w:r w:rsidRPr="006864B1">
              <w:rPr>
                <w:rFonts w:eastAsia="Times New Roman"/>
                <w:color w:val="000000"/>
                <w:spacing w:val="-20"/>
                <w:w w:val="90"/>
                <w:sz w:val="18"/>
                <w:szCs w:val="18"/>
              </w:rPr>
              <w:t>Сентябрь</w:t>
            </w: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28.09 – 4.10</w:t>
            </w:r>
          </w:p>
        </w:tc>
        <w:tc>
          <w:tcPr>
            <w:tcW w:w="230" w:type="pct"/>
            <w:gridSpan w:val="4"/>
            <w:shd w:val="clear" w:color="auto" w:fill="auto"/>
            <w:noWrap/>
            <w:vAlign w:val="center"/>
          </w:tcPr>
          <w:p w:rsidR="00001B8F" w:rsidRPr="006864B1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6"/>
                <w:szCs w:val="16"/>
              </w:rPr>
            </w:pPr>
            <w:r w:rsidRPr="006864B1">
              <w:rPr>
                <w:rFonts w:eastAsia="Times New Roman"/>
                <w:color w:val="000000"/>
                <w:w w:val="90"/>
                <w:sz w:val="16"/>
                <w:szCs w:val="16"/>
              </w:rPr>
              <w:t>О</w:t>
            </w:r>
            <w:r w:rsidRPr="006864B1">
              <w:rPr>
                <w:rFonts w:eastAsia="Times New Roman"/>
                <w:color w:val="000000"/>
                <w:w w:val="90"/>
                <w:sz w:val="16"/>
                <w:szCs w:val="16"/>
              </w:rPr>
              <w:t>к</w:t>
            </w:r>
            <w:r w:rsidRPr="006864B1">
              <w:rPr>
                <w:rFonts w:eastAsia="Times New Roman"/>
                <w:color w:val="000000"/>
                <w:w w:val="90"/>
                <w:sz w:val="16"/>
                <w:szCs w:val="16"/>
              </w:rPr>
              <w:t>тябрь</w:t>
            </w:r>
          </w:p>
        </w:tc>
        <w:tc>
          <w:tcPr>
            <w:tcW w:w="77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26.10 – 1.11</w:t>
            </w:r>
          </w:p>
        </w:tc>
        <w:tc>
          <w:tcPr>
            <w:tcW w:w="298" w:type="pct"/>
            <w:gridSpan w:val="5"/>
            <w:shd w:val="clear" w:color="auto" w:fill="auto"/>
            <w:vAlign w:val="center"/>
          </w:tcPr>
          <w:p w:rsidR="00001B8F" w:rsidRPr="006864B1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6"/>
              </w:rPr>
            </w:pPr>
            <w:r w:rsidRPr="006864B1">
              <w:rPr>
                <w:rFonts w:eastAsia="Times New Roman"/>
                <w:color w:val="000000"/>
                <w:w w:val="90"/>
                <w:sz w:val="16"/>
                <w:szCs w:val="16"/>
              </w:rPr>
              <w:t>Ноябрь</w:t>
            </w:r>
          </w:p>
        </w:tc>
        <w:tc>
          <w:tcPr>
            <w:tcW w:w="74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30.11 – 6.12</w:t>
            </w:r>
          </w:p>
        </w:tc>
        <w:tc>
          <w:tcPr>
            <w:tcW w:w="221" w:type="pct"/>
            <w:gridSpan w:val="4"/>
            <w:shd w:val="clear" w:color="auto" w:fill="auto"/>
            <w:vAlign w:val="center"/>
          </w:tcPr>
          <w:p w:rsidR="00001B8F" w:rsidRPr="006864B1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20"/>
                <w:w w:val="90"/>
                <w:sz w:val="18"/>
                <w:szCs w:val="18"/>
              </w:rPr>
            </w:pPr>
            <w:r w:rsidRPr="006864B1">
              <w:rPr>
                <w:rFonts w:eastAsia="Times New Roman"/>
                <w:color w:val="000000"/>
                <w:spacing w:val="-20"/>
                <w:w w:val="90"/>
                <w:sz w:val="18"/>
                <w:szCs w:val="18"/>
              </w:rPr>
              <w:t>декабрь</w:t>
            </w:r>
          </w:p>
        </w:tc>
        <w:tc>
          <w:tcPr>
            <w:tcW w:w="74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28.12 – 3.01</w:t>
            </w:r>
          </w:p>
        </w:tc>
        <w:tc>
          <w:tcPr>
            <w:tcW w:w="301" w:type="pct"/>
            <w:gridSpan w:val="5"/>
            <w:shd w:val="clear" w:color="auto" w:fill="auto"/>
            <w:vAlign w:val="center"/>
          </w:tcPr>
          <w:p w:rsidR="00001B8F" w:rsidRPr="006864B1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6"/>
                <w:szCs w:val="16"/>
              </w:rPr>
            </w:pPr>
            <w:r w:rsidRPr="006864B1">
              <w:rPr>
                <w:rFonts w:eastAsia="Times New Roman"/>
                <w:color w:val="000000"/>
                <w:w w:val="90"/>
                <w:sz w:val="16"/>
                <w:szCs w:val="16"/>
              </w:rPr>
              <w:t>Январь</w:t>
            </w:r>
          </w:p>
        </w:tc>
        <w:tc>
          <w:tcPr>
            <w:tcW w:w="74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spacing w:val="-2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spacing w:val="-20"/>
                <w:w w:val="90"/>
                <w:sz w:val="10"/>
                <w:szCs w:val="12"/>
              </w:rPr>
              <w:t>1.02 – 7.02</w:t>
            </w:r>
          </w:p>
        </w:tc>
        <w:tc>
          <w:tcPr>
            <w:tcW w:w="236" w:type="pct"/>
            <w:gridSpan w:val="4"/>
            <w:shd w:val="clear" w:color="auto" w:fill="auto"/>
            <w:vAlign w:val="center"/>
          </w:tcPr>
          <w:p w:rsidR="00001B8F" w:rsidRPr="006864B1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20"/>
                <w:w w:val="90"/>
                <w:sz w:val="18"/>
                <w:szCs w:val="18"/>
              </w:rPr>
            </w:pPr>
            <w:r w:rsidRPr="006864B1">
              <w:rPr>
                <w:rFonts w:eastAsia="Times New Roman"/>
                <w:color w:val="000000"/>
                <w:spacing w:val="-20"/>
                <w:w w:val="90"/>
                <w:sz w:val="18"/>
                <w:szCs w:val="18"/>
              </w:rPr>
              <w:t>Февраль</w:t>
            </w:r>
          </w:p>
        </w:tc>
        <w:tc>
          <w:tcPr>
            <w:tcW w:w="75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1.03- 7.03</w:t>
            </w:r>
          </w:p>
        </w:tc>
        <w:tc>
          <w:tcPr>
            <w:tcW w:w="222" w:type="pct"/>
            <w:gridSpan w:val="4"/>
            <w:shd w:val="clear" w:color="auto" w:fill="auto"/>
            <w:vAlign w:val="center"/>
          </w:tcPr>
          <w:p w:rsidR="00001B8F" w:rsidRPr="006864B1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8"/>
                <w:szCs w:val="18"/>
              </w:rPr>
            </w:pPr>
            <w:r w:rsidRPr="006864B1">
              <w:rPr>
                <w:rFonts w:eastAsia="Times New Roman"/>
                <w:color w:val="000000"/>
                <w:w w:val="90"/>
                <w:sz w:val="18"/>
                <w:szCs w:val="18"/>
              </w:rPr>
              <w:t>Март</w:t>
            </w: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29.03- 4.03</w:t>
            </w:r>
          </w:p>
        </w:tc>
        <w:tc>
          <w:tcPr>
            <w:tcW w:w="248" w:type="pct"/>
            <w:gridSpan w:val="5"/>
            <w:shd w:val="clear" w:color="auto" w:fill="auto"/>
            <w:noWrap/>
            <w:vAlign w:val="center"/>
          </w:tcPr>
          <w:p w:rsidR="00001B8F" w:rsidRPr="006864B1" w:rsidRDefault="00001B8F" w:rsidP="00001B8F">
            <w:pPr>
              <w:spacing w:after="0" w:line="240" w:lineRule="auto"/>
              <w:ind w:left="113" w:right="113"/>
              <w:rPr>
                <w:rFonts w:eastAsia="Times New Roman"/>
                <w:color w:val="000000"/>
                <w:w w:val="90"/>
                <w:sz w:val="16"/>
                <w:szCs w:val="16"/>
              </w:rPr>
            </w:pPr>
            <w:r w:rsidRPr="006864B1">
              <w:rPr>
                <w:rFonts w:eastAsia="Times New Roman"/>
                <w:color w:val="000000"/>
                <w:spacing w:val="-20"/>
                <w:w w:val="90"/>
                <w:sz w:val="16"/>
                <w:szCs w:val="16"/>
              </w:rPr>
              <w:t>Апрель</w:t>
            </w:r>
          </w:p>
        </w:tc>
        <w:tc>
          <w:tcPr>
            <w:tcW w:w="74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26.04 – 2.05</w:t>
            </w:r>
          </w:p>
        </w:tc>
        <w:tc>
          <w:tcPr>
            <w:tcW w:w="309" w:type="pct"/>
            <w:gridSpan w:val="5"/>
            <w:shd w:val="clear" w:color="auto" w:fill="auto"/>
            <w:noWrap/>
            <w:vAlign w:val="center"/>
          </w:tcPr>
          <w:p w:rsidR="00001B8F" w:rsidRPr="006864B1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8"/>
                <w:szCs w:val="18"/>
              </w:rPr>
            </w:pPr>
            <w:r w:rsidRPr="006864B1">
              <w:rPr>
                <w:rFonts w:eastAsia="Times New Roman"/>
                <w:color w:val="000000"/>
                <w:w w:val="90"/>
                <w:sz w:val="18"/>
                <w:szCs w:val="18"/>
              </w:rPr>
              <w:t>май</w:t>
            </w:r>
          </w:p>
        </w:tc>
        <w:tc>
          <w:tcPr>
            <w:tcW w:w="88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rPr>
                <w:rFonts w:eastAsia="Times New Roman"/>
                <w:bCs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Cs/>
                <w:color w:val="000000"/>
                <w:w w:val="90"/>
                <w:sz w:val="10"/>
                <w:szCs w:val="12"/>
              </w:rPr>
              <w:t>31.05 – 6.06</w:t>
            </w:r>
          </w:p>
        </w:tc>
        <w:tc>
          <w:tcPr>
            <w:tcW w:w="225" w:type="pct"/>
            <w:gridSpan w:val="4"/>
            <w:shd w:val="clear" w:color="auto" w:fill="auto"/>
            <w:noWrap/>
            <w:vAlign w:val="center"/>
          </w:tcPr>
          <w:p w:rsidR="00001B8F" w:rsidRPr="006864B1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8"/>
                <w:szCs w:val="18"/>
              </w:rPr>
            </w:pPr>
            <w:r w:rsidRPr="006864B1">
              <w:rPr>
                <w:rFonts w:eastAsia="Times New Roman"/>
                <w:color w:val="000000"/>
                <w:w w:val="90"/>
                <w:sz w:val="18"/>
                <w:szCs w:val="18"/>
              </w:rPr>
              <w:t>Июнь</w:t>
            </w: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28.06 – 4.07</w:t>
            </w:r>
          </w:p>
        </w:tc>
        <w:tc>
          <w:tcPr>
            <w:tcW w:w="301" w:type="pct"/>
            <w:gridSpan w:val="5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Июль</w:t>
            </w:r>
          </w:p>
        </w:tc>
        <w:tc>
          <w:tcPr>
            <w:tcW w:w="301" w:type="pct"/>
            <w:gridSpan w:val="7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Август</w:t>
            </w:r>
          </w:p>
        </w:tc>
        <w:tc>
          <w:tcPr>
            <w:tcW w:w="81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 xml:space="preserve">29 </w:t>
            </w:r>
            <w:proofErr w:type="spellStart"/>
            <w:proofErr w:type="gramStart"/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авг</w:t>
            </w:r>
            <w:proofErr w:type="spellEnd"/>
            <w:proofErr w:type="gramEnd"/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 xml:space="preserve"> – 4 </w:t>
            </w:r>
            <w:proofErr w:type="spellStart"/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сент</w:t>
            </w:r>
            <w:proofErr w:type="spellEnd"/>
          </w:p>
        </w:tc>
        <w:tc>
          <w:tcPr>
            <w:tcW w:w="74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 xml:space="preserve">Всего часов </w:t>
            </w:r>
            <w:r w:rsidRPr="00E47DC6">
              <w:rPr>
                <w:rFonts w:eastAsia="Times New Roman"/>
                <w:b/>
                <w:color w:val="000000"/>
                <w:w w:val="90"/>
                <w:sz w:val="10"/>
                <w:szCs w:val="12"/>
                <w:vertAlign w:val="superscript"/>
              </w:rPr>
              <w:footnoteReference w:id="3"/>
            </w:r>
          </w:p>
        </w:tc>
      </w:tr>
      <w:tr w:rsidR="00001B8F" w:rsidRPr="00E47DC6" w:rsidTr="00001B8F">
        <w:trPr>
          <w:gridAfter w:val="4"/>
          <w:wAfter w:w="161" w:type="pct"/>
          <w:cantSplit/>
          <w:trHeight w:val="189"/>
          <w:jc w:val="center"/>
        </w:trPr>
        <w:tc>
          <w:tcPr>
            <w:tcW w:w="74" w:type="pct"/>
            <w:vMerge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/>
            <w:textDirection w:val="btL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32" w:type="pct"/>
            <w:gridSpan w:val="2"/>
            <w:vMerge/>
            <w:textDirection w:val="btL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37" w:type="pct"/>
            <w:gridSpan w:val="2"/>
            <w:vMerge/>
            <w:textDirection w:val="btL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3846" w:type="pct"/>
            <w:gridSpan w:val="74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57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Номера календарных недель</w:t>
            </w:r>
          </w:p>
        </w:tc>
        <w:tc>
          <w:tcPr>
            <w:tcW w:w="104" w:type="pct"/>
            <w:gridSpan w:val="3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</w:tr>
      <w:tr w:rsidR="00001B8F" w:rsidRPr="00E47DC6" w:rsidTr="00001B8F">
        <w:trPr>
          <w:cantSplit/>
          <w:trHeight w:val="245"/>
          <w:jc w:val="center"/>
        </w:trPr>
        <w:tc>
          <w:tcPr>
            <w:tcW w:w="74" w:type="pct"/>
            <w:gridSpan w:val="2"/>
            <w:vMerge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/>
            <w:textDirection w:val="btL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32" w:type="pct"/>
            <w:gridSpan w:val="2"/>
            <w:vMerge w:val="restart"/>
            <w:textDirection w:val="btL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9" w:type="pct"/>
            <w:gridSpan w:val="2"/>
            <w:vMerge w:val="restart"/>
            <w:textDirection w:val="btL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4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37</w:t>
            </w:r>
          </w:p>
        </w:tc>
        <w:tc>
          <w:tcPr>
            <w:tcW w:w="74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38</w:t>
            </w:r>
          </w:p>
        </w:tc>
        <w:tc>
          <w:tcPr>
            <w:tcW w:w="82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39</w:t>
            </w: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40</w:t>
            </w:r>
          </w:p>
        </w:tc>
        <w:tc>
          <w:tcPr>
            <w:tcW w:w="74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41</w:t>
            </w:r>
          </w:p>
        </w:tc>
        <w:tc>
          <w:tcPr>
            <w:tcW w:w="74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42</w:t>
            </w:r>
          </w:p>
        </w:tc>
        <w:tc>
          <w:tcPr>
            <w:tcW w:w="74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43</w:t>
            </w:r>
          </w:p>
        </w:tc>
        <w:tc>
          <w:tcPr>
            <w:tcW w:w="80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44</w:t>
            </w: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45</w:t>
            </w: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46</w:t>
            </w: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47</w:t>
            </w:r>
          </w:p>
        </w:tc>
        <w:tc>
          <w:tcPr>
            <w:tcW w:w="78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48</w:t>
            </w:r>
          </w:p>
        </w:tc>
        <w:tc>
          <w:tcPr>
            <w:tcW w:w="75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49</w:t>
            </w: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50</w:t>
            </w: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51</w:t>
            </w:r>
          </w:p>
        </w:tc>
        <w:tc>
          <w:tcPr>
            <w:tcW w:w="77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52</w:t>
            </w:r>
          </w:p>
        </w:tc>
        <w:tc>
          <w:tcPr>
            <w:tcW w:w="75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53</w:t>
            </w: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01</w:t>
            </w: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02</w:t>
            </w: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03</w:t>
            </w:r>
          </w:p>
        </w:tc>
        <w:tc>
          <w:tcPr>
            <w:tcW w:w="78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04</w:t>
            </w:r>
          </w:p>
        </w:tc>
        <w:tc>
          <w:tcPr>
            <w:tcW w:w="75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05</w:t>
            </w: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06</w:t>
            </w: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07</w:t>
            </w:r>
          </w:p>
        </w:tc>
        <w:tc>
          <w:tcPr>
            <w:tcW w:w="75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08</w:t>
            </w:r>
          </w:p>
        </w:tc>
        <w:tc>
          <w:tcPr>
            <w:tcW w:w="75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09</w:t>
            </w: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10</w:t>
            </w: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11</w:t>
            </w: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12</w:t>
            </w: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13</w:t>
            </w: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14</w:t>
            </w: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15</w:t>
            </w: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16</w:t>
            </w: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17</w:t>
            </w: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18</w:t>
            </w: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19</w:t>
            </w: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20</w:t>
            </w:r>
          </w:p>
        </w:tc>
        <w:tc>
          <w:tcPr>
            <w:tcW w:w="79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21</w:t>
            </w: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bCs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bCs/>
                <w:color w:val="000000"/>
                <w:w w:val="90"/>
                <w:sz w:val="10"/>
                <w:szCs w:val="12"/>
              </w:rPr>
              <w:t>22</w:t>
            </w: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23</w:t>
            </w: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24</w:t>
            </w: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25</w:t>
            </w: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26</w:t>
            </w: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27</w:t>
            </w: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28</w:t>
            </w: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29</w:t>
            </w:r>
          </w:p>
        </w:tc>
        <w:tc>
          <w:tcPr>
            <w:tcW w:w="79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30</w:t>
            </w: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31</w:t>
            </w: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32</w:t>
            </w: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33</w:t>
            </w:r>
          </w:p>
        </w:tc>
        <w:tc>
          <w:tcPr>
            <w:tcW w:w="79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34</w:t>
            </w:r>
          </w:p>
        </w:tc>
        <w:tc>
          <w:tcPr>
            <w:tcW w:w="99" w:type="pct"/>
            <w:gridSpan w:val="3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35</w:t>
            </w:r>
          </w:p>
        </w:tc>
        <w:tc>
          <w:tcPr>
            <w:tcW w:w="74" w:type="pct"/>
            <w:gridSpan w:val="2"/>
            <w:vMerge w:val="restar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</w:tr>
      <w:tr w:rsidR="00001B8F" w:rsidRPr="00E47DC6" w:rsidTr="00001B8F">
        <w:trPr>
          <w:cantSplit/>
          <w:trHeight w:val="159"/>
          <w:jc w:val="center"/>
        </w:trPr>
        <w:tc>
          <w:tcPr>
            <w:tcW w:w="74" w:type="pct"/>
            <w:gridSpan w:val="2"/>
            <w:vMerge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/>
            <w:textDirection w:val="btL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32" w:type="pct"/>
            <w:gridSpan w:val="2"/>
            <w:vMerge/>
            <w:textDirection w:val="btL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9" w:type="pct"/>
            <w:gridSpan w:val="2"/>
            <w:vMerge/>
            <w:textDirection w:val="btL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4024" w:type="pct"/>
            <w:gridSpan w:val="78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Порядковые номера  недель учебного года</w:t>
            </w:r>
          </w:p>
        </w:tc>
        <w:tc>
          <w:tcPr>
            <w:tcW w:w="74" w:type="pct"/>
            <w:gridSpan w:val="2"/>
            <w:vMerge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</w:tr>
      <w:tr w:rsidR="00001B8F" w:rsidRPr="00E47DC6" w:rsidTr="00001B8F">
        <w:trPr>
          <w:cantSplit/>
          <w:trHeight w:val="339"/>
          <w:jc w:val="center"/>
        </w:trPr>
        <w:tc>
          <w:tcPr>
            <w:tcW w:w="74" w:type="pct"/>
            <w:gridSpan w:val="2"/>
            <w:vMerge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/>
            <w:textDirection w:val="btL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32" w:type="pct"/>
            <w:gridSpan w:val="2"/>
            <w:vMerge/>
            <w:textDirection w:val="btL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9" w:type="pct"/>
            <w:gridSpan w:val="2"/>
            <w:vMerge/>
            <w:textDirection w:val="btL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4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82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5</w:t>
            </w:r>
          </w:p>
        </w:tc>
        <w:tc>
          <w:tcPr>
            <w:tcW w:w="74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6</w:t>
            </w:r>
          </w:p>
        </w:tc>
        <w:tc>
          <w:tcPr>
            <w:tcW w:w="74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7</w:t>
            </w:r>
          </w:p>
        </w:tc>
        <w:tc>
          <w:tcPr>
            <w:tcW w:w="74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8</w:t>
            </w:r>
          </w:p>
        </w:tc>
        <w:tc>
          <w:tcPr>
            <w:tcW w:w="80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9</w:t>
            </w: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10</w:t>
            </w: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11</w:t>
            </w: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12</w:t>
            </w:r>
          </w:p>
        </w:tc>
        <w:tc>
          <w:tcPr>
            <w:tcW w:w="78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13</w:t>
            </w:r>
          </w:p>
        </w:tc>
        <w:tc>
          <w:tcPr>
            <w:tcW w:w="75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14</w:t>
            </w: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15</w:t>
            </w: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16</w:t>
            </w:r>
          </w:p>
        </w:tc>
        <w:tc>
          <w:tcPr>
            <w:tcW w:w="77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17</w:t>
            </w:r>
          </w:p>
        </w:tc>
        <w:tc>
          <w:tcPr>
            <w:tcW w:w="75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18</w:t>
            </w: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19</w:t>
            </w: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20</w:t>
            </w: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21</w:t>
            </w:r>
          </w:p>
        </w:tc>
        <w:tc>
          <w:tcPr>
            <w:tcW w:w="78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22</w:t>
            </w:r>
          </w:p>
        </w:tc>
        <w:tc>
          <w:tcPr>
            <w:tcW w:w="75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23</w:t>
            </w: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24</w:t>
            </w: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25</w:t>
            </w:r>
          </w:p>
        </w:tc>
        <w:tc>
          <w:tcPr>
            <w:tcW w:w="75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26</w:t>
            </w:r>
          </w:p>
        </w:tc>
        <w:tc>
          <w:tcPr>
            <w:tcW w:w="75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27</w:t>
            </w: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28</w:t>
            </w: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29</w:t>
            </w: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30</w:t>
            </w: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31</w:t>
            </w: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32</w:t>
            </w: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33</w:t>
            </w: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34</w:t>
            </w: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35</w:t>
            </w: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37</w:t>
            </w: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,38</w:t>
            </w:r>
          </w:p>
        </w:tc>
        <w:tc>
          <w:tcPr>
            <w:tcW w:w="79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39</w:t>
            </w: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bCs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bCs/>
                <w:color w:val="000000"/>
                <w:w w:val="90"/>
                <w:sz w:val="10"/>
                <w:szCs w:val="12"/>
              </w:rPr>
              <w:t>40</w:t>
            </w: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41</w:t>
            </w: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42</w:t>
            </w: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43</w:t>
            </w: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44</w:t>
            </w: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45</w:t>
            </w: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46</w:t>
            </w: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47</w:t>
            </w:r>
          </w:p>
        </w:tc>
        <w:tc>
          <w:tcPr>
            <w:tcW w:w="79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48</w:t>
            </w: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49</w:t>
            </w: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50</w:t>
            </w: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51</w:t>
            </w:r>
          </w:p>
        </w:tc>
        <w:tc>
          <w:tcPr>
            <w:tcW w:w="79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52</w:t>
            </w:r>
          </w:p>
        </w:tc>
        <w:tc>
          <w:tcPr>
            <w:tcW w:w="99" w:type="pct"/>
            <w:gridSpan w:val="3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53</w:t>
            </w:r>
          </w:p>
        </w:tc>
        <w:tc>
          <w:tcPr>
            <w:tcW w:w="74" w:type="pct"/>
            <w:gridSpan w:val="2"/>
            <w:vMerge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</w:tr>
      <w:tr w:rsidR="00465B79" w:rsidRPr="00E47DC6" w:rsidTr="00001B8F">
        <w:trPr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 w:val="restar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  <w:t>ОП.00</w:t>
            </w:r>
          </w:p>
        </w:tc>
        <w:tc>
          <w:tcPr>
            <w:tcW w:w="532" w:type="pct"/>
            <w:gridSpan w:val="2"/>
            <w:vMerge w:val="restar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pacing w:val="-4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b/>
                <w:color w:val="000000"/>
                <w:spacing w:val="-4"/>
                <w:w w:val="90"/>
                <w:sz w:val="10"/>
                <w:szCs w:val="12"/>
              </w:rPr>
              <w:t xml:space="preserve">Общепрофессиональный  цикл </w:t>
            </w:r>
          </w:p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149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proofErr w:type="spellStart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обяз</w:t>
            </w:r>
            <w:proofErr w:type="spellEnd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 уч.</w:t>
            </w:r>
          </w:p>
        </w:tc>
        <w:tc>
          <w:tcPr>
            <w:tcW w:w="74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2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465B79" w:rsidRPr="00E47DC6" w:rsidTr="00001B8F">
        <w:trPr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32" w:type="pct"/>
            <w:gridSpan w:val="2"/>
            <w:vMerge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9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proofErr w:type="spellStart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сам</w:t>
            </w:r>
            <w:proofErr w:type="gramStart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.р</w:t>
            </w:r>
            <w:proofErr w:type="spellEnd"/>
            <w:proofErr w:type="gramEnd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 с.</w:t>
            </w:r>
          </w:p>
        </w:tc>
        <w:tc>
          <w:tcPr>
            <w:tcW w:w="74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2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001B8F" w:rsidRPr="00E47DC6" w:rsidTr="00001B8F">
        <w:trPr>
          <w:cantSplit/>
          <w:trHeight w:val="443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 w:val="restart"/>
            <w:vAlign w:val="center"/>
          </w:tcPr>
          <w:p w:rsidR="00001B8F" w:rsidRPr="003B622D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3B622D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ОП.01</w:t>
            </w:r>
          </w:p>
        </w:tc>
        <w:tc>
          <w:tcPr>
            <w:tcW w:w="532" w:type="pct"/>
            <w:gridSpan w:val="2"/>
            <w:vMerge w:val="restart"/>
            <w:shd w:val="clear" w:color="auto" w:fill="auto"/>
            <w:noWrap/>
            <w:vAlign w:val="center"/>
          </w:tcPr>
          <w:p w:rsidR="00001B8F" w:rsidRPr="003B622D" w:rsidRDefault="00001B8F" w:rsidP="00001B8F">
            <w:pPr>
              <w:spacing w:after="0" w:line="240" w:lineRule="auto"/>
              <w:rPr>
                <w:b/>
                <w:sz w:val="12"/>
                <w:szCs w:val="12"/>
              </w:rPr>
            </w:pPr>
            <w:r w:rsidRPr="003B622D">
              <w:rPr>
                <w:b/>
                <w:sz w:val="12"/>
                <w:szCs w:val="12"/>
              </w:rPr>
              <w:t xml:space="preserve">Основы </w:t>
            </w:r>
            <w:r>
              <w:rPr>
                <w:b/>
                <w:sz w:val="12"/>
                <w:szCs w:val="12"/>
              </w:rPr>
              <w:t>микробиологии, физиология питания, санитария и гигиена</w:t>
            </w:r>
          </w:p>
        </w:tc>
        <w:tc>
          <w:tcPr>
            <w:tcW w:w="149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proofErr w:type="spellStart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обяз</w:t>
            </w:r>
            <w:proofErr w:type="spellEnd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 уч.</w:t>
            </w: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2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7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</w:tr>
      <w:tr w:rsidR="00001B8F" w:rsidRPr="00E47DC6" w:rsidTr="00001B8F">
        <w:trPr>
          <w:cantSplit/>
          <w:trHeight w:val="138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/>
            <w:vAlign w:val="center"/>
          </w:tcPr>
          <w:p w:rsidR="00001B8F" w:rsidRPr="003B622D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32" w:type="pct"/>
            <w:gridSpan w:val="2"/>
            <w:vMerge/>
            <w:shd w:val="clear" w:color="auto" w:fill="auto"/>
            <w:noWrap/>
            <w:vAlign w:val="center"/>
          </w:tcPr>
          <w:p w:rsidR="00001B8F" w:rsidRPr="003B622D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9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 xml:space="preserve"> </w:t>
            </w:r>
            <w:proofErr w:type="spellStart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сам</w:t>
            </w:r>
            <w:proofErr w:type="gramStart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.р</w:t>
            </w:r>
            <w:proofErr w:type="spellEnd"/>
            <w:proofErr w:type="gramEnd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 с.</w:t>
            </w: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2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001B8F" w:rsidRPr="00E47DC6" w:rsidTr="00001B8F">
        <w:trPr>
          <w:cantSplit/>
          <w:trHeight w:val="325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 w:val="restart"/>
            <w:vAlign w:val="center"/>
          </w:tcPr>
          <w:p w:rsidR="00001B8F" w:rsidRPr="003B622D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3B622D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ОП.02</w:t>
            </w:r>
          </w:p>
          <w:p w:rsidR="00001B8F" w:rsidRPr="003B622D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32" w:type="pct"/>
            <w:gridSpan w:val="2"/>
            <w:vMerge w:val="restart"/>
            <w:shd w:val="clear" w:color="auto" w:fill="auto"/>
            <w:noWrap/>
            <w:vAlign w:val="center"/>
          </w:tcPr>
          <w:p w:rsidR="00001B8F" w:rsidRPr="003B622D" w:rsidRDefault="00001B8F" w:rsidP="00001B8F">
            <w:pPr>
              <w:spacing w:after="0" w:line="240" w:lineRule="auto"/>
              <w:rPr>
                <w:b/>
                <w:sz w:val="12"/>
                <w:szCs w:val="12"/>
              </w:rPr>
            </w:pPr>
            <w:r w:rsidRPr="003B622D">
              <w:rPr>
                <w:b/>
                <w:sz w:val="12"/>
                <w:szCs w:val="12"/>
              </w:rPr>
              <w:t xml:space="preserve">Основы </w:t>
            </w:r>
            <w:r>
              <w:rPr>
                <w:b/>
                <w:sz w:val="12"/>
                <w:szCs w:val="12"/>
              </w:rPr>
              <w:t>товароведения продовольственных тов</w:t>
            </w:r>
            <w:r>
              <w:rPr>
                <w:b/>
                <w:sz w:val="12"/>
                <w:szCs w:val="12"/>
              </w:rPr>
              <w:t>а</w:t>
            </w:r>
            <w:r>
              <w:rPr>
                <w:b/>
                <w:sz w:val="12"/>
                <w:szCs w:val="12"/>
              </w:rPr>
              <w:t>ров</w:t>
            </w:r>
          </w:p>
        </w:tc>
        <w:tc>
          <w:tcPr>
            <w:tcW w:w="149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proofErr w:type="spellStart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обяз</w:t>
            </w:r>
            <w:proofErr w:type="spellEnd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 уч.</w:t>
            </w: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2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7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</w:tr>
      <w:tr w:rsidR="00001B8F" w:rsidRPr="00E47DC6" w:rsidTr="00001B8F">
        <w:trPr>
          <w:cantSplit/>
          <w:trHeight w:val="274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/>
            <w:vAlign w:val="center"/>
          </w:tcPr>
          <w:p w:rsidR="00001B8F" w:rsidRPr="003B622D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32" w:type="pct"/>
            <w:gridSpan w:val="2"/>
            <w:vMerge/>
            <w:shd w:val="clear" w:color="auto" w:fill="auto"/>
            <w:noWrap/>
            <w:vAlign w:val="center"/>
          </w:tcPr>
          <w:p w:rsidR="00001B8F" w:rsidRPr="003B622D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  <w:lang w:val="en-US"/>
              </w:rPr>
            </w:pPr>
          </w:p>
        </w:tc>
        <w:tc>
          <w:tcPr>
            <w:tcW w:w="149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proofErr w:type="spellStart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сам</w:t>
            </w:r>
            <w:proofErr w:type="gramStart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.р</w:t>
            </w:r>
            <w:proofErr w:type="spellEnd"/>
            <w:proofErr w:type="gramEnd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 с.</w:t>
            </w: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2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001B8F" w:rsidRPr="00E47DC6" w:rsidTr="00001B8F">
        <w:trPr>
          <w:cantSplit/>
          <w:trHeight w:val="419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 w:val="restart"/>
            <w:vAlign w:val="center"/>
          </w:tcPr>
          <w:p w:rsidR="00001B8F" w:rsidRPr="003B622D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3B622D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ОП.03</w:t>
            </w:r>
          </w:p>
        </w:tc>
        <w:tc>
          <w:tcPr>
            <w:tcW w:w="532" w:type="pct"/>
            <w:gridSpan w:val="2"/>
            <w:vMerge w:val="restart"/>
            <w:shd w:val="clear" w:color="auto" w:fill="auto"/>
            <w:noWrap/>
            <w:vAlign w:val="center"/>
          </w:tcPr>
          <w:p w:rsidR="00001B8F" w:rsidRPr="003B622D" w:rsidRDefault="00001B8F" w:rsidP="00001B8F">
            <w:pPr>
              <w:spacing w:after="0" w:line="240" w:lineRule="auto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Техническое оснащение и организация  рабочего места</w:t>
            </w:r>
          </w:p>
        </w:tc>
        <w:tc>
          <w:tcPr>
            <w:tcW w:w="149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proofErr w:type="spellStart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обяз</w:t>
            </w:r>
            <w:proofErr w:type="spellEnd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 уч.</w:t>
            </w: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82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4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7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68</w:t>
            </w:r>
          </w:p>
        </w:tc>
      </w:tr>
      <w:tr w:rsidR="00001B8F" w:rsidRPr="00E47DC6" w:rsidTr="00001B8F">
        <w:trPr>
          <w:cantSplit/>
          <w:trHeight w:val="283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/>
            <w:vAlign w:val="center"/>
          </w:tcPr>
          <w:p w:rsidR="00001B8F" w:rsidRPr="003B622D" w:rsidRDefault="00001B8F" w:rsidP="00001B8F">
            <w:pPr>
              <w:spacing w:after="0" w:line="240" w:lineRule="auto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32" w:type="pct"/>
            <w:gridSpan w:val="2"/>
            <w:vMerge/>
            <w:shd w:val="clear" w:color="auto" w:fill="auto"/>
            <w:noWrap/>
            <w:vAlign w:val="center"/>
          </w:tcPr>
          <w:p w:rsidR="00001B8F" w:rsidRPr="003B622D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  <w:lang w:val="en-US"/>
              </w:rPr>
            </w:pPr>
          </w:p>
        </w:tc>
        <w:tc>
          <w:tcPr>
            <w:tcW w:w="149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proofErr w:type="spellStart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сам</w:t>
            </w:r>
            <w:proofErr w:type="gramStart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.р</w:t>
            </w:r>
            <w:proofErr w:type="spellEnd"/>
            <w:proofErr w:type="gramEnd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 с.</w:t>
            </w: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2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001B8F" w:rsidRPr="00E47DC6" w:rsidTr="00001B8F">
        <w:trPr>
          <w:cantSplit/>
          <w:trHeight w:val="415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 w:val="restart"/>
            <w:vAlign w:val="center"/>
          </w:tcPr>
          <w:p w:rsidR="00001B8F" w:rsidRPr="003B622D" w:rsidRDefault="00001B8F" w:rsidP="00001B8F">
            <w:pPr>
              <w:spacing w:after="0" w:line="240" w:lineRule="auto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3B622D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 xml:space="preserve">     ОП.04</w:t>
            </w:r>
          </w:p>
          <w:p w:rsidR="00001B8F" w:rsidRPr="003B622D" w:rsidRDefault="00001B8F" w:rsidP="00001B8F">
            <w:pPr>
              <w:spacing w:after="0" w:line="240" w:lineRule="auto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32" w:type="pct"/>
            <w:gridSpan w:val="2"/>
            <w:vMerge w:val="restart"/>
            <w:shd w:val="clear" w:color="auto" w:fill="auto"/>
            <w:noWrap/>
            <w:vAlign w:val="center"/>
          </w:tcPr>
          <w:p w:rsidR="00001B8F" w:rsidRPr="003B622D" w:rsidRDefault="00001B8F" w:rsidP="00001B8F">
            <w:pPr>
              <w:spacing w:after="0" w:line="240" w:lineRule="auto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Экономические и правовые основы профессиональной деятельности</w:t>
            </w:r>
          </w:p>
        </w:tc>
        <w:tc>
          <w:tcPr>
            <w:tcW w:w="149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proofErr w:type="spellStart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обяз</w:t>
            </w:r>
            <w:proofErr w:type="spellEnd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 уч.</w:t>
            </w: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2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</w:tr>
      <w:tr w:rsidR="00001B8F" w:rsidRPr="00E47DC6" w:rsidTr="00001B8F">
        <w:trPr>
          <w:cantSplit/>
          <w:trHeight w:val="265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/>
            <w:vAlign w:val="center"/>
          </w:tcPr>
          <w:p w:rsidR="00001B8F" w:rsidRPr="003B622D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32" w:type="pct"/>
            <w:gridSpan w:val="2"/>
            <w:vMerge/>
            <w:shd w:val="clear" w:color="auto" w:fill="auto"/>
            <w:noWrap/>
            <w:vAlign w:val="center"/>
          </w:tcPr>
          <w:p w:rsidR="00001B8F" w:rsidRPr="003B622D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  <w:lang w:val="en-US"/>
              </w:rPr>
            </w:pPr>
          </w:p>
        </w:tc>
        <w:tc>
          <w:tcPr>
            <w:tcW w:w="149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proofErr w:type="spellStart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сам</w:t>
            </w:r>
            <w:proofErr w:type="gramStart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.р</w:t>
            </w:r>
            <w:proofErr w:type="spellEnd"/>
            <w:proofErr w:type="gramEnd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 с.</w:t>
            </w: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2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001B8F" w:rsidRPr="00E47DC6" w:rsidTr="00001B8F">
        <w:trPr>
          <w:cantSplit/>
          <w:trHeight w:val="315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 w:val="restart"/>
            <w:vAlign w:val="center"/>
          </w:tcPr>
          <w:p w:rsidR="00001B8F" w:rsidRPr="003B622D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3B622D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ОП.05</w:t>
            </w:r>
          </w:p>
          <w:p w:rsidR="00001B8F" w:rsidRPr="003B622D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32" w:type="pct"/>
            <w:gridSpan w:val="2"/>
            <w:vMerge w:val="restart"/>
            <w:shd w:val="clear" w:color="auto" w:fill="auto"/>
            <w:noWrap/>
            <w:vAlign w:val="center"/>
          </w:tcPr>
          <w:p w:rsidR="00001B8F" w:rsidRPr="003B622D" w:rsidRDefault="00001B8F" w:rsidP="00001B8F">
            <w:pPr>
              <w:spacing w:after="0" w:line="240" w:lineRule="auto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Основы калькуляции и учета</w:t>
            </w:r>
          </w:p>
        </w:tc>
        <w:tc>
          <w:tcPr>
            <w:tcW w:w="149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proofErr w:type="spellStart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обяз</w:t>
            </w:r>
            <w:proofErr w:type="spellEnd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 уч.</w:t>
            </w: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2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-</w:t>
            </w: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32</w:t>
            </w:r>
          </w:p>
        </w:tc>
      </w:tr>
      <w:tr w:rsidR="00001B8F" w:rsidRPr="00E47DC6" w:rsidTr="00001B8F">
        <w:trPr>
          <w:cantSplit/>
          <w:trHeight w:val="261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/>
            <w:vAlign w:val="center"/>
          </w:tcPr>
          <w:p w:rsidR="00001B8F" w:rsidRPr="003B622D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32" w:type="pct"/>
            <w:gridSpan w:val="2"/>
            <w:vMerge/>
            <w:shd w:val="clear" w:color="auto" w:fill="auto"/>
            <w:noWrap/>
            <w:vAlign w:val="center"/>
          </w:tcPr>
          <w:p w:rsidR="00001B8F" w:rsidRPr="003B622D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  <w:lang w:val="en-US"/>
              </w:rPr>
            </w:pPr>
          </w:p>
        </w:tc>
        <w:tc>
          <w:tcPr>
            <w:tcW w:w="149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proofErr w:type="spellStart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сам</w:t>
            </w:r>
            <w:proofErr w:type="gramStart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.р</w:t>
            </w:r>
            <w:proofErr w:type="spellEnd"/>
            <w:proofErr w:type="gramEnd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 с.</w:t>
            </w: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2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001B8F" w:rsidRPr="00E47DC6" w:rsidTr="00001B8F">
        <w:trPr>
          <w:cantSplit/>
          <w:trHeight w:val="270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 w:val="restart"/>
            <w:vAlign w:val="center"/>
          </w:tcPr>
          <w:p w:rsidR="00001B8F" w:rsidRPr="003B622D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ОП.07</w:t>
            </w:r>
          </w:p>
          <w:p w:rsidR="00001B8F" w:rsidRPr="003B622D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32" w:type="pct"/>
            <w:gridSpan w:val="2"/>
            <w:vMerge w:val="restart"/>
            <w:shd w:val="clear" w:color="auto" w:fill="auto"/>
            <w:noWrap/>
            <w:vAlign w:val="center"/>
          </w:tcPr>
          <w:p w:rsidR="00001B8F" w:rsidRPr="003B622D" w:rsidRDefault="00001B8F" w:rsidP="00001B8F">
            <w:pPr>
              <w:spacing w:after="0" w:line="240" w:lineRule="auto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Иностранный язык в пр</w:t>
            </w:r>
            <w:r>
              <w:rPr>
                <w:b/>
                <w:sz w:val="12"/>
                <w:szCs w:val="12"/>
              </w:rPr>
              <w:t>о</w:t>
            </w:r>
            <w:r>
              <w:rPr>
                <w:b/>
                <w:sz w:val="12"/>
                <w:szCs w:val="12"/>
              </w:rPr>
              <w:t>фессиональной деятельн</w:t>
            </w:r>
            <w:r>
              <w:rPr>
                <w:b/>
                <w:sz w:val="12"/>
                <w:szCs w:val="12"/>
              </w:rPr>
              <w:t>о</w:t>
            </w:r>
            <w:r>
              <w:rPr>
                <w:b/>
                <w:sz w:val="12"/>
                <w:szCs w:val="12"/>
              </w:rPr>
              <w:t>сти</w:t>
            </w:r>
          </w:p>
        </w:tc>
        <w:tc>
          <w:tcPr>
            <w:tcW w:w="149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proofErr w:type="spellStart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обяз</w:t>
            </w:r>
            <w:proofErr w:type="spellEnd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 уч.</w:t>
            </w: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2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7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</w:tr>
      <w:tr w:rsidR="00001B8F" w:rsidRPr="00E47DC6" w:rsidTr="00001B8F">
        <w:trPr>
          <w:cantSplit/>
          <w:trHeight w:val="285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/>
            <w:vAlign w:val="center"/>
          </w:tcPr>
          <w:p w:rsidR="00001B8F" w:rsidRPr="003B622D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32" w:type="pct"/>
            <w:gridSpan w:val="2"/>
            <w:vMerge/>
            <w:shd w:val="clear" w:color="auto" w:fill="auto"/>
            <w:noWrap/>
            <w:vAlign w:val="center"/>
          </w:tcPr>
          <w:p w:rsidR="00001B8F" w:rsidRPr="003B622D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  <w:lang w:val="en-US"/>
              </w:rPr>
            </w:pPr>
          </w:p>
        </w:tc>
        <w:tc>
          <w:tcPr>
            <w:tcW w:w="149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proofErr w:type="spellStart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сам</w:t>
            </w:r>
            <w:proofErr w:type="gramStart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.р</w:t>
            </w:r>
            <w:proofErr w:type="spellEnd"/>
            <w:proofErr w:type="gramEnd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 с.</w:t>
            </w:r>
          </w:p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proofErr w:type="spellStart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сам</w:t>
            </w:r>
            <w:proofErr w:type="gramStart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.р</w:t>
            </w:r>
            <w:proofErr w:type="spellEnd"/>
            <w:proofErr w:type="gramEnd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 с.</w:t>
            </w: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2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001B8F" w:rsidRPr="00E47DC6" w:rsidTr="00001B8F">
        <w:trPr>
          <w:cantSplit/>
          <w:trHeight w:val="281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 w:val="restar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2"/>
                <w:szCs w:val="12"/>
              </w:rPr>
              <w:t>ОП08</w:t>
            </w:r>
          </w:p>
        </w:tc>
        <w:tc>
          <w:tcPr>
            <w:tcW w:w="532" w:type="pct"/>
            <w:gridSpan w:val="2"/>
            <w:vMerge w:val="restart"/>
            <w:shd w:val="clear" w:color="auto" w:fill="auto"/>
            <w:noWrap/>
            <w:vAlign w:val="center"/>
          </w:tcPr>
          <w:p w:rsidR="00001B8F" w:rsidRPr="006864B1" w:rsidRDefault="00001B8F" w:rsidP="00001B8F">
            <w:pPr>
              <w:spacing w:after="0" w:line="240" w:lineRule="auto"/>
              <w:rPr>
                <w:rFonts w:eastAsia="Times New Roman"/>
                <w:b/>
                <w:color w:val="000000"/>
                <w:w w:val="90"/>
                <w:sz w:val="14"/>
                <w:szCs w:val="16"/>
              </w:rPr>
            </w:pPr>
            <w:r w:rsidRPr="006864B1">
              <w:rPr>
                <w:rFonts w:eastAsia="Times New Roman"/>
                <w:b/>
                <w:color w:val="000000"/>
                <w:w w:val="90"/>
                <w:sz w:val="14"/>
                <w:szCs w:val="16"/>
              </w:rPr>
              <w:t>Безопасность жизнеде</w:t>
            </w:r>
            <w:r w:rsidRPr="006864B1">
              <w:rPr>
                <w:rFonts w:eastAsia="Times New Roman"/>
                <w:b/>
                <w:color w:val="000000"/>
                <w:w w:val="90"/>
                <w:sz w:val="14"/>
                <w:szCs w:val="16"/>
              </w:rPr>
              <w:t>я</w:t>
            </w:r>
            <w:r w:rsidRPr="006864B1">
              <w:rPr>
                <w:rFonts w:eastAsia="Times New Roman"/>
                <w:b/>
                <w:color w:val="000000"/>
                <w:w w:val="90"/>
                <w:sz w:val="14"/>
                <w:szCs w:val="16"/>
              </w:rPr>
              <w:t>тельности</w:t>
            </w:r>
          </w:p>
        </w:tc>
        <w:tc>
          <w:tcPr>
            <w:tcW w:w="149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2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</w:tr>
      <w:tr w:rsidR="00001B8F" w:rsidRPr="00E47DC6" w:rsidTr="00001B8F">
        <w:trPr>
          <w:cantSplit/>
          <w:trHeight w:val="281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/>
            <w:vAlign w:val="center"/>
          </w:tcPr>
          <w:p w:rsidR="00001B8F" w:rsidRPr="00A94E03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2"/>
                <w:szCs w:val="12"/>
              </w:rPr>
            </w:pPr>
          </w:p>
        </w:tc>
        <w:tc>
          <w:tcPr>
            <w:tcW w:w="532" w:type="pct"/>
            <w:gridSpan w:val="2"/>
            <w:vMerge/>
            <w:shd w:val="clear" w:color="auto" w:fill="auto"/>
            <w:noWrap/>
            <w:vAlign w:val="center"/>
          </w:tcPr>
          <w:p w:rsidR="00001B8F" w:rsidRPr="006864B1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4"/>
                <w:szCs w:val="16"/>
              </w:rPr>
            </w:pPr>
          </w:p>
        </w:tc>
        <w:tc>
          <w:tcPr>
            <w:tcW w:w="149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2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001B8F" w:rsidRPr="00E47DC6" w:rsidTr="00001B8F">
        <w:trPr>
          <w:cantSplit/>
          <w:trHeight w:val="210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 w:val="restart"/>
            <w:vAlign w:val="center"/>
          </w:tcPr>
          <w:p w:rsidR="00001B8F" w:rsidRPr="00A94E03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2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2"/>
                <w:szCs w:val="12"/>
              </w:rPr>
              <w:t>ОП 09</w:t>
            </w:r>
          </w:p>
        </w:tc>
        <w:tc>
          <w:tcPr>
            <w:tcW w:w="532" w:type="pct"/>
            <w:gridSpan w:val="2"/>
            <w:vMerge w:val="restart"/>
            <w:shd w:val="clear" w:color="auto" w:fill="auto"/>
            <w:noWrap/>
            <w:vAlign w:val="center"/>
          </w:tcPr>
          <w:p w:rsidR="00001B8F" w:rsidRPr="006864B1" w:rsidRDefault="00001B8F" w:rsidP="00001B8F">
            <w:pPr>
              <w:spacing w:after="0" w:line="240" w:lineRule="auto"/>
              <w:rPr>
                <w:rFonts w:eastAsia="Times New Roman"/>
                <w:b/>
                <w:color w:val="000000"/>
                <w:w w:val="90"/>
                <w:sz w:val="14"/>
                <w:szCs w:val="16"/>
              </w:rPr>
            </w:pPr>
            <w:r w:rsidRPr="006864B1">
              <w:rPr>
                <w:rFonts w:eastAsia="Times New Roman"/>
                <w:b/>
                <w:color w:val="000000"/>
                <w:w w:val="90"/>
                <w:sz w:val="14"/>
                <w:szCs w:val="16"/>
              </w:rPr>
              <w:t>Физическая культура</w:t>
            </w:r>
          </w:p>
        </w:tc>
        <w:tc>
          <w:tcPr>
            <w:tcW w:w="149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2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40</w:t>
            </w:r>
          </w:p>
        </w:tc>
      </w:tr>
      <w:tr w:rsidR="00001B8F" w:rsidRPr="00E47DC6" w:rsidTr="00001B8F">
        <w:trPr>
          <w:cantSplit/>
          <w:trHeight w:val="189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2"/>
                <w:szCs w:val="12"/>
              </w:rPr>
            </w:pPr>
          </w:p>
        </w:tc>
        <w:tc>
          <w:tcPr>
            <w:tcW w:w="532" w:type="pct"/>
            <w:gridSpan w:val="2"/>
            <w:vMerge/>
            <w:shd w:val="clear" w:color="auto" w:fill="auto"/>
            <w:noWrap/>
            <w:vAlign w:val="center"/>
          </w:tcPr>
          <w:p w:rsidR="00001B8F" w:rsidRPr="006864B1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4"/>
                <w:szCs w:val="16"/>
              </w:rPr>
            </w:pPr>
          </w:p>
        </w:tc>
        <w:tc>
          <w:tcPr>
            <w:tcW w:w="149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2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Default="00001B8F" w:rsidP="00001B8F">
            <w:pPr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001B8F" w:rsidRPr="00E47DC6" w:rsidTr="00001B8F">
        <w:trPr>
          <w:cantSplit/>
          <w:trHeight w:val="420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 w:val="restart"/>
            <w:vAlign w:val="center"/>
          </w:tcPr>
          <w:p w:rsidR="00001B8F" w:rsidRPr="00A94E03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2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2"/>
                <w:szCs w:val="12"/>
              </w:rPr>
              <w:t xml:space="preserve">ОП 10 </w:t>
            </w:r>
          </w:p>
        </w:tc>
        <w:tc>
          <w:tcPr>
            <w:tcW w:w="532" w:type="pct"/>
            <w:gridSpan w:val="2"/>
            <w:vMerge w:val="restart"/>
            <w:shd w:val="clear" w:color="auto" w:fill="auto"/>
            <w:noWrap/>
            <w:vAlign w:val="center"/>
          </w:tcPr>
          <w:p w:rsidR="00001B8F" w:rsidRPr="006864B1" w:rsidRDefault="00001B8F" w:rsidP="00001B8F">
            <w:pPr>
              <w:spacing w:after="0" w:line="240" w:lineRule="auto"/>
              <w:rPr>
                <w:rFonts w:eastAsia="Times New Roman"/>
                <w:b/>
                <w:color w:val="000000"/>
                <w:w w:val="90"/>
                <w:sz w:val="14"/>
                <w:szCs w:val="16"/>
              </w:rPr>
            </w:pPr>
            <w:r w:rsidRPr="006864B1">
              <w:rPr>
                <w:rFonts w:eastAsia="Times New Roman"/>
                <w:b/>
                <w:color w:val="000000"/>
                <w:w w:val="90"/>
                <w:sz w:val="14"/>
                <w:szCs w:val="16"/>
              </w:rPr>
              <w:t>Информационные техн</w:t>
            </w:r>
            <w:r w:rsidRPr="006864B1">
              <w:rPr>
                <w:rFonts w:eastAsia="Times New Roman"/>
                <w:b/>
                <w:color w:val="000000"/>
                <w:w w:val="90"/>
                <w:sz w:val="14"/>
                <w:szCs w:val="16"/>
              </w:rPr>
              <w:t>о</w:t>
            </w:r>
            <w:r w:rsidRPr="006864B1">
              <w:rPr>
                <w:rFonts w:eastAsia="Times New Roman"/>
                <w:b/>
                <w:color w:val="000000"/>
                <w:w w:val="90"/>
                <w:sz w:val="14"/>
                <w:szCs w:val="16"/>
              </w:rPr>
              <w:t>логии</w:t>
            </w:r>
          </w:p>
          <w:p w:rsidR="00001B8F" w:rsidRPr="006864B1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4"/>
                <w:szCs w:val="16"/>
              </w:rPr>
            </w:pPr>
          </w:p>
          <w:p w:rsidR="00001B8F" w:rsidRPr="006864B1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4"/>
                <w:szCs w:val="16"/>
              </w:rPr>
            </w:pPr>
          </w:p>
          <w:p w:rsidR="00001B8F" w:rsidRPr="006864B1" w:rsidRDefault="00001B8F" w:rsidP="00001B8F">
            <w:pPr>
              <w:spacing w:after="0" w:line="240" w:lineRule="auto"/>
              <w:rPr>
                <w:rFonts w:eastAsia="Times New Roman"/>
                <w:b/>
                <w:color w:val="000000"/>
                <w:w w:val="90"/>
                <w:sz w:val="14"/>
                <w:szCs w:val="16"/>
              </w:rPr>
            </w:pPr>
          </w:p>
        </w:tc>
        <w:tc>
          <w:tcPr>
            <w:tcW w:w="149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2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7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</w:tr>
      <w:tr w:rsidR="00001B8F" w:rsidRPr="00E47DC6" w:rsidTr="00001B8F">
        <w:trPr>
          <w:cantSplit/>
          <w:trHeight w:val="255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/>
            <w:vAlign w:val="center"/>
          </w:tcPr>
          <w:p w:rsidR="00001B8F" w:rsidRPr="00A94E03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2"/>
                <w:szCs w:val="12"/>
              </w:rPr>
            </w:pPr>
          </w:p>
        </w:tc>
        <w:tc>
          <w:tcPr>
            <w:tcW w:w="532" w:type="pct"/>
            <w:gridSpan w:val="2"/>
            <w:vMerge/>
            <w:shd w:val="clear" w:color="auto" w:fill="auto"/>
            <w:noWrap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2"/>
                <w:szCs w:val="12"/>
              </w:rPr>
            </w:pPr>
          </w:p>
        </w:tc>
        <w:tc>
          <w:tcPr>
            <w:tcW w:w="149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2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001B8F" w:rsidRPr="00E47DC6" w:rsidTr="00001B8F">
        <w:trPr>
          <w:cantSplit/>
          <w:trHeight w:val="159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 w:val="restart"/>
            <w:vAlign w:val="center"/>
          </w:tcPr>
          <w:p w:rsidR="00001B8F" w:rsidRPr="00A94E03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2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2"/>
                <w:szCs w:val="12"/>
              </w:rPr>
              <w:t>ОП11</w:t>
            </w:r>
          </w:p>
        </w:tc>
        <w:tc>
          <w:tcPr>
            <w:tcW w:w="532" w:type="pct"/>
            <w:gridSpan w:val="2"/>
            <w:vMerge w:val="restart"/>
            <w:shd w:val="clear" w:color="auto" w:fill="auto"/>
            <w:noWrap/>
            <w:vAlign w:val="center"/>
          </w:tcPr>
          <w:p w:rsidR="00001B8F" w:rsidRPr="00897DD8" w:rsidRDefault="00001B8F" w:rsidP="00001B8F">
            <w:pPr>
              <w:spacing w:after="0" w:line="240" w:lineRule="auto"/>
              <w:rPr>
                <w:rFonts w:eastAsia="Times New Roman"/>
                <w:b/>
                <w:color w:val="000000"/>
                <w:w w:val="90"/>
                <w:sz w:val="14"/>
                <w:szCs w:val="16"/>
              </w:rPr>
            </w:pPr>
            <w:r w:rsidRPr="00897DD8">
              <w:rPr>
                <w:rFonts w:eastAsia="Times New Roman"/>
                <w:b/>
                <w:color w:val="000000"/>
                <w:w w:val="90"/>
                <w:sz w:val="14"/>
                <w:szCs w:val="16"/>
              </w:rPr>
              <w:t>Организация обслужив</w:t>
            </w:r>
            <w:r w:rsidRPr="00897DD8">
              <w:rPr>
                <w:rFonts w:eastAsia="Times New Roman"/>
                <w:b/>
                <w:color w:val="000000"/>
                <w:w w:val="90"/>
                <w:sz w:val="14"/>
                <w:szCs w:val="16"/>
              </w:rPr>
              <w:t>а</w:t>
            </w:r>
            <w:r w:rsidRPr="00897DD8">
              <w:rPr>
                <w:rFonts w:eastAsia="Times New Roman"/>
                <w:b/>
                <w:color w:val="000000"/>
                <w:w w:val="90"/>
                <w:sz w:val="14"/>
                <w:szCs w:val="16"/>
              </w:rPr>
              <w:t>ния</w:t>
            </w:r>
          </w:p>
          <w:p w:rsidR="00001B8F" w:rsidRPr="00897DD8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4"/>
                <w:szCs w:val="16"/>
              </w:rPr>
            </w:pPr>
          </w:p>
          <w:p w:rsidR="00001B8F" w:rsidRPr="00897DD8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4"/>
                <w:szCs w:val="16"/>
              </w:rPr>
            </w:pPr>
          </w:p>
        </w:tc>
        <w:tc>
          <w:tcPr>
            <w:tcW w:w="149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2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001B8F" w:rsidRPr="00E47DC6" w:rsidTr="00001B8F">
        <w:trPr>
          <w:cantSplit/>
          <w:trHeight w:val="317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/>
            <w:vAlign w:val="center"/>
          </w:tcPr>
          <w:p w:rsidR="00001B8F" w:rsidRPr="00A94E03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2"/>
                <w:szCs w:val="12"/>
              </w:rPr>
            </w:pPr>
          </w:p>
        </w:tc>
        <w:tc>
          <w:tcPr>
            <w:tcW w:w="532" w:type="pct"/>
            <w:gridSpan w:val="2"/>
            <w:vMerge/>
            <w:shd w:val="clear" w:color="auto" w:fill="auto"/>
            <w:noWrap/>
            <w:vAlign w:val="center"/>
          </w:tcPr>
          <w:p w:rsidR="00001B8F" w:rsidRPr="00897DD8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4"/>
                <w:szCs w:val="16"/>
              </w:rPr>
            </w:pPr>
          </w:p>
        </w:tc>
        <w:tc>
          <w:tcPr>
            <w:tcW w:w="149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2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7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</w:tr>
      <w:tr w:rsidR="00001B8F" w:rsidRPr="00E47DC6" w:rsidTr="00001B8F">
        <w:trPr>
          <w:cantSplit/>
          <w:trHeight w:val="240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Align w:val="center"/>
          </w:tcPr>
          <w:p w:rsidR="00001B8F" w:rsidRPr="00A94E03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2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2"/>
                <w:szCs w:val="12"/>
              </w:rPr>
              <w:t>ОП 12</w:t>
            </w:r>
          </w:p>
        </w:tc>
        <w:tc>
          <w:tcPr>
            <w:tcW w:w="532" w:type="pct"/>
            <w:gridSpan w:val="2"/>
            <w:shd w:val="clear" w:color="auto" w:fill="auto"/>
            <w:noWrap/>
            <w:vAlign w:val="center"/>
          </w:tcPr>
          <w:p w:rsidR="00001B8F" w:rsidRPr="00897DD8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4"/>
                <w:szCs w:val="16"/>
              </w:rPr>
            </w:pPr>
            <w:r w:rsidRPr="00897DD8">
              <w:rPr>
                <w:rFonts w:eastAsia="Times New Roman"/>
                <w:b/>
                <w:color w:val="000000"/>
                <w:w w:val="90"/>
                <w:sz w:val="14"/>
                <w:szCs w:val="16"/>
              </w:rPr>
              <w:t>Основы рисования и лепки</w:t>
            </w:r>
          </w:p>
        </w:tc>
        <w:tc>
          <w:tcPr>
            <w:tcW w:w="149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2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8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-</w:t>
            </w: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</w:tr>
      <w:tr w:rsidR="00001B8F" w:rsidRPr="00E47DC6" w:rsidTr="00001B8F">
        <w:trPr>
          <w:cantSplit/>
          <w:trHeight w:val="240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2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2"/>
                <w:szCs w:val="12"/>
              </w:rPr>
              <w:t>ОП 14</w:t>
            </w:r>
          </w:p>
        </w:tc>
        <w:tc>
          <w:tcPr>
            <w:tcW w:w="532" w:type="pct"/>
            <w:gridSpan w:val="2"/>
            <w:shd w:val="clear" w:color="auto" w:fill="auto"/>
            <w:noWrap/>
            <w:vAlign w:val="center"/>
          </w:tcPr>
          <w:p w:rsidR="00001B8F" w:rsidRPr="00897DD8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4"/>
                <w:szCs w:val="16"/>
              </w:rPr>
            </w:pPr>
            <w:r w:rsidRPr="00897DD8">
              <w:rPr>
                <w:rFonts w:eastAsia="Times New Roman"/>
                <w:b/>
                <w:color w:val="000000"/>
                <w:w w:val="90"/>
                <w:sz w:val="14"/>
                <w:szCs w:val="16"/>
              </w:rPr>
              <w:t>Основы предприним</w:t>
            </w:r>
            <w:r w:rsidRPr="00897DD8">
              <w:rPr>
                <w:rFonts w:eastAsia="Times New Roman"/>
                <w:b/>
                <w:color w:val="000000"/>
                <w:w w:val="90"/>
                <w:sz w:val="14"/>
                <w:szCs w:val="16"/>
              </w:rPr>
              <w:t>а</w:t>
            </w:r>
            <w:r w:rsidRPr="00897DD8">
              <w:rPr>
                <w:rFonts w:eastAsia="Times New Roman"/>
                <w:b/>
                <w:color w:val="000000"/>
                <w:w w:val="90"/>
                <w:sz w:val="14"/>
                <w:szCs w:val="16"/>
              </w:rPr>
              <w:t>тельской деятельности</w:t>
            </w:r>
          </w:p>
        </w:tc>
        <w:tc>
          <w:tcPr>
            <w:tcW w:w="149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2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8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</w:tr>
      <w:tr w:rsidR="00001B8F" w:rsidRPr="00E47DC6" w:rsidTr="00001B8F">
        <w:trPr>
          <w:cantSplit/>
          <w:trHeight w:val="240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2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2"/>
                <w:szCs w:val="12"/>
              </w:rPr>
              <w:t>ОП 15</w:t>
            </w:r>
          </w:p>
        </w:tc>
        <w:tc>
          <w:tcPr>
            <w:tcW w:w="532" w:type="pct"/>
            <w:gridSpan w:val="2"/>
            <w:shd w:val="clear" w:color="auto" w:fill="auto"/>
            <w:noWrap/>
            <w:vAlign w:val="center"/>
          </w:tcPr>
          <w:p w:rsidR="00001B8F" w:rsidRPr="00897DD8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4"/>
                <w:szCs w:val="16"/>
              </w:rPr>
            </w:pPr>
            <w:r w:rsidRPr="00897DD8">
              <w:rPr>
                <w:rFonts w:eastAsia="Times New Roman"/>
                <w:b/>
                <w:color w:val="000000"/>
                <w:w w:val="90"/>
                <w:sz w:val="14"/>
                <w:szCs w:val="16"/>
              </w:rPr>
              <w:t>Деловая культура</w:t>
            </w:r>
          </w:p>
        </w:tc>
        <w:tc>
          <w:tcPr>
            <w:tcW w:w="149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2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7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</w:tr>
      <w:tr w:rsidR="00001B8F" w:rsidRPr="00E47DC6" w:rsidTr="00001B8F">
        <w:trPr>
          <w:cantSplit/>
          <w:trHeight w:val="240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2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2"/>
                <w:szCs w:val="12"/>
              </w:rPr>
              <w:t>ОП 16</w:t>
            </w:r>
          </w:p>
        </w:tc>
        <w:tc>
          <w:tcPr>
            <w:tcW w:w="532" w:type="pct"/>
            <w:gridSpan w:val="2"/>
            <w:shd w:val="clear" w:color="auto" w:fill="auto"/>
            <w:noWrap/>
            <w:vAlign w:val="center"/>
          </w:tcPr>
          <w:p w:rsidR="00001B8F" w:rsidRPr="00897DD8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4"/>
                <w:szCs w:val="16"/>
              </w:rPr>
            </w:pPr>
            <w:r w:rsidRPr="00897DD8">
              <w:rPr>
                <w:rFonts w:eastAsia="Times New Roman"/>
                <w:b/>
                <w:color w:val="000000"/>
                <w:w w:val="90"/>
                <w:sz w:val="14"/>
                <w:szCs w:val="16"/>
              </w:rPr>
              <w:t>КПРР</w:t>
            </w:r>
          </w:p>
        </w:tc>
        <w:tc>
          <w:tcPr>
            <w:tcW w:w="149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2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8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</w:tr>
      <w:tr w:rsidR="00465B79" w:rsidRPr="00E47DC6" w:rsidTr="00001B8F">
        <w:trPr>
          <w:cantSplit/>
          <w:trHeight w:val="134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 w:val="restar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  <w:t>П.00</w:t>
            </w:r>
          </w:p>
        </w:tc>
        <w:tc>
          <w:tcPr>
            <w:tcW w:w="532" w:type="pct"/>
            <w:gridSpan w:val="2"/>
            <w:vMerge w:val="restar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pacing w:val="-4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b/>
                <w:color w:val="000000"/>
                <w:spacing w:val="-4"/>
                <w:w w:val="90"/>
                <w:sz w:val="10"/>
                <w:szCs w:val="12"/>
              </w:rPr>
              <w:t xml:space="preserve">Профессиональный цикл </w:t>
            </w:r>
          </w:p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9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proofErr w:type="spellStart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обяз</w:t>
            </w:r>
            <w:proofErr w:type="spellEnd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 уч.</w:t>
            </w:r>
          </w:p>
        </w:tc>
        <w:tc>
          <w:tcPr>
            <w:tcW w:w="74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2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C0C0C0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465B79" w:rsidRPr="00E47DC6" w:rsidTr="00001B8F">
        <w:trPr>
          <w:cantSplit/>
          <w:trHeight w:val="267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32" w:type="pct"/>
            <w:gridSpan w:val="2"/>
            <w:vMerge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9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proofErr w:type="spellStart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сам</w:t>
            </w:r>
            <w:proofErr w:type="gramStart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.р</w:t>
            </w:r>
            <w:proofErr w:type="spellEnd"/>
            <w:proofErr w:type="gramEnd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 с.</w:t>
            </w:r>
          </w:p>
        </w:tc>
        <w:tc>
          <w:tcPr>
            <w:tcW w:w="74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2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465B79" w:rsidRPr="00E47DC6" w:rsidTr="00001B8F">
        <w:trPr>
          <w:cantSplit/>
          <w:trHeight w:val="138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 w:val="restar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  <w:t>ПМ.00</w:t>
            </w:r>
          </w:p>
        </w:tc>
        <w:tc>
          <w:tcPr>
            <w:tcW w:w="532" w:type="pct"/>
            <w:gridSpan w:val="2"/>
            <w:vMerge w:val="restar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Профессиональные модули</w:t>
            </w:r>
          </w:p>
        </w:tc>
        <w:tc>
          <w:tcPr>
            <w:tcW w:w="149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proofErr w:type="spellStart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обяз</w:t>
            </w:r>
            <w:proofErr w:type="spellEnd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 уч.</w:t>
            </w:r>
          </w:p>
        </w:tc>
        <w:tc>
          <w:tcPr>
            <w:tcW w:w="74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2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465B79" w:rsidRPr="00E47DC6" w:rsidTr="00001B8F">
        <w:trPr>
          <w:cantSplit/>
          <w:trHeight w:val="127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32" w:type="pct"/>
            <w:gridSpan w:val="2"/>
            <w:vMerge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9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proofErr w:type="spellStart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сам</w:t>
            </w:r>
            <w:proofErr w:type="gramStart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.р</w:t>
            </w:r>
            <w:proofErr w:type="spellEnd"/>
            <w:proofErr w:type="gramEnd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 с.</w:t>
            </w:r>
          </w:p>
        </w:tc>
        <w:tc>
          <w:tcPr>
            <w:tcW w:w="74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2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465B79" w:rsidRPr="00E47DC6" w:rsidTr="00001B8F">
        <w:trPr>
          <w:cantSplit/>
          <w:trHeight w:val="406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 w:val="restart"/>
            <w:shd w:val="clear" w:color="auto" w:fill="D9D9D9"/>
            <w:vAlign w:val="center"/>
          </w:tcPr>
          <w:p w:rsidR="00001B8F" w:rsidRPr="006971D3" w:rsidRDefault="00001B8F" w:rsidP="00001B8F">
            <w:pPr>
              <w:spacing w:after="0" w:line="240" w:lineRule="auto"/>
              <w:jc w:val="center"/>
              <w:rPr>
                <w:b/>
                <w:bCs/>
                <w:sz w:val="12"/>
                <w:szCs w:val="12"/>
              </w:rPr>
            </w:pPr>
            <w:r w:rsidRPr="000B28AB">
              <w:rPr>
                <w:b/>
                <w:bCs/>
                <w:sz w:val="12"/>
                <w:szCs w:val="12"/>
              </w:rPr>
              <w:t>ПМ.0</w:t>
            </w:r>
            <w:r>
              <w:rPr>
                <w:b/>
                <w:bCs/>
                <w:sz w:val="12"/>
                <w:szCs w:val="12"/>
              </w:rPr>
              <w:t>1</w:t>
            </w:r>
          </w:p>
        </w:tc>
        <w:tc>
          <w:tcPr>
            <w:tcW w:w="532" w:type="pct"/>
            <w:gridSpan w:val="2"/>
            <w:vMerge w:val="restart"/>
            <w:shd w:val="clear" w:color="auto" w:fill="D9D9D9"/>
            <w:noWrap/>
            <w:vAlign w:val="center"/>
          </w:tcPr>
          <w:p w:rsidR="00001B8F" w:rsidRPr="000B28AB" w:rsidRDefault="00001B8F" w:rsidP="00001B8F">
            <w:pPr>
              <w:spacing w:after="0"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Приготовление и подготовка  к реализации </w:t>
            </w:r>
            <w:proofErr w:type="gramStart"/>
            <w:r>
              <w:rPr>
                <w:sz w:val="12"/>
                <w:szCs w:val="12"/>
              </w:rPr>
              <w:t>п</w:t>
            </w:r>
            <w:proofErr w:type="gramEnd"/>
            <w:r>
              <w:rPr>
                <w:sz w:val="12"/>
                <w:szCs w:val="12"/>
              </w:rPr>
              <w:t>/ф для блюд, кулинарных изделий разн</w:t>
            </w:r>
            <w:r>
              <w:rPr>
                <w:sz w:val="12"/>
                <w:szCs w:val="12"/>
              </w:rPr>
              <w:t>о</w:t>
            </w:r>
            <w:r>
              <w:rPr>
                <w:sz w:val="12"/>
                <w:szCs w:val="12"/>
              </w:rPr>
              <w:t>образного ассортимента</w:t>
            </w:r>
          </w:p>
        </w:tc>
        <w:tc>
          <w:tcPr>
            <w:tcW w:w="149" w:type="pct"/>
            <w:gridSpan w:val="2"/>
            <w:shd w:val="clear" w:color="auto" w:fill="D9D9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proofErr w:type="spellStart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обяз</w:t>
            </w:r>
            <w:proofErr w:type="spellEnd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 уч.</w:t>
            </w:r>
          </w:p>
        </w:tc>
        <w:tc>
          <w:tcPr>
            <w:tcW w:w="74" w:type="pct"/>
            <w:gridSpan w:val="2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2" w:type="pct"/>
            <w:gridSpan w:val="2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D9D9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shd w:val="clear" w:color="auto" w:fill="D9D9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shd w:val="clear" w:color="auto" w:fill="D9D9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D9D9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shd w:val="clear" w:color="auto" w:fill="D9D9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D9D9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D9D9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465B79" w:rsidRPr="00E47DC6" w:rsidTr="00001B8F">
        <w:trPr>
          <w:cantSplit/>
          <w:trHeight w:val="130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/>
            <w:shd w:val="clear" w:color="auto" w:fill="D9D9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32" w:type="pct"/>
            <w:gridSpan w:val="2"/>
            <w:vMerge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9" w:type="pct"/>
            <w:gridSpan w:val="2"/>
            <w:shd w:val="clear" w:color="auto" w:fill="D9D9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proofErr w:type="spellStart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сам</w:t>
            </w:r>
            <w:proofErr w:type="gramStart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.р</w:t>
            </w:r>
            <w:proofErr w:type="spellEnd"/>
            <w:proofErr w:type="gramEnd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 с.</w:t>
            </w:r>
          </w:p>
        </w:tc>
        <w:tc>
          <w:tcPr>
            <w:tcW w:w="74" w:type="pct"/>
            <w:gridSpan w:val="2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2" w:type="pct"/>
            <w:gridSpan w:val="2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D9D9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shd w:val="clear" w:color="auto" w:fill="D9D9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shd w:val="clear" w:color="auto" w:fill="D9D9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D9D9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shd w:val="clear" w:color="auto" w:fill="D9D9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D9D9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D9D9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001B8F" w:rsidRPr="00E47DC6" w:rsidTr="00001B8F">
        <w:trPr>
          <w:cantSplit/>
          <w:trHeight w:val="413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 w:val="restart"/>
            <w:vAlign w:val="center"/>
          </w:tcPr>
          <w:p w:rsidR="00001B8F" w:rsidRPr="000B28AB" w:rsidRDefault="00001B8F" w:rsidP="00001B8F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 w:rsidRPr="000B28AB">
              <w:rPr>
                <w:sz w:val="12"/>
                <w:szCs w:val="12"/>
              </w:rPr>
              <w:t>МДК.0</w:t>
            </w:r>
            <w:r>
              <w:rPr>
                <w:sz w:val="12"/>
                <w:szCs w:val="12"/>
              </w:rPr>
              <w:t>1</w:t>
            </w:r>
            <w:r w:rsidRPr="000B28AB">
              <w:rPr>
                <w:sz w:val="12"/>
                <w:szCs w:val="12"/>
              </w:rPr>
              <w:t>.01</w:t>
            </w:r>
          </w:p>
        </w:tc>
        <w:tc>
          <w:tcPr>
            <w:tcW w:w="532" w:type="pct"/>
            <w:gridSpan w:val="2"/>
            <w:vMerge w:val="restart"/>
            <w:shd w:val="clear" w:color="auto" w:fill="auto"/>
            <w:noWrap/>
            <w:vAlign w:val="center"/>
          </w:tcPr>
          <w:p w:rsidR="00001B8F" w:rsidRPr="000B28AB" w:rsidRDefault="00001B8F" w:rsidP="00001B8F">
            <w:pPr>
              <w:spacing w:after="0"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Организация приготовления и подготовки к </w:t>
            </w:r>
            <w:proofErr w:type="spellStart"/>
            <w:r>
              <w:rPr>
                <w:sz w:val="12"/>
                <w:szCs w:val="12"/>
              </w:rPr>
              <w:t>реализхации</w:t>
            </w:r>
            <w:proofErr w:type="spellEnd"/>
            <w:r>
              <w:rPr>
                <w:sz w:val="12"/>
                <w:szCs w:val="12"/>
              </w:rPr>
              <w:t xml:space="preserve"> и хранения кулинарных полуфабрикатов</w:t>
            </w:r>
          </w:p>
        </w:tc>
        <w:tc>
          <w:tcPr>
            <w:tcW w:w="149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proofErr w:type="spellStart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обяз</w:t>
            </w:r>
            <w:proofErr w:type="spellEnd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 уч.</w:t>
            </w: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2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7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-</w:t>
            </w: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32</w:t>
            </w:r>
          </w:p>
        </w:tc>
      </w:tr>
      <w:tr w:rsidR="00001B8F" w:rsidRPr="00E47DC6" w:rsidTr="00001B8F">
        <w:trPr>
          <w:cantSplit/>
          <w:trHeight w:val="137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32" w:type="pct"/>
            <w:gridSpan w:val="2"/>
            <w:vMerge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9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proofErr w:type="spellStart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сам</w:t>
            </w:r>
            <w:proofErr w:type="gramStart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.р</w:t>
            </w:r>
            <w:proofErr w:type="spellEnd"/>
            <w:proofErr w:type="gramEnd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 с.</w:t>
            </w: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2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001B8F" w:rsidRPr="00E47DC6" w:rsidTr="00001B8F">
        <w:trPr>
          <w:cantSplit/>
          <w:trHeight w:val="426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 w:rsidRPr="000B28AB">
              <w:rPr>
                <w:sz w:val="12"/>
                <w:szCs w:val="12"/>
              </w:rPr>
              <w:t>МДК.0</w:t>
            </w:r>
            <w:r>
              <w:rPr>
                <w:sz w:val="12"/>
                <w:szCs w:val="12"/>
              </w:rPr>
              <w:t>1.02</w:t>
            </w:r>
          </w:p>
          <w:p w:rsidR="00001B8F" w:rsidRPr="000B28AB" w:rsidRDefault="00001B8F" w:rsidP="00001B8F">
            <w:pPr>
              <w:spacing w:after="0" w:line="240" w:lineRule="auto"/>
              <w:jc w:val="center"/>
              <w:rPr>
                <w:sz w:val="12"/>
                <w:szCs w:val="12"/>
              </w:rPr>
            </w:pPr>
          </w:p>
        </w:tc>
        <w:tc>
          <w:tcPr>
            <w:tcW w:w="532" w:type="pct"/>
            <w:gridSpan w:val="2"/>
            <w:shd w:val="clear" w:color="auto" w:fill="auto"/>
            <w:noWrap/>
            <w:vAlign w:val="center"/>
          </w:tcPr>
          <w:p w:rsidR="00001B8F" w:rsidRPr="000B28AB" w:rsidRDefault="00001B8F" w:rsidP="00001B8F">
            <w:pPr>
              <w:spacing w:after="0"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Процессы приготовления и подготовки к </w:t>
            </w:r>
            <w:proofErr w:type="spellStart"/>
            <w:r>
              <w:rPr>
                <w:sz w:val="12"/>
                <w:szCs w:val="12"/>
              </w:rPr>
              <w:t>реализхации</w:t>
            </w:r>
            <w:proofErr w:type="spellEnd"/>
            <w:r>
              <w:rPr>
                <w:sz w:val="12"/>
                <w:szCs w:val="12"/>
              </w:rPr>
              <w:t xml:space="preserve"> и кулинарных полуфабрик</w:t>
            </w:r>
            <w:r>
              <w:rPr>
                <w:sz w:val="12"/>
                <w:szCs w:val="12"/>
              </w:rPr>
              <w:t>а</w:t>
            </w:r>
            <w:r>
              <w:rPr>
                <w:sz w:val="12"/>
                <w:szCs w:val="12"/>
              </w:rPr>
              <w:t>тов</w:t>
            </w:r>
          </w:p>
        </w:tc>
        <w:tc>
          <w:tcPr>
            <w:tcW w:w="149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proofErr w:type="spellStart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обяз</w:t>
            </w:r>
            <w:proofErr w:type="spellEnd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 уч.</w:t>
            </w: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6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6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6</w:t>
            </w:r>
          </w:p>
        </w:tc>
        <w:tc>
          <w:tcPr>
            <w:tcW w:w="82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6</w:t>
            </w: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6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6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6</w:t>
            </w:r>
          </w:p>
        </w:tc>
        <w:tc>
          <w:tcPr>
            <w:tcW w:w="74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6</w:t>
            </w: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6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6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6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6</w:t>
            </w: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6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6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-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-</w:t>
            </w:r>
          </w:p>
        </w:tc>
        <w:tc>
          <w:tcPr>
            <w:tcW w:w="77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-</w:t>
            </w: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84</w:t>
            </w:r>
          </w:p>
        </w:tc>
      </w:tr>
      <w:tr w:rsidR="00001B8F" w:rsidRPr="00E47DC6" w:rsidTr="00001B8F">
        <w:trPr>
          <w:cantSplit/>
          <w:trHeight w:val="153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Align w:val="center"/>
          </w:tcPr>
          <w:p w:rsidR="00001B8F" w:rsidRPr="003B622D" w:rsidRDefault="00001B8F" w:rsidP="00001B8F">
            <w:pPr>
              <w:spacing w:after="0" w:line="240" w:lineRule="auto"/>
              <w:jc w:val="center"/>
              <w:rPr>
                <w:b/>
                <w:sz w:val="12"/>
                <w:szCs w:val="12"/>
              </w:rPr>
            </w:pPr>
          </w:p>
          <w:p w:rsidR="00001B8F" w:rsidRPr="003B622D" w:rsidRDefault="00001B8F" w:rsidP="00001B8F">
            <w:pPr>
              <w:spacing w:after="0" w:line="240" w:lineRule="auto"/>
              <w:jc w:val="center"/>
              <w:rPr>
                <w:b/>
                <w:bCs/>
                <w:sz w:val="12"/>
                <w:szCs w:val="12"/>
              </w:rPr>
            </w:pPr>
            <w:r w:rsidRPr="003B622D">
              <w:rPr>
                <w:b/>
                <w:sz w:val="12"/>
                <w:szCs w:val="12"/>
              </w:rPr>
              <w:t>УП. 01.</w:t>
            </w:r>
          </w:p>
          <w:p w:rsidR="00001B8F" w:rsidRPr="003B622D" w:rsidRDefault="00001B8F" w:rsidP="00001B8F">
            <w:pPr>
              <w:spacing w:after="0" w:line="240" w:lineRule="auto"/>
              <w:rPr>
                <w:b/>
                <w:sz w:val="12"/>
                <w:szCs w:val="12"/>
              </w:rPr>
            </w:pPr>
          </w:p>
        </w:tc>
        <w:tc>
          <w:tcPr>
            <w:tcW w:w="532" w:type="pct"/>
            <w:gridSpan w:val="2"/>
            <w:shd w:val="clear" w:color="auto" w:fill="auto"/>
            <w:noWrap/>
            <w:vAlign w:val="center"/>
          </w:tcPr>
          <w:p w:rsidR="00001B8F" w:rsidRPr="003B622D" w:rsidRDefault="00001B8F" w:rsidP="00001B8F">
            <w:pPr>
              <w:spacing w:after="0" w:line="240" w:lineRule="auto"/>
              <w:jc w:val="center"/>
              <w:rPr>
                <w:b/>
                <w:sz w:val="12"/>
                <w:szCs w:val="12"/>
              </w:rPr>
            </w:pPr>
            <w:r w:rsidRPr="003B622D">
              <w:rPr>
                <w:b/>
                <w:sz w:val="12"/>
                <w:szCs w:val="12"/>
              </w:rPr>
              <w:t>Учебная практика</w:t>
            </w:r>
          </w:p>
        </w:tc>
        <w:tc>
          <w:tcPr>
            <w:tcW w:w="149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proofErr w:type="spellStart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обяз</w:t>
            </w:r>
            <w:proofErr w:type="spellEnd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 уч.</w:t>
            </w: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2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7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</w:tr>
      <w:tr w:rsidR="00001B8F" w:rsidRPr="00E47DC6" w:rsidTr="00001B8F">
        <w:trPr>
          <w:cantSplit/>
          <w:trHeight w:val="429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 w:val="restart"/>
            <w:vAlign w:val="center"/>
          </w:tcPr>
          <w:p w:rsidR="00001B8F" w:rsidRPr="003B622D" w:rsidRDefault="00001B8F" w:rsidP="00001B8F">
            <w:pPr>
              <w:spacing w:after="0" w:line="240" w:lineRule="auto"/>
              <w:jc w:val="center"/>
              <w:rPr>
                <w:b/>
                <w:bCs/>
                <w:sz w:val="12"/>
                <w:szCs w:val="12"/>
              </w:rPr>
            </w:pPr>
            <w:r w:rsidRPr="003B622D">
              <w:rPr>
                <w:b/>
                <w:sz w:val="12"/>
                <w:szCs w:val="12"/>
              </w:rPr>
              <w:t>ПП.01.</w:t>
            </w:r>
          </w:p>
        </w:tc>
        <w:tc>
          <w:tcPr>
            <w:tcW w:w="532" w:type="pct"/>
            <w:gridSpan w:val="2"/>
            <w:vMerge w:val="restart"/>
            <w:shd w:val="clear" w:color="auto" w:fill="auto"/>
            <w:noWrap/>
            <w:vAlign w:val="center"/>
          </w:tcPr>
          <w:p w:rsidR="00001B8F" w:rsidRPr="003B622D" w:rsidRDefault="00001B8F" w:rsidP="00001B8F">
            <w:pPr>
              <w:spacing w:after="0" w:line="240" w:lineRule="auto"/>
              <w:jc w:val="center"/>
              <w:rPr>
                <w:b/>
                <w:sz w:val="12"/>
                <w:szCs w:val="12"/>
              </w:rPr>
            </w:pPr>
            <w:r w:rsidRPr="003B622D">
              <w:rPr>
                <w:b/>
                <w:sz w:val="12"/>
                <w:szCs w:val="12"/>
              </w:rPr>
              <w:t>Производственная практ</w:t>
            </w:r>
            <w:r w:rsidRPr="003B622D">
              <w:rPr>
                <w:b/>
                <w:sz w:val="12"/>
                <w:szCs w:val="12"/>
              </w:rPr>
              <w:t>и</w:t>
            </w:r>
            <w:r w:rsidRPr="003B622D">
              <w:rPr>
                <w:b/>
                <w:sz w:val="12"/>
                <w:szCs w:val="12"/>
              </w:rPr>
              <w:t>ка</w:t>
            </w:r>
          </w:p>
          <w:p w:rsidR="00001B8F" w:rsidRPr="003B622D" w:rsidRDefault="00001B8F" w:rsidP="00001B8F">
            <w:pPr>
              <w:spacing w:after="0" w:line="240" w:lineRule="auto"/>
              <w:jc w:val="center"/>
              <w:rPr>
                <w:b/>
                <w:sz w:val="12"/>
                <w:szCs w:val="12"/>
              </w:rPr>
            </w:pPr>
          </w:p>
        </w:tc>
        <w:tc>
          <w:tcPr>
            <w:tcW w:w="149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proofErr w:type="spellStart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обяз</w:t>
            </w:r>
            <w:proofErr w:type="spellEnd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 уч.</w:t>
            </w: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2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108</w:t>
            </w:r>
          </w:p>
        </w:tc>
      </w:tr>
      <w:tr w:rsidR="00001B8F" w:rsidRPr="00E47DC6" w:rsidTr="00001B8F">
        <w:trPr>
          <w:cantSplit/>
          <w:trHeight w:val="125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32" w:type="pct"/>
            <w:gridSpan w:val="2"/>
            <w:vMerge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9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proofErr w:type="spellStart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сам</w:t>
            </w:r>
            <w:proofErr w:type="gramStart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.р</w:t>
            </w:r>
            <w:proofErr w:type="spellEnd"/>
            <w:proofErr w:type="gramEnd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 с.</w:t>
            </w: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2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465B79" w:rsidRPr="00E47DC6" w:rsidTr="00001B8F">
        <w:trPr>
          <w:cantSplit/>
          <w:trHeight w:val="153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 w:val="restart"/>
            <w:shd w:val="clear" w:color="auto" w:fill="BFBFBF" w:themeFill="background1" w:themeFillShade="BF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b/>
                <w:bCs/>
                <w:sz w:val="12"/>
                <w:szCs w:val="12"/>
              </w:rPr>
            </w:pPr>
          </w:p>
          <w:p w:rsidR="00001B8F" w:rsidRDefault="00001B8F" w:rsidP="00001B8F">
            <w:pPr>
              <w:spacing w:after="0" w:line="240" w:lineRule="auto"/>
              <w:jc w:val="center"/>
              <w:rPr>
                <w:b/>
                <w:bCs/>
                <w:sz w:val="12"/>
                <w:szCs w:val="12"/>
              </w:rPr>
            </w:pPr>
            <w:r w:rsidRPr="000B28AB">
              <w:rPr>
                <w:b/>
                <w:bCs/>
                <w:sz w:val="12"/>
                <w:szCs w:val="12"/>
              </w:rPr>
              <w:t>ПМ.0</w:t>
            </w:r>
            <w:r>
              <w:rPr>
                <w:b/>
                <w:bCs/>
                <w:sz w:val="12"/>
                <w:szCs w:val="12"/>
              </w:rPr>
              <w:t>2</w:t>
            </w:r>
          </w:p>
        </w:tc>
        <w:tc>
          <w:tcPr>
            <w:tcW w:w="532" w:type="pct"/>
            <w:gridSpan w:val="2"/>
            <w:vMerge w:val="restart"/>
            <w:shd w:val="clear" w:color="auto" w:fill="BFBFBF" w:themeFill="background1" w:themeFillShade="BF"/>
            <w:noWrap/>
            <w:vAlign w:val="center"/>
          </w:tcPr>
          <w:p w:rsidR="00001B8F" w:rsidRPr="000B28AB" w:rsidRDefault="00001B8F" w:rsidP="00001B8F">
            <w:pPr>
              <w:spacing w:after="0" w:line="240" w:lineRule="auto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sz w:val="12"/>
                <w:szCs w:val="12"/>
              </w:rPr>
              <w:t>Приготовление</w:t>
            </w:r>
            <w:proofErr w:type="gramStart"/>
            <w:r>
              <w:rPr>
                <w:b/>
                <w:bCs/>
                <w:sz w:val="12"/>
                <w:szCs w:val="12"/>
              </w:rPr>
              <w:t xml:space="preserve"> ,</w:t>
            </w:r>
            <w:proofErr w:type="gramEnd"/>
            <w:r>
              <w:rPr>
                <w:b/>
                <w:bCs/>
                <w:sz w:val="12"/>
                <w:szCs w:val="12"/>
              </w:rPr>
              <w:t xml:space="preserve"> оформл</w:t>
            </w:r>
            <w:r>
              <w:rPr>
                <w:b/>
                <w:bCs/>
                <w:sz w:val="12"/>
                <w:szCs w:val="12"/>
              </w:rPr>
              <w:t>е</w:t>
            </w:r>
            <w:r>
              <w:rPr>
                <w:b/>
                <w:bCs/>
                <w:sz w:val="12"/>
                <w:szCs w:val="12"/>
              </w:rPr>
              <w:t>ние и подготовка к реал</w:t>
            </w:r>
            <w:r>
              <w:rPr>
                <w:b/>
                <w:bCs/>
                <w:sz w:val="12"/>
                <w:szCs w:val="12"/>
              </w:rPr>
              <w:t>и</w:t>
            </w:r>
            <w:r>
              <w:rPr>
                <w:b/>
                <w:bCs/>
                <w:sz w:val="12"/>
                <w:szCs w:val="12"/>
              </w:rPr>
              <w:t>зации горячих блюд, кул</w:t>
            </w:r>
            <w:r>
              <w:rPr>
                <w:b/>
                <w:bCs/>
                <w:sz w:val="12"/>
                <w:szCs w:val="12"/>
              </w:rPr>
              <w:t>и</w:t>
            </w:r>
            <w:r>
              <w:rPr>
                <w:b/>
                <w:bCs/>
                <w:sz w:val="12"/>
                <w:szCs w:val="12"/>
              </w:rPr>
              <w:t>нарных изделий, закусок разнообразного ассорт</w:t>
            </w:r>
            <w:r>
              <w:rPr>
                <w:b/>
                <w:bCs/>
                <w:sz w:val="12"/>
                <w:szCs w:val="12"/>
              </w:rPr>
              <w:t>и</w:t>
            </w:r>
            <w:r>
              <w:rPr>
                <w:b/>
                <w:bCs/>
                <w:sz w:val="12"/>
                <w:szCs w:val="12"/>
              </w:rPr>
              <w:t>мента</w:t>
            </w:r>
          </w:p>
        </w:tc>
        <w:tc>
          <w:tcPr>
            <w:tcW w:w="149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proofErr w:type="spellStart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обяз</w:t>
            </w:r>
            <w:proofErr w:type="spellEnd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 уч.</w:t>
            </w:r>
          </w:p>
        </w:tc>
        <w:tc>
          <w:tcPr>
            <w:tcW w:w="74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2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BFBFBF" w:themeFill="background1" w:themeFillShade="BF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465B79" w:rsidRPr="00E47DC6" w:rsidTr="00001B8F">
        <w:trPr>
          <w:cantSplit/>
          <w:trHeight w:val="128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32" w:type="pct"/>
            <w:gridSpan w:val="2"/>
            <w:vMerge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9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proofErr w:type="spellStart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сам</w:t>
            </w:r>
            <w:proofErr w:type="gramStart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.р</w:t>
            </w:r>
            <w:proofErr w:type="spellEnd"/>
            <w:proofErr w:type="gramEnd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 с.</w:t>
            </w:r>
          </w:p>
        </w:tc>
        <w:tc>
          <w:tcPr>
            <w:tcW w:w="74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2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BFBFBF" w:themeFill="background1" w:themeFillShade="BF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001B8F" w:rsidRPr="00E47DC6" w:rsidTr="00001B8F">
        <w:trPr>
          <w:cantSplit/>
          <w:trHeight w:val="411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 w:val="restart"/>
            <w:vAlign w:val="center"/>
          </w:tcPr>
          <w:p w:rsidR="00001B8F" w:rsidRPr="000B28AB" w:rsidRDefault="00001B8F" w:rsidP="00001B8F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 w:rsidRPr="000B28AB">
              <w:rPr>
                <w:sz w:val="12"/>
                <w:szCs w:val="12"/>
              </w:rPr>
              <w:t>МДК.0</w:t>
            </w:r>
            <w:r>
              <w:rPr>
                <w:sz w:val="12"/>
                <w:szCs w:val="12"/>
              </w:rPr>
              <w:t>2</w:t>
            </w:r>
            <w:r w:rsidRPr="000B28AB">
              <w:rPr>
                <w:sz w:val="12"/>
                <w:szCs w:val="12"/>
              </w:rPr>
              <w:t>.01</w:t>
            </w:r>
          </w:p>
        </w:tc>
        <w:tc>
          <w:tcPr>
            <w:tcW w:w="532" w:type="pct"/>
            <w:gridSpan w:val="2"/>
            <w:vMerge w:val="restart"/>
            <w:shd w:val="clear" w:color="auto" w:fill="auto"/>
            <w:noWrap/>
            <w:vAlign w:val="center"/>
          </w:tcPr>
          <w:p w:rsidR="00001B8F" w:rsidRPr="000B28AB" w:rsidRDefault="00001B8F" w:rsidP="00001B8F">
            <w:pPr>
              <w:spacing w:after="0"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Организация приготовл</w:t>
            </w:r>
            <w:r>
              <w:rPr>
                <w:sz w:val="12"/>
                <w:szCs w:val="12"/>
              </w:rPr>
              <w:t>е</w:t>
            </w:r>
            <w:r>
              <w:rPr>
                <w:sz w:val="12"/>
                <w:szCs w:val="12"/>
              </w:rPr>
              <w:t>ния, подготовки к реализ</w:t>
            </w:r>
            <w:r>
              <w:rPr>
                <w:sz w:val="12"/>
                <w:szCs w:val="12"/>
              </w:rPr>
              <w:t>а</w:t>
            </w:r>
            <w:r>
              <w:rPr>
                <w:sz w:val="12"/>
                <w:szCs w:val="12"/>
              </w:rPr>
              <w:t>ции и презентации горячих блюд, кулинарных изделий, закусок</w:t>
            </w:r>
          </w:p>
        </w:tc>
        <w:tc>
          <w:tcPr>
            <w:tcW w:w="149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proofErr w:type="spellStart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обяз</w:t>
            </w:r>
            <w:proofErr w:type="spellEnd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 уч.</w:t>
            </w: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2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7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-</w:t>
            </w: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32</w:t>
            </w:r>
          </w:p>
        </w:tc>
      </w:tr>
      <w:tr w:rsidR="00001B8F" w:rsidRPr="00E47DC6" w:rsidTr="00001B8F">
        <w:trPr>
          <w:cantSplit/>
          <w:trHeight w:val="417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/>
            <w:vAlign w:val="center"/>
          </w:tcPr>
          <w:p w:rsidR="00001B8F" w:rsidRPr="000B28AB" w:rsidRDefault="00001B8F" w:rsidP="00001B8F">
            <w:pPr>
              <w:spacing w:after="0" w:line="240" w:lineRule="auto"/>
              <w:jc w:val="center"/>
              <w:rPr>
                <w:sz w:val="12"/>
                <w:szCs w:val="12"/>
              </w:rPr>
            </w:pPr>
          </w:p>
        </w:tc>
        <w:tc>
          <w:tcPr>
            <w:tcW w:w="532" w:type="pct"/>
            <w:gridSpan w:val="2"/>
            <w:vMerge/>
            <w:shd w:val="clear" w:color="auto" w:fill="auto"/>
            <w:noWrap/>
            <w:vAlign w:val="center"/>
          </w:tcPr>
          <w:p w:rsidR="00001B8F" w:rsidRPr="000B28AB" w:rsidRDefault="00001B8F" w:rsidP="00001B8F"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149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proofErr w:type="spellStart"/>
            <w:r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сам</w:t>
            </w:r>
            <w:proofErr w:type="gramStart"/>
            <w:r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.р</w:t>
            </w:r>
            <w:proofErr w:type="gramEnd"/>
            <w:r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.с</w:t>
            </w:r>
            <w:proofErr w:type="spellEnd"/>
            <w:r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</w:t>
            </w:r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</w:t>
            </w: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2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001B8F" w:rsidRPr="00E47DC6" w:rsidTr="00001B8F">
        <w:trPr>
          <w:cantSplit/>
          <w:trHeight w:val="210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 w:val="restart"/>
            <w:vAlign w:val="center"/>
          </w:tcPr>
          <w:p w:rsidR="00001B8F" w:rsidRPr="000B28AB" w:rsidRDefault="00001B8F" w:rsidP="00001B8F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МДК 02.02</w:t>
            </w:r>
          </w:p>
        </w:tc>
        <w:tc>
          <w:tcPr>
            <w:tcW w:w="532" w:type="pct"/>
            <w:gridSpan w:val="2"/>
            <w:vMerge w:val="restart"/>
            <w:shd w:val="clear" w:color="auto" w:fill="auto"/>
            <w:noWrap/>
            <w:vAlign w:val="center"/>
          </w:tcPr>
          <w:p w:rsidR="00001B8F" w:rsidRPr="000B28AB" w:rsidRDefault="00001B8F" w:rsidP="00001B8F">
            <w:pPr>
              <w:spacing w:after="0" w:line="240" w:lineRule="auto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Процессы приготовления, подготовки к реализации и презентации горячих блюд, кулинарных изделий, закусок</w:t>
            </w:r>
          </w:p>
        </w:tc>
        <w:tc>
          <w:tcPr>
            <w:tcW w:w="149" w:type="pct"/>
            <w:gridSpan w:val="2"/>
            <w:shd w:val="clear" w:color="auto" w:fill="auto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6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6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6</w:t>
            </w:r>
          </w:p>
        </w:tc>
        <w:tc>
          <w:tcPr>
            <w:tcW w:w="82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6</w:t>
            </w: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6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6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6</w:t>
            </w:r>
          </w:p>
        </w:tc>
        <w:tc>
          <w:tcPr>
            <w:tcW w:w="74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6</w:t>
            </w: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6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6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6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6</w:t>
            </w: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6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6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12</w:t>
            </w:r>
          </w:p>
        </w:tc>
        <w:tc>
          <w:tcPr>
            <w:tcW w:w="77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-</w:t>
            </w: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10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10</w:t>
            </w: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10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10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10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10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10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10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12</w:t>
            </w: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200</w:t>
            </w:r>
          </w:p>
        </w:tc>
      </w:tr>
      <w:tr w:rsidR="00001B8F" w:rsidRPr="00E47DC6" w:rsidTr="00001B8F">
        <w:trPr>
          <w:cantSplit/>
          <w:trHeight w:val="195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/>
            <w:vAlign w:val="center"/>
          </w:tcPr>
          <w:p w:rsidR="00001B8F" w:rsidRPr="000B28AB" w:rsidRDefault="00001B8F" w:rsidP="00001B8F">
            <w:pPr>
              <w:spacing w:after="0" w:line="240" w:lineRule="auto"/>
              <w:jc w:val="center"/>
              <w:rPr>
                <w:sz w:val="12"/>
                <w:szCs w:val="12"/>
              </w:rPr>
            </w:pPr>
          </w:p>
        </w:tc>
        <w:tc>
          <w:tcPr>
            <w:tcW w:w="532" w:type="pct"/>
            <w:gridSpan w:val="2"/>
            <w:vMerge/>
            <w:shd w:val="clear" w:color="auto" w:fill="auto"/>
            <w:noWrap/>
            <w:vAlign w:val="center"/>
          </w:tcPr>
          <w:p w:rsidR="00001B8F" w:rsidRPr="000B28AB" w:rsidRDefault="00001B8F" w:rsidP="00001B8F">
            <w:pPr>
              <w:spacing w:after="0" w:line="240" w:lineRule="auto"/>
              <w:rPr>
                <w:sz w:val="12"/>
                <w:szCs w:val="12"/>
              </w:rPr>
            </w:pPr>
          </w:p>
        </w:tc>
        <w:tc>
          <w:tcPr>
            <w:tcW w:w="149" w:type="pct"/>
            <w:gridSpan w:val="2"/>
            <w:shd w:val="clear" w:color="auto" w:fill="auto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2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001B8F" w:rsidRPr="00E47DC6" w:rsidTr="00001B8F">
        <w:trPr>
          <w:cantSplit/>
          <w:trHeight w:val="135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Align w:val="center"/>
          </w:tcPr>
          <w:p w:rsidR="00001B8F" w:rsidRPr="00681759" w:rsidRDefault="00001B8F" w:rsidP="00001B8F">
            <w:pPr>
              <w:spacing w:after="0" w:line="240" w:lineRule="auto"/>
              <w:jc w:val="center"/>
              <w:rPr>
                <w:b/>
                <w:bCs/>
                <w:sz w:val="12"/>
                <w:szCs w:val="12"/>
              </w:rPr>
            </w:pPr>
            <w:r w:rsidRPr="00681759">
              <w:rPr>
                <w:b/>
                <w:sz w:val="12"/>
                <w:szCs w:val="12"/>
              </w:rPr>
              <w:t>УП. 02.</w:t>
            </w:r>
          </w:p>
        </w:tc>
        <w:tc>
          <w:tcPr>
            <w:tcW w:w="532" w:type="pct"/>
            <w:gridSpan w:val="2"/>
            <w:shd w:val="clear" w:color="auto" w:fill="auto"/>
            <w:noWrap/>
            <w:vAlign w:val="center"/>
          </w:tcPr>
          <w:p w:rsidR="00001B8F" w:rsidRPr="00681759" w:rsidRDefault="00001B8F" w:rsidP="00001B8F">
            <w:pPr>
              <w:spacing w:after="0" w:line="240" w:lineRule="auto"/>
              <w:rPr>
                <w:b/>
                <w:sz w:val="12"/>
                <w:szCs w:val="12"/>
              </w:rPr>
            </w:pPr>
            <w:r w:rsidRPr="00681759">
              <w:rPr>
                <w:b/>
                <w:sz w:val="12"/>
                <w:szCs w:val="12"/>
              </w:rPr>
              <w:t>Учебная практика</w:t>
            </w:r>
          </w:p>
        </w:tc>
        <w:tc>
          <w:tcPr>
            <w:tcW w:w="149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proofErr w:type="spellStart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обяз</w:t>
            </w:r>
            <w:proofErr w:type="spellEnd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 уч.</w:t>
            </w: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2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7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72</w:t>
            </w:r>
          </w:p>
        </w:tc>
      </w:tr>
      <w:tr w:rsidR="00001B8F" w:rsidRPr="00E47DC6" w:rsidTr="00001B8F">
        <w:trPr>
          <w:cantSplit/>
          <w:trHeight w:val="1134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Align w:val="center"/>
          </w:tcPr>
          <w:p w:rsidR="00001B8F" w:rsidRPr="00681759" w:rsidRDefault="00001B8F" w:rsidP="00001B8F">
            <w:pPr>
              <w:spacing w:after="0" w:line="240" w:lineRule="auto"/>
              <w:jc w:val="center"/>
              <w:rPr>
                <w:b/>
                <w:bCs/>
                <w:sz w:val="12"/>
                <w:szCs w:val="12"/>
              </w:rPr>
            </w:pPr>
          </w:p>
          <w:p w:rsidR="00001B8F" w:rsidRPr="00681759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  <w:r w:rsidRPr="00681759">
              <w:rPr>
                <w:b/>
                <w:sz w:val="12"/>
                <w:szCs w:val="12"/>
              </w:rPr>
              <w:t>ПП.02.</w:t>
            </w:r>
          </w:p>
        </w:tc>
        <w:tc>
          <w:tcPr>
            <w:tcW w:w="532" w:type="pct"/>
            <w:gridSpan w:val="2"/>
            <w:shd w:val="clear" w:color="auto" w:fill="auto"/>
            <w:noWrap/>
            <w:vAlign w:val="center"/>
          </w:tcPr>
          <w:p w:rsidR="00001B8F" w:rsidRPr="00681759" w:rsidRDefault="00001B8F" w:rsidP="00001B8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  <w:r w:rsidRPr="00681759">
              <w:rPr>
                <w:b/>
                <w:sz w:val="12"/>
                <w:szCs w:val="12"/>
              </w:rPr>
              <w:t>Производственная практ</w:t>
            </w:r>
            <w:r w:rsidRPr="00681759">
              <w:rPr>
                <w:b/>
                <w:sz w:val="12"/>
                <w:szCs w:val="12"/>
              </w:rPr>
              <w:t>и</w:t>
            </w:r>
            <w:r w:rsidRPr="00681759">
              <w:rPr>
                <w:b/>
                <w:sz w:val="12"/>
                <w:szCs w:val="12"/>
              </w:rPr>
              <w:t>ка</w:t>
            </w:r>
          </w:p>
        </w:tc>
        <w:tc>
          <w:tcPr>
            <w:tcW w:w="149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proofErr w:type="spellStart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обяз</w:t>
            </w:r>
            <w:proofErr w:type="spellEnd"/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. уч.</w:t>
            </w: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2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textDirection w:val="tbRl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textDirection w:val="tbRl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shd w:val="clear" w:color="auto" w:fill="D9D9D9" w:themeFill="background1" w:themeFillShade="D9"/>
            <w:noWrap/>
            <w:textDirection w:val="tbRl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shd w:val="clear" w:color="auto" w:fill="D9D9D9" w:themeFill="background1" w:themeFillShade="D9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9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396</w:t>
            </w:r>
          </w:p>
        </w:tc>
      </w:tr>
      <w:tr w:rsidR="00001B8F" w:rsidRPr="00E47DC6" w:rsidTr="00001B8F">
        <w:trPr>
          <w:cantSplit/>
          <w:trHeight w:val="130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 w:val="restart"/>
            <w:vAlign w:val="center"/>
          </w:tcPr>
          <w:p w:rsidR="00001B8F" w:rsidRPr="00681759" w:rsidRDefault="00001B8F" w:rsidP="00001B8F">
            <w:pPr>
              <w:spacing w:after="0" w:line="240" w:lineRule="auto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32" w:type="pct"/>
            <w:gridSpan w:val="2"/>
            <w:vMerge w:val="restart"/>
            <w:shd w:val="clear" w:color="auto" w:fill="auto"/>
            <w:noWrap/>
            <w:vAlign w:val="center"/>
          </w:tcPr>
          <w:p w:rsidR="00001B8F" w:rsidRPr="00681759" w:rsidRDefault="00001B8F" w:rsidP="00001B8F">
            <w:pPr>
              <w:spacing w:after="0" w:line="240" w:lineRule="auto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9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2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001B8F" w:rsidRPr="00E47DC6" w:rsidTr="00001B8F">
        <w:trPr>
          <w:cantSplit/>
          <w:trHeight w:val="147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32" w:type="pct"/>
            <w:gridSpan w:val="2"/>
            <w:vMerge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9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2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465B79" w:rsidRPr="00E47DC6" w:rsidTr="00001B8F">
        <w:trPr>
          <w:cantSplit/>
          <w:trHeight w:val="247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 w:val="restart"/>
            <w:shd w:val="clear" w:color="auto" w:fill="A6A6A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  <w:t xml:space="preserve">ПА </w:t>
            </w:r>
          </w:p>
        </w:tc>
        <w:tc>
          <w:tcPr>
            <w:tcW w:w="532" w:type="pct"/>
            <w:gridSpan w:val="2"/>
            <w:vMerge w:val="restart"/>
            <w:shd w:val="clear" w:color="auto" w:fill="A6A6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  <w:t>Промежуточная аттестация</w:t>
            </w:r>
          </w:p>
        </w:tc>
        <w:tc>
          <w:tcPr>
            <w:tcW w:w="149" w:type="pct"/>
            <w:gridSpan w:val="2"/>
            <w:shd w:val="clear" w:color="auto" w:fill="A6A6A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6A6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6A6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6A6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2" w:type="pct"/>
            <w:gridSpan w:val="2"/>
            <w:shd w:val="clear" w:color="auto" w:fill="A6A6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6A6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6A6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6A6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6A6A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shd w:val="clear" w:color="auto" w:fill="A6A6A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6A6A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6A6A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6A6A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shd w:val="clear" w:color="auto" w:fill="A6A6A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6A6A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6A6A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6A6A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A6A6A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6A6A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6A6A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shd w:val="clear" w:color="auto" w:fill="A6A6A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6A6A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6A6A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6A6A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6A6A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6A6A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6A6A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6A6A6" w:themeFill="background1" w:themeFillShade="A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6A6A6" w:themeFill="background1" w:themeFillShade="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6A6A6" w:themeFill="background1" w:themeFillShade="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6A6A6" w:themeFill="background1" w:themeFillShade="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6A6A6" w:themeFill="background1" w:themeFillShade="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6A6A6" w:themeFill="background1" w:themeFillShade="A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6A6A6" w:themeFill="background1" w:themeFillShade="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6A6A6" w:themeFill="background1" w:themeFillShade="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6A6A6" w:themeFill="background1" w:themeFillShade="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6A6A6" w:themeFill="background1" w:themeFillShade="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6A6A6" w:themeFill="background1" w:themeFillShade="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6A6A6" w:themeFill="background1" w:themeFillShade="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6A6A6" w:themeFill="background1" w:themeFillShade="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6A6A6" w:themeFill="background1" w:themeFillShade="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6A6A6" w:themeFill="background1" w:themeFillShade="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6A6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6A6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6A6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6A6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6A6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6A6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6A6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A6A6A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6A6A6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</w:tr>
      <w:tr w:rsidR="00465B79" w:rsidRPr="00E47DC6" w:rsidTr="00001B8F">
        <w:trPr>
          <w:cantSplit/>
          <w:trHeight w:val="139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/>
            <w:shd w:val="clear" w:color="auto" w:fill="A6A6A6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32" w:type="pct"/>
            <w:gridSpan w:val="2"/>
            <w:vMerge/>
            <w:shd w:val="clear" w:color="auto" w:fill="A6A6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9" w:type="pct"/>
            <w:gridSpan w:val="2"/>
            <w:shd w:val="clear" w:color="auto" w:fill="A6A6A6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6A6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6A6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6A6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2" w:type="pct"/>
            <w:gridSpan w:val="2"/>
            <w:shd w:val="clear" w:color="auto" w:fill="A6A6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6A6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6A6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6A6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6A6A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shd w:val="clear" w:color="auto" w:fill="A6A6A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6A6A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6A6A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6A6A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shd w:val="clear" w:color="auto" w:fill="A6A6A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6A6A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6A6A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6A6A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shd w:val="clear" w:color="auto" w:fill="A6A6A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6A6A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6A6A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shd w:val="clear" w:color="auto" w:fill="A6A6A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6A6A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6A6A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6A6A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6A6A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6A6A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6A6A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6A6A6" w:themeFill="background1" w:themeFillShade="A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6A6A6" w:themeFill="background1" w:themeFillShade="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6A6A6" w:themeFill="background1" w:themeFillShade="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6A6A6" w:themeFill="background1" w:themeFillShade="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6A6A6" w:themeFill="background1" w:themeFillShade="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6A6A6" w:themeFill="background1" w:themeFillShade="A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6A6A6" w:themeFill="background1" w:themeFillShade="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6A6A6" w:themeFill="background1" w:themeFillShade="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6A6A6" w:themeFill="background1" w:themeFillShade="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6A6A6" w:themeFill="background1" w:themeFillShade="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6A6A6" w:themeFill="background1" w:themeFillShade="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6A6A6" w:themeFill="background1" w:themeFillShade="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6A6A6" w:themeFill="background1" w:themeFillShade="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6A6A6" w:themeFill="background1" w:themeFillShade="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6A6A6" w:themeFill="background1" w:themeFillShade="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6A6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6A6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6A6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6A6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6A6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6A6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6A6A6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A6A6A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6A6A6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001B8F" w:rsidRPr="00E47DC6" w:rsidTr="00001B8F">
        <w:trPr>
          <w:cantSplit/>
          <w:trHeight w:val="126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28" w:type="pct"/>
            <w:gridSpan w:val="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Всего часов в неделю обязательной учебной нагрузки</w:t>
            </w: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2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001B8F" w:rsidRPr="00E47DC6" w:rsidTr="00001B8F">
        <w:trPr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28" w:type="pct"/>
            <w:gridSpan w:val="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Всего часов в неделю самостоятельной работы студентов</w:t>
            </w: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2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7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001B8F" w:rsidRPr="00E47DC6" w:rsidTr="00001B8F">
        <w:trPr>
          <w:cantSplit/>
          <w:trHeight w:val="441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28" w:type="pct"/>
            <w:gridSpan w:val="6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Всего часов в неделю</w:t>
            </w:r>
          </w:p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4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4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82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4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4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4" w:type="pct"/>
            <w:gridSpan w:val="2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80" w:type="pct"/>
            <w:gridSpan w:val="2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8" w:type="pct"/>
            <w:gridSpan w:val="2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gridSpan w:val="2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7" w:type="pct"/>
            <w:gridSpan w:val="2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8" w:type="pct"/>
            <w:gridSpan w:val="2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gridSpan w:val="2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gridSpan w:val="2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gridSpan w:val="2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shd w:val="clear" w:color="auto" w:fill="D9D9D9" w:themeFill="background1" w:themeFillShade="D9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shd w:val="clear" w:color="auto" w:fill="D9D9D9" w:themeFill="background1" w:themeFillShade="D9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9" w:type="pct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9" w:type="pct"/>
            <w:gridSpan w:val="3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313286" w:rsidRDefault="00001B8F" w:rsidP="00001B8F">
            <w:pPr>
              <w:spacing w:after="0" w:line="240" w:lineRule="auto"/>
              <w:ind w:left="113" w:right="113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1476</w:t>
            </w:r>
          </w:p>
        </w:tc>
      </w:tr>
    </w:tbl>
    <w:p w:rsidR="00001B8F" w:rsidRDefault="00001B8F" w:rsidP="00001B8F">
      <w:pPr>
        <w:spacing w:after="0" w:line="240" w:lineRule="auto"/>
      </w:pPr>
    </w:p>
    <w:p w:rsidR="00001B8F" w:rsidRPr="00001B8F" w:rsidRDefault="00001B8F" w:rsidP="00001B8F">
      <w:pPr>
        <w:spacing w:after="0" w:line="240" w:lineRule="auto"/>
        <w:rPr>
          <w:rFonts w:ascii="Times New Roman" w:eastAsia="Times New Roman" w:hAnsi="Times New Roman" w:cs="Times New Roman"/>
          <w:color w:val="000000"/>
          <w:w w:val="90"/>
          <w:sz w:val="24"/>
          <w:szCs w:val="24"/>
        </w:rPr>
      </w:pPr>
      <w:r w:rsidRPr="00001B8F">
        <w:rPr>
          <w:rFonts w:ascii="Times New Roman" w:eastAsia="Times New Roman" w:hAnsi="Times New Roman" w:cs="Times New Roman"/>
          <w:color w:val="000000"/>
          <w:w w:val="90"/>
          <w:sz w:val="24"/>
          <w:szCs w:val="24"/>
        </w:rPr>
        <w:t>43.01.09 Повар, кондитер на 2022- 2024учебный год (2 курс)</w:t>
      </w:r>
    </w:p>
    <w:tbl>
      <w:tblPr>
        <w:tblW w:w="544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6"/>
        <w:gridCol w:w="1"/>
        <w:gridCol w:w="462"/>
        <w:gridCol w:w="10"/>
        <w:gridCol w:w="1687"/>
        <w:gridCol w:w="12"/>
        <w:gridCol w:w="481"/>
        <w:gridCol w:w="8"/>
        <w:gridCol w:w="237"/>
        <w:gridCol w:w="237"/>
        <w:gridCol w:w="236"/>
        <w:gridCol w:w="3"/>
        <w:gridCol w:w="251"/>
        <w:gridCol w:w="6"/>
        <w:gridCol w:w="237"/>
        <w:gridCol w:w="237"/>
        <w:gridCol w:w="237"/>
        <w:gridCol w:w="237"/>
        <w:gridCol w:w="15"/>
        <w:gridCol w:w="242"/>
        <w:gridCol w:w="6"/>
        <w:gridCol w:w="235"/>
        <w:gridCol w:w="241"/>
        <w:gridCol w:w="226"/>
        <w:gridCol w:w="15"/>
        <w:gridCol w:w="236"/>
        <w:gridCol w:w="15"/>
        <w:gridCol w:w="242"/>
        <w:gridCol w:w="242"/>
        <w:gridCol w:w="222"/>
        <w:gridCol w:w="20"/>
        <w:gridCol w:w="236"/>
        <w:gridCol w:w="5"/>
        <w:gridCol w:w="249"/>
        <w:gridCol w:w="242"/>
        <w:gridCol w:w="242"/>
        <w:gridCol w:w="220"/>
        <w:gridCol w:w="22"/>
        <w:gridCol w:w="214"/>
        <w:gridCol w:w="37"/>
        <w:gridCol w:w="242"/>
        <w:gridCol w:w="242"/>
        <w:gridCol w:w="229"/>
        <w:gridCol w:w="13"/>
        <w:gridCol w:w="232"/>
        <w:gridCol w:w="10"/>
        <w:gridCol w:w="242"/>
        <w:gridCol w:w="242"/>
        <w:gridCol w:w="240"/>
        <w:gridCol w:w="2"/>
        <w:gridCol w:w="234"/>
        <w:gridCol w:w="8"/>
        <w:gridCol w:w="242"/>
        <w:gridCol w:w="242"/>
        <w:gridCol w:w="242"/>
        <w:gridCol w:w="242"/>
        <w:gridCol w:w="61"/>
        <w:gridCol w:w="181"/>
        <w:gridCol w:w="57"/>
        <w:gridCol w:w="185"/>
        <w:gridCol w:w="242"/>
        <w:gridCol w:w="242"/>
        <w:gridCol w:w="81"/>
        <w:gridCol w:w="173"/>
        <w:gridCol w:w="69"/>
        <w:gridCol w:w="173"/>
        <w:gridCol w:w="242"/>
        <w:gridCol w:w="242"/>
        <w:gridCol w:w="48"/>
        <w:gridCol w:w="194"/>
        <w:gridCol w:w="105"/>
        <w:gridCol w:w="137"/>
        <w:gridCol w:w="242"/>
        <w:gridCol w:w="242"/>
        <w:gridCol w:w="242"/>
        <w:gridCol w:w="254"/>
        <w:gridCol w:w="91"/>
        <w:gridCol w:w="151"/>
        <w:gridCol w:w="242"/>
        <w:gridCol w:w="242"/>
        <w:gridCol w:w="125"/>
        <w:gridCol w:w="129"/>
        <w:gridCol w:w="77"/>
        <w:gridCol w:w="184"/>
        <w:gridCol w:w="52"/>
        <w:gridCol w:w="254"/>
      </w:tblGrid>
      <w:tr w:rsidR="00001B8F" w:rsidRPr="00E47DC6" w:rsidTr="00001B8F">
        <w:trPr>
          <w:cantSplit/>
          <w:trHeight w:val="1159"/>
          <w:jc w:val="center"/>
        </w:trPr>
        <w:tc>
          <w:tcPr>
            <w:tcW w:w="73" w:type="pct"/>
            <w:vMerge w:val="restar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4" w:type="pct"/>
            <w:gridSpan w:val="2"/>
            <w:vMerge w:val="restart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Индекс</w:t>
            </w:r>
          </w:p>
        </w:tc>
        <w:tc>
          <w:tcPr>
            <w:tcW w:w="527" w:type="pct"/>
            <w:gridSpan w:val="2"/>
            <w:vMerge w:val="restart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Наименование циклов, разделов, дисциплин, профессиональных мод</w:t>
            </w:r>
            <w:r w:rsidRPr="00E47D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у</w:t>
            </w:r>
            <w:r w:rsidRPr="00E47D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лей, МДК, практик</w:t>
            </w:r>
          </w:p>
        </w:tc>
        <w:tc>
          <w:tcPr>
            <w:tcW w:w="153" w:type="pct"/>
            <w:gridSpan w:val="2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В</w:t>
            </w:r>
          </w:p>
          <w:p w:rsidR="00001B8F" w:rsidRPr="00E47DC6" w:rsidRDefault="00001B8F" w:rsidP="00001B8F">
            <w:pPr>
              <w:spacing w:after="0" w:line="240" w:lineRule="auto"/>
              <w:ind w:left="113" w:right="113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30.08  -5.03</w:t>
            </w:r>
          </w:p>
        </w:tc>
        <w:tc>
          <w:tcPr>
            <w:tcW w:w="224" w:type="pct"/>
            <w:gridSpan w:val="5"/>
            <w:textDirection w:val="btLr"/>
            <w:vAlign w:val="center"/>
          </w:tcPr>
          <w:p w:rsidR="00001B8F" w:rsidRPr="006864B1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20"/>
                <w:w w:val="90"/>
                <w:sz w:val="18"/>
                <w:szCs w:val="18"/>
              </w:rPr>
            </w:pPr>
            <w:r w:rsidRPr="006864B1">
              <w:rPr>
                <w:rFonts w:eastAsia="Times New Roman"/>
                <w:color w:val="000000"/>
                <w:spacing w:val="-20"/>
                <w:w w:val="90"/>
                <w:sz w:val="18"/>
                <w:szCs w:val="18"/>
              </w:rPr>
              <w:t>Сентябрь</w:t>
            </w:r>
          </w:p>
        </w:tc>
        <w:tc>
          <w:tcPr>
            <w:tcW w:w="78" w:type="pct"/>
            <w:textDirection w:val="btLr"/>
            <w:vAlign w:val="center"/>
          </w:tcPr>
          <w:p w:rsidR="00001B8F" w:rsidRPr="006864B1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20"/>
                <w:w w:val="9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pacing w:val="-20"/>
                <w:w w:val="90"/>
                <w:sz w:val="18"/>
                <w:szCs w:val="18"/>
              </w:rPr>
              <w:t>27.09-   3.10</w:t>
            </w:r>
          </w:p>
        </w:tc>
        <w:tc>
          <w:tcPr>
            <w:tcW w:w="301" w:type="pct"/>
            <w:gridSpan w:val="6"/>
            <w:shd w:val="clear" w:color="auto" w:fill="auto"/>
            <w:noWrap/>
            <w:textDirection w:val="btLr"/>
            <w:vAlign w:val="center"/>
          </w:tcPr>
          <w:p w:rsidR="00001B8F" w:rsidRPr="006864B1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6"/>
                <w:szCs w:val="16"/>
              </w:rPr>
            </w:pPr>
            <w:proofErr w:type="spellStart"/>
            <w:r w:rsidRPr="006864B1">
              <w:rPr>
                <w:rFonts w:eastAsia="Times New Roman"/>
                <w:color w:val="000000"/>
                <w:w w:val="90"/>
                <w:sz w:val="16"/>
                <w:szCs w:val="16"/>
              </w:rPr>
              <w:t>ктябрь</w:t>
            </w:r>
            <w:proofErr w:type="spellEnd"/>
          </w:p>
        </w:tc>
        <w:tc>
          <w:tcPr>
            <w:tcW w:w="77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1.11 -  7.11</w:t>
            </w:r>
          </w:p>
        </w:tc>
        <w:tc>
          <w:tcPr>
            <w:tcW w:w="218" w:type="pct"/>
            <w:gridSpan w:val="3"/>
            <w:shd w:val="clear" w:color="auto" w:fill="auto"/>
            <w:vAlign w:val="center"/>
          </w:tcPr>
          <w:p w:rsidR="00001B8F" w:rsidRPr="006864B1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6"/>
              </w:rPr>
            </w:pPr>
            <w:r w:rsidRPr="006864B1">
              <w:rPr>
                <w:rFonts w:eastAsia="Times New Roman"/>
                <w:color w:val="000000"/>
                <w:w w:val="90"/>
                <w:sz w:val="16"/>
                <w:szCs w:val="16"/>
              </w:rPr>
              <w:t>Ноябрь</w:t>
            </w:r>
          </w:p>
        </w:tc>
        <w:tc>
          <w:tcPr>
            <w:tcW w:w="78" w:type="pct"/>
            <w:gridSpan w:val="2"/>
            <w:shd w:val="clear" w:color="auto" w:fill="auto"/>
            <w:textDirection w:val="btLr"/>
            <w:vAlign w:val="center"/>
          </w:tcPr>
          <w:p w:rsidR="00001B8F" w:rsidRPr="006864B1" w:rsidRDefault="00001B8F" w:rsidP="00001B8F">
            <w:pPr>
              <w:spacing w:after="0" w:line="240" w:lineRule="auto"/>
              <w:ind w:left="113" w:right="113"/>
              <w:rPr>
                <w:rFonts w:eastAsia="Times New Roman"/>
                <w:color w:val="000000"/>
                <w:w w:val="90"/>
                <w:sz w:val="16"/>
                <w:szCs w:val="16"/>
              </w:rPr>
            </w:pPr>
            <w:r>
              <w:rPr>
                <w:rFonts w:eastAsia="Times New Roman"/>
                <w:color w:val="000000"/>
                <w:w w:val="90"/>
                <w:sz w:val="16"/>
                <w:szCs w:val="16"/>
              </w:rPr>
              <w:t>29.11-  5.12</w:t>
            </w:r>
          </w:p>
        </w:tc>
        <w:tc>
          <w:tcPr>
            <w:tcW w:w="224" w:type="pct"/>
            <w:gridSpan w:val="4"/>
            <w:shd w:val="clear" w:color="auto" w:fill="auto"/>
            <w:textDirection w:val="btLr"/>
            <w:vAlign w:val="center"/>
          </w:tcPr>
          <w:p w:rsidR="00001B8F" w:rsidRPr="006864B1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20"/>
                <w:w w:val="90"/>
                <w:sz w:val="18"/>
                <w:szCs w:val="18"/>
              </w:rPr>
            </w:pPr>
            <w:proofErr w:type="spellStart"/>
            <w:r>
              <w:rPr>
                <w:rFonts w:eastAsia="Times New Roman"/>
                <w:color w:val="000000"/>
                <w:spacing w:val="-20"/>
                <w:w w:val="90"/>
                <w:sz w:val="18"/>
                <w:szCs w:val="18"/>
              </w:rPr>
              <w:t>д</w:t>
            </w:r>
            <w:r w:rsidRPr="006864B1">
              <w:rPr>
                <w:rFonts w:eastAsia="Times New Roman"/>
                <w:color w:val="000000"/>
                <w:spacing w:val="-20"/>
                <w:w w:val="90"/>
                <w:sz w:val="18"/>
                <w:szCs w:val="18"/>
              </w:rPr>
              <w:t>кабрь</w:t>
            </w:r>
            <w:proofErr w:type="spellEnd"/>
          </w:p>
        </w:tc>
        <w:tc>
          <w:tcPr>
            <w:tcW w:w="81" w:type="pct"/>
            <w:gridSpan w:val="3"/>
            <w:shd w:val="clear" w:color="auto" w:fill="auto"/>
            <w:textDirection w:val="btLr"/>
            <w:vAlign w:val="center"/>
          </w:tcPr>
          <w:p w:rsidR="00001B8F" w:rsidRPr="006864B1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20"/>
                <w:w w:val="9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pacing w:val="-20"/>
                <w:w w:val="90"/>
                <w:sz w:val="18"/>
                <w:szCs w:val="18"/>
              </w:rPr>
              <w:t>27.12 -2.01</w:t>
            </w:r>
          </w:p>
        </w:tc>
        <w:tc>
          <w:tcPr>
            <w:tcW w:w="296" w:type="pct"/>
            <w:gridSpan w:val="4"/>
            <w:shd w:val="clear" w:color="auto" w:fill="auto"/>
            <w:textDirection w:val="btLr"/>
            <w:vAlign w:val="center"/>
          </w:tcPr>
          <w:p w:rsidR="00001B8F" w:rsidRPr="006864B1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6"/>
                <w:szCs w:val="16"/>
              </w:rPr>
            </w:pPr>
            <w:proofErr w:type="spellStart"/>
            <w:r>
              <w:rPr>
                <w:rFonts w:eastAsia="Times New Roman"/>
                <w:color w:val="000000"/>
                <w:w w:val="90"/>
                <w:sz w:val="16"/>
                <w:szCs w:val="16"/>
              </w:rPr>
              <w:t>я</w:t>
            </w:r>
            <w:r w:rsidRPr="006864B1">
              <w:rPr>
                <w:rFonts w:eastAsia="Times New Roman"/>
                <w:color w:val="000000"/>
                <w:w w:val="90"/>
                <w:sz w:val="16"/>
                <w:szCs w:val="16"/>
              </w:rPr>
              <w:t>варь</w:t>
            </w:r>
            <w:proofErr w:type="spellEnd"/>
          </w:p>
        </w:tc>
        <w:tc>
          <w:tcPr>
            <w:tcW w:w="73" w:type="pct"/>
            <w:gridSpan w:val="2"/>
            <w:shd w:val="clear" w:color="auto" w:fill="auto"/>
            <w:textDirection w:val="btLr"/>
            <w:vAlign w:val="center"/>
          </w:tcPr>
          <w:p w:rsidR="00001B8F" w:rsidRPr="006864B1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6"/>
                <w:szCs w:val="16"/>
              </w:rPr>
            </w:pPr>
            <w:r>
              <w:rPr>
                <w:rFonts w:eastAsia="Times New Roman"/>
                <w:color w:val="000000"/>
                <w:w w:val="90"/>
                <w:sz w:val="16"/>
                <w:szCs w:val="16"/>
              </w:rPr>
              <w:t>31.01ё  -  6.02</w:t>
            </w:r>
          </w:p>
        </w:tc>
        <w:tc>
          <w:tcPr>
            <w:tcW w:w="233" w:type="pct"/>
            <w:gridSpan w:val="4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spacing w:val="-20"/>
                <w:w w:val="90"/>
                <w:sz w:val="10"/>
                <w:szCs w:val="12"/>
              </w:rPr>
            </w:pPr>
          </w:p>
          <w:p w:rsidR="00001B8F" w:rsidRPr="006864B1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20"/>
                <w:w w:val="90"/>
                <w:sz w:val="18"/>
                <w:szCs w:val="18"/>
              </w:rPr>
            </w:pPr>
            <w:r w:rsidRPr="006864B1">
              <w:rPr>
                <w:rFonts w:eastAsia="Times New Roman"/>
                <w:color w:val="000000"/>
                <w:spacing w:val="-20"/>
                <w:w w:val="90"/>
                <w:sz w:val="18"/>
                <w:szCs w:val="18"/>
              </w:rPr>
              <w:t>Февраль</w:t>
            </w:r>
          </w:p>
        </w:tc>
        <w:tc>
          <w:tcPr>
            <w:tcW w:w="76" w:type="pct"/>
            <w:gridSpan w:val="2"/>
            <w:shd w:val="clear" w:color="auto" w:fill="auto"/>
            <w:textDirection w:val="btLr"/>
            <w:vAlign w:val="center"/>
          </w:tcPr>
          <w:p w:rsidR="00001B8F" w:rsidRPr="006864B1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20"/>
                <w:w w:val="9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pacing w:val="-20"/>
                <w:w w:val="90"/>
                <w:sz w:val="18"/>
                <w:szCs w:val="18"/>
              </w:rPr>
              <w:t>28.02  -  6.03</w:t>
            </w:r>
          </w:p>
        </w:tc>
        <w:tc>
          <w:tcPr>
            <w:tcW w:w="228" w:type="pct"/>
            <w:gridSpan w:val="4"/>
            <w:shd w:val="clear" w:color="auto" w:fill="auto"/>
            <w:textDirection w:val="btLr"/>
            <w:vAlign w:val="center"/>
          </w:tcPr>
          <w:p w:rsidR="00001B8F" w:rsidRPr="006864B1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8"/>
                <w:szCs w:val="18"/>
              </w:rPr>
            </w:pPr>
            <w:r>
              <w:rPr>
                <w:rFonts w:eastAsia="Times New Roman"/>
                <w:color w:val="000000"/>
                <w:w w:val="90"/>
                <w:sz w:val="18"/>
                <w:szCs w:val="18"/>
              </w:rPr>
              <w:t>март</w:t>
            </w:r>
          </w:p>
        </w:tc>
        <w:tc>
          <w:tcPr>
            <w:tcW w:w="73" w:type="pct"/>
            <w:gridSpan w:val="2"/>
            <w:shd w:val="clear" w:color="auto" w:fill="auto"/>
            <w:textDirection w:val="btLr"/>
            <w:vAlign w:val="center"/>
          </w:tcPr>
          <w:p w:rsidR="00001B8F" w:rsidRPr="006864B1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8"/>
                <w:szCs w:val="18"/>
              </w:rPr>
            </w:pPr>
            <w:r>
              <w:rPr>
                <w:rFonts w:eastAsia="Times New Roman"/>
                <w:color w:val="000000"/>
                <w:w w:val="90"/>
                <w:sz w:val="18"/>
                <w:szCs w:val="18"/>
              </w:rPr>
              <w:t>28….03  -  3.04</w:t>
            </w:r>
          </w:p>
        </w:tc>
        <w:tc>
          <w:tcPr>
            <w:tcW w:w="322" w:type="pct"/>
            <w:gridSpan w:val="6"/>
            <w:shd w:val="clear" w:color="auto" w:fill="auto"/>
            <w:noWrap/>
            <w:textDirection w:val="btLr"/>
            <w:vAlign w:val="center"/>
          </w:tcPr>
          <w:p w:rsidR="00001B8F" w:rsidRPr="006864B1" w:rsidRDefault="00001B8F" w:rsidP="00001B8F">
            <w:pPr>
              <w:spacing w:after="0" w:line="240" w:lineRule="auto"/>
              <w:ind w:left="113" w:right="113"/>
              <w:rPr>
                <w:rFonts w:eastAsia="Times New Roman"/>
                <w:color w:val="000000"/>
                <w:w w:val="90"/>
                <w:sz w:val="16"/>
                <w:szCs w:val="16"/>
              </w:rPr>
            </w:pPr>
            <w:proofErr w:type="spellStart"/>
            <w:r>
              <w:rPr>
                <w:rFonts w:eastAsia="Times New Roman"/>
                <w:color w:val="000000"/>
                <w:spacing w:val="-20"/>
                <w:w w:val="90"/>
                <w:sz w:val="16"/>
                <w:szCs w:val="16"/>
              </w:rPr>
              <w:t>апрел</w:t>
            </w:r>
            <w:r w:rsidRPr="006864B1">
              <w:rPr>
                <w:rFonts w:eastAsia="Times New Roman"/>
                <w:color w:val="000000"/>
                <w:spacing w:val="-20"/>
                <w:w w:val="90"/>
                <w:sz w:val="16"/>
                <w:szCs w:val="16"/>
              </w:rPr>
              <w:t>ль</w:t>
            </w:r>
            <w:proofErr w:type="spellEnd"/>
          </w:p>
        </w:tc>
        <w:tc>
          <w:tcPr>
            <w:tcW w:w="74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2.05  -  8.05</w:t>
            </w:r>
          </w:p>
        </w:tc>
        <w:tc>
          <w:tcPr>
            <w:tcW w:w="233" w:type="pct"/>
            <w:gridSpan w:val="4"/>
            <w:shd w:val="clear" w:color="auto" w:fill="auto"/>
            <w:noWrap/>
            <w:vAlign w:val="center"/>
          </w:tcPr>
          <w:p w:rsidR="00001B8F" w:rsidRPr="006864B1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8"/>
                <w:szCs w:val="18"/>
              </w:rPr>
            </w:pPr>
            <w:r w:rsidRPr="006864B1">
              <w:rPr>
                <w:rFonts w:eastAsia="Times New Roman"/>
                <w:color w:val="000000"/>
                <w:w w:val="90"/>
                <w:sz w:val="18"/>
                <w:szCs w:val="18"/>
              </w:rPr>
              <w:t>май</w:t>
            </w:r>
          </w:p>
        </w:tc>
        <w:tc>
          <w:tcPr>
            <w:tcW w:w="75" w:type="pct"/>
            <w:gridSpan w:val="2"/>
            <w:shd w:val="clear" w:color="auto" w:fill="auto"/>
            <w:textDirection w:val="btLr"/>
            <w:vAlign w:val="center"/>
          </w:tcPr>
          <w:p w:rsidR="00001B8F" w:rsidRPr="006864B1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8"/>
                <w:szCs w:val="18"/>
              </w:rPr>
            </w:pPr>
            <w:r>
              <w:rPr>
                <w:rFonts w:eastAsia="Times New Roman"/>
                <w:color w:val="000000"/>
                <w:w w:val="90"/>
                <w:sz w:val="18"/>
                <w:szCs w:val="18"/>
              </w:rPr>
              <w:t>30.05  5.06</w:t>
            </w:r>
          </w:p>
        </w:tc>
        <w:tc>
          <w:tcPr>
            <w:tcW w:w="219" w:type="pct"/>
            <w:gridSpan w:val="4"/>
            <w:shd w:val="clear" w:color="auto" w:fill="auto"/>
            <w:noWrap/>
            <w:textDirection w:val="btLr"/>
            <w:vAlign w:val="center"/>
          </w:tcPr>
          <w:p w:rsidR="00001B8F" w:rsidRPr="006864B1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8"/>
                <w:szCs w:val="18"/>
              </w:rPr>
            </w:pPr>
            <w:r>
              <w:rPr>
                <w:rFonts w:eastAsia="Times New Roman"/>
                <w:color w:val="000000"/>
                <w:w w:val="90"/>
                <w:sz w:val="18"/>
                <w:szCs w:val="18"/>
              </w:rPr>
              <w:t xml:space="preserve">        ию</w:t>
            </w:r>
            <w:r w:rsidRPr="006864B1">
              <w:rPr>
                <w:rFonts w:eastAsia="Times New Roman"/>
                <w:color w:val="000000"/>
                <w:w w:val="90"/>
                <w:sz w:val="18"/>
                <w:szCs w:val="18"/>
              </w:rPr>
              <w:t>нь</w:t>
            </w:r>
          </w:p>
        </w:tc>
        <w:tc>
          <w:tcPr>
            <w:tcW w:w="93" w:type="pct"/>
            <w:gridSpan w:val="2"/>
            <w:shd w:val="clear" w:color="auto" w:fill="auto"/>
            <w:textDirection w:val="btLr"/>
            <w:vAlign w:val="center"/>
          </w:tcPr>
          <w:p w:rsidR="00001B8F" w:rsidRPr="006864B1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8"/>
                <w:szCs w:val="18"/>
              </w:rPr>
            </w:pPr>
            <w:r>
              <w:rPr>
                <w:rFonts w:eastAsia="Times New Roman"/>
                <w:color w:val="000000"/>
                <w:w w:val="90"/>
                <w:sz w:val="18"/>
                <w:szCs w:val="18"/>
              </w:rPr>
              <w:t xml:space="preserve">    27.06 – 3.07</w:t>
            </w:r>
          </w:p>
        </w:tc>
        <w:tc>
          <w:tcPr>
            <w:tcW w:w="375" w:type="pct"/>
            <w:gridSpan w:val="6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Июль</w:t>
            </w:r>
          </w:p>
        </w:tc>
        <w:tc>
          <w:tcPr>
            <w:tcW w:w="300" w:type="pct"/>
            <w:gridSpan w:val="6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Август</w:t>
            </w:r>
          </w:p>
        </w:tc>
        <w:tc>
          <w:tcPr>
            <w:tcW w:w="73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 xml:space="preserve">29 </w:t>
            </w:r>
            <w:proofErr w:type="spellStart"/>
            <w:proofErr w:type="gramStart"/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авг</w:t>
            </w:r>
            <w:proofErr w:type="spellEnd"/>
            <w:proofErr w:type="gramEnd"/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 xml:space="preserve"> – 4 </w:t>
            </w:r>
            <w:proofErr w:type="spellStart"/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сент</w:t>
            </w:r>
            <w:proofErr w:type="spellEnd"/>
          </w:p>
        </w:tc>
        <w:tc>
          <w:tcPr>
            <w:tcW w:w="81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 xml:space="preserve">Всего часов </w:t>
            </w:r>
            <w:r w:rsidRPr="00E47DC6">
              <w:rPr>
                <w:rFonts w:eastAsia="Times New Roman"/>
                <w:b/>
                <w:color w:val="000000"/>
                <w:w w:val="90"/>
                <w:sz w:val="10"/>
                <w:szCs w:val="12"/>
                <w:vertAlign w:val="superscript"/>
              </w:rPr>
              <w:footnoteReference w:id="4"/>
            </w:r>
          </w:p>
        </w:tc>
      </w:tr>
      <w:tr w:rsidR="00001B8F" w:rsidRPr="00E47DC6" w:rsidTr="00001B8F">
        <w:trPr>
          <w:gridAfter w:val="5"/>
          <w:wAfter w:w="216" w:type="pct"/>
          <w:cantSplit/>
          <w:trHeight w:val="189"/>
          <w:jc w:val="center"/>
        </w:trPr>
        <w:tc>
          <w:tcPr>
            <w:tcW w:w="73" w:type="pct"/>
            <w:vMerge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4" w:type="pct"/>
            <w:gridSpan w:val="2"/>
            <w:vMerge/>
            <w:textDirection w:val="btL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27" w:type="pct"/>
            <w:gridSpan w:val="2"/>
            <w:vMerge/>
            <w:textDirection w:val="btL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4040" w:type="pct"/>
            <w:gridSpan w:val="76"/>
            <w:tcBorders>
              <w:right w:val="nil"/>
            </w:tcBorders>
            <w:textDirection w:val="btL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Номера календарных недель</w:t>
            </w:r>
          </w:p>
        </w:tc>
      </w:tr>
      <w:tr w:rsidR="00001B8F" w:rsidRPr="00E47DC6" w:rsidTr="00001B8F">
        <w:trPr>
          <w:cantSplit/>
          <w:trHeight w:val="245"/>
          <w:jc w:val="center"/>
        </w:trPr>
        <w:tc>
          <w:tcPr>
            <w:tcW w:w="74" w:type="pct"/>
            <w:gridSpan w:val="2"/>
            <w:vMerge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 w:val="restart"/>
            <w:textDirection w:val="btL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28" w:type="pct"/>
            <w:gridSpan w:val="2"/>
            <w:vMerge w:val="restart"/>
            <w:textDirection w:val="btL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52" w:type="pct"/>
            <w:gridSpan w:val="2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35</w:t>
            </w:r>
          </w:p>
        </w:tc>
        <w:tc>
          <w:tcPr>
            <w:tcW w:w="74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4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37</w:t>
            </w:r>
          </w:p>
        </w:tc>
        <w:tc>
          <w:tcPr>
            <w:tcW w:w="73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38</w:t>
            </w:r>
          </w:p>
        </w:tc>
        <w:tc>
          <w:tcPr>
            <w:tcW w:w="81" w:type="pct"/>
            <w:gridSpan w:val="3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39</w:t>
            </w:r>
          </w:p>
        </w:tc>
        <w:tc>
          <w:tcPr>
            <w:tcW w:w="74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40</w:t>
            </w:r>
          </w:p>
        </w:tc>
        <w:tc>
          <w:tcPr>
            <w:tcW w:w="74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41</w:t>
            </w:r>
          </w:p>
        </w:tc>
        <w:tc>
          <w:tcPr>
            <w:tcW w:w="74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42</w:t>
            </w:r>
          </w:p>
        </w:tc>
        <w:tc>
          <w:tcPr>
            <w:tcW w:w="74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43</w:t>
            </w:r>
          </w:p>
        </w:tc>
        <w:tc>
          <w:tcPr>
            <w:tcW w:w="80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44</w:t>
            </w:r>
          </w:p>
        </w:tc>
        <w:tc>
          <w:tcPr>
            <w:tcW w:w="75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45</w:t>
            </w: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46</w:t>
            </w:r>
          </w:p>
        </w:tc>
        <w:tc>
          <w:tcPr>
            <w:tcW w:w="75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47</w:t>
            </w:r>
          </w:p>
        </w:tc>
        <w:tc>
          <w:tcPr>
            <w:tcW w:w="78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48</w:t>
            </w: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49</w:t>
            </w: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50</w:t>
            </w:r>
          </w:p>
        </w:tc>
        <w:tc>
          <w:tcPr>
            <w:tcW w:w="75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51</w:t>
            </w:r>
          </w:p>
        </w:tc>
        <w:tc>
          <w:tcPr>
            <w:tcW w:w="73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52</w:t>
            </w:r>
          </w:p>
        </w:tc>
        <w:tc>
          <w:tcPr>
            <w:tcW w:w="79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53</w:t>
            </w: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01</w:t>
            </w: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02</w:t>
            </w:r>
          </w:p>
        </w:tc>
        <w:tc>
          <w:tcPr>
            <w:tcW w:w="75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03</w:t>
            </w:r>
          </w:p>
        </w:tc>
        <w:tc>
          <w:tcPr>
            <w:tcW w:w="78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04</w:t>
            </w: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05</w:t>
            </w: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06</w:t>
            </w:r>
          </w:p>
        </w:tc>
        <w:tc>
          <w:tcPr>
            <w:tcW w:w="75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07</w:t>
            </w:r>
          </w:p>
        </w:tc>
        <w:tc>
          <w:tcPr>
            <w:tcW w:w="75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08</w:t>
            </w: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09</w:t>
            </w: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10</w:t>
            </w:r>
          </w:p>
        </w:tc>
        <w:tc>
          <w:tcPr>
            <w:tcW w:w="75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11</w:t>
            </w: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12</w:t>
            </w: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13</w:t>
            </w: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14</w:t>
            </w: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15</w:t>
            </w: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16</w:t>
            </w: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17</w:t>
            </w: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18</w:t>
            </w: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19</w:t>
            </w: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20</w:t>
            </w:r>
          </w:p>
        </w:tc>
        <w:tc>
          <w:tcPr>
            <w:tcW w:w="79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21</w:t>
            </w: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bCs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bCs/>
                <w:color w:val="000000"/>
                <w:w w:val="90"/>
                <w:sz w:val="10"/>
                <w:szCs w:val="12"/>
              </w:rPr>
              <w:t>22</w:t>
            </w: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23</w:t>
            </w: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24</w:t>
            </w: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25</w:t>
            </w: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26</w:t>
            </w: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27</w:t>
            </w: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28</w:t>
            </w: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29</w:t>
            </w:r>
          </w:p>
        </w:tc>
        <w:tc>
          <w:tcPr>
            <w:tcW w:w="79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30</w:t>
            </w: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31</w:t>
            </w: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32</w:t>
            </w: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33</w:t>
            </w:r>
          </w:p>
        </w:tc>
        <w:tc>
          <w:tcPr>
            <w:tcW w:w="79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34</w:t>
            </w:r>
          </w:p>
        </w:tc>
        <w:tc>
          <w:tcPr>
            <w:tcW w:w="81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35</w:t>
            </w:r>
          </w:p>
        </w:tc>
        <w:tc>
          <w:tcPr>
            <w:tcW w:w="96" w:type="pct"/>
            <w:gridSpan w:val="2"/>
            <w:vMerge w:val="restar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</w:tr>
      <w:tr w:rsidR="00001B8F" w:rsidRPr="00E47DC6" w:rsidTr="00001B8F">
        <w:trPr>
          <w:cantSplit/>
          <w:trHeight w:val="159"/>
          <w:jc w:val="center"/>
        </w:trPr>
        <w:tc>
          <w:tcPr>
            <w:tcW w:w="74" w:type="pct"/>
            <w:gridSpan w:val="2"/>
            <w:vMerge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/>
            <w:textDirection w:val="btL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28" w:type="pct"/>
            <w:gridSpan w:val="2"/>
            <w:vMerge/>
            <w:textDirection w:val="btL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52" w:type="pct"/>
            <w:gridSpan w:val="2"/>
            <w:textDirection w:val="btL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4004" w:type="pct"/>
            <w:gridSpan w:val="76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Порядковые номера  недель учебного года</w:t>
            </w:r>
          </w:p>
        </w:tc>
        <w:tc>
          <w:tcPr>
            <w:tcW w:w="96" w:type="pct"/>
            <w:gridSpan w:val="2"/>
            <w:vMerge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</w:tr>
      <w:tr w:rsidR="00001B8F" w:rsidRPr="00E47DC6" w:rsidTr="00001B8F">
        <w:trPr>
          <w:cantSplit/>
          <w:trHeight w:val="339"/>
          <w:jc w:val="center"/>
        </w:trPr>
        <w:tc>
          <w:tcPr>
            <w:tcW w:w="74" w:type="pct"/>
            <w:gridSpan w:val="2"/>
            <w:vMerge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/>
            <w:textDirection w:val="btL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28" w:type="pct"/>
            <w:gridSpan w:val="2"/>
            <w:vMerge/>
            <w:textDirection w:val="btL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52" w:type="pct"/>
            <w:gridSpan w:val="2"/>
            <w:textDirection w:val="btL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11</w:t>
            </w:r>
          </w:p>
        </w:tc>
        <w:tc>
          <w:tcPr>
            <w:tcW w:w="74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3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81" w:type="pct"/>
            <w:gridSpan w:val="3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4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5</w:t>
            </w:r>
          </w:p>
        </w:tc>
        <w:tc>
          <w:tcPr>
            <w:tcW w:w="74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6</w:t>
            </w:r>
          </w:p>
        </w:tc>
        <w:tc>
          <w:tcPr>
            <w:tcW w:w="74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7</w:t>
            </w:r>
          </w:p>
        </w:tc>
        <w:tc>
          <w:tcPr>
            <w:tcW w:w="74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8</w:t>
            </w:r>
          </w:p>
        </w:tc>
        <w:tc>
          <w:tcPr>
            <w:tcW w:w="80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9</w:t>
            </w:r>
          </w:p>
        </w:tc>
        <w:tc>
          <w:tcPr>
            <w:tcW w:w="75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10</w:t>
            </w: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11</w:t>
            </w:r>
          </w:p>
        </w:tc>
        <w:tc>
          <w:tcPr>
            <w:tcW w:w="75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12</w:t>
            </w:r>
          </w:p>
        </w:tc>
        <w:tc>
          <w:tcPr>
            <w:tcW w:w="78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13</w:t>
            </w: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14</w:t>
            </w: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15</w:t>
            </w:r>
          </w:p>
        </w:tc>
        <w:tc>
          <w:tcPr>
            <w:tcW w:w="75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16</w:t>
            </w:r>
          </w:p>
        </w:tc>
        <w:tc>
          <w:tcPr>
            <w:tcW w:w="73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17</w:t>
            </w:r>
          </w:p>
        </w:tc>
        <w:tc>
          <w:tcPr>
            <w:tcW w:w="79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18</w:t>
            </w: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19</w:t>
            </w: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20</w:t>
            </w:r>
          </w:p>
        </w:tc>
        <w:tc>
          <w:tcPr>
            <w:tcW w:w="75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21</w:t>
            </w:r>
          </w:p>
        </w:tc>
        <w:tc>
          <w:tcPr>
            <w:tcW w:w="78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22</w:t>
            </w: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23</w:t>
            </w: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24</w:t>
            </w:r>
          </w:p>
        </w:tc>
        <w:tc>
          <w:tcPr>
            <w:tcW w:w="75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25</w:t>
            </w:r>
          </w:p>
        </w:tc>
        <w:tc>
          <w:tcPr>
            <w:tcW w:w="75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26</w:t>
            </w: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27</w:t>
            </w: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28</w:t>
            </w:r>
          </w:p>
        </w:tc>
        <w:tc>
          <w:tcPr>
            <w:tcW w:w="75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29</w:t>
            </w: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30</w:t>
            </w: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31</w:t>
            </w: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32</w:t>
            </w: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33</w:t>
            </w: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34</w:t>
            </w: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35</w:t>
            </w: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37</w:t>
            </w: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,38</w:t>
            </w:r>
          </w:p>
        </w:tc>
        <w:tc>
          <w:tcPr>
            <w:tcW w:w="79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39</w:t>
            </w: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bCs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bCs/>
                <w:color w:val="000000"/>
                <w:w w:val="90"/>
                <w:sz w:val="10"/>
                <w:szCs w:val="12"/>
              </w:rPr>
              <w:t>40</w:t>
            </w: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41</w:t>
            </w: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42</w:t>
            </w: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43</w:t>
            </w: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44</w:t>
            </w: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45</w:t>
            </w: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46</w:t>
            </w: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47</w:t>
            </w:r>
          </w:p>
        </w:tc>
        <w:tc>
          <w:tcPr>
            <w:tcW w:w="79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48</w:t>
            </w: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49</w:t>
            </w: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50</w:t>
            </w: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51</w:t>
            </w:r>
          </w:p>
        </w:tc>
        <w:tc>
          <w:tcPr>
            <w:tcW w:w="79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52</w:t>
            </w:r>
          </w:p>
        </w:tc>
        <w:tc>
          <w:tcPr>
            <w:tcW w:w="81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53</w:t>
            </w:r>
          </w:p>
        </w:tc>
        <w:tc>
          <w:tcPr>
            <w:tcW w:w="96" w:type="pct"/>
            <w:gridSpan w:val="2"/>
            <w:vMerge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</w:tr>
      <w:tr w:rsidR="00465B79" w:rsidRPr="00E47DC6" w:rsidTr="00001B8F">
        <w:trPr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 w:val="restar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  <w:t>ОП.00</w:t>
            </w:r>
          </w:p>
        </w:tc>
        <w:tc>
          <w:tcPr>
            <w:tcW w:w="528" w:type="pct"/>
            <w:gridSpan w:val="2"/>
            <w:vMerge w:val="restar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pacing w:val="-4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b/>
                <w:color w:val="000000"/>
                <w:spacing w:val="-4"/>
                <w:w w:val="90"/>
                <w:sz w:val="10"/>
                <w:szCs w:val="12"/>
              </w:rPr>
              <w:t xml:space="preserve">Общепрофессиональный  цикл </w:t>
            </w:r>
          </w:p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152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3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6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465B79" w:rsidRPr="00E47DC6" w:rsidTr="00001B8F">
        <w:trPr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28" w:type="pct"/>
            <w:gridSpan w:val="2"/>
            <w:vMerge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52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3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6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001B8F" w:rsidRPr="00E47DC6" w:rsidTr="00001B8F">
        <w:trPr>
          <w:cantSplit/>
          <w:trHeight w:val="443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 w:val="restart"/>
            <w:vAlign w:val="center"/>
          </w:tcPr>
          <w:p w:rsidR="00001B8F" w:rsidRPr="003B622D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ОП06</w:t>
            </w:r>
          </w:p>
        </w:tc>
        <w:tc>
          <w:tcPr>
            <w:tcW w:w="528" w:type="pct"/>
            <w:gridSpan w:val="2"/>
            <w:vMerge w:val="restart"/>
            <w:shd w:val="clear" w:color="auto" w:fill="auto"/>
            <w:noWrap/>
            <w:vAlign w:val="center"/>
          </w:tcPr>
          <w:p w:rsidR="00001B8F" w:rsidRPr="00125F4B" w:rsidRDefault="00001B8F" w:rsidP="00001B8F">
            <w:pPr>
              <w:spacing w:after="0" w:line="240" w:lineRule="auto"/>
              <w:rPr>
                <w:b/>
                <w:sz w:val="16"/>
                <w:szCs w:val="16"/>
              </w:rPr>
            </w:pPr>
            <w:proofErr w:type="spellStart"/>
            <w:r w:rsidRPr="00125F4B">
              <w:rPr>
                <w:rFonts w:eastAsia="Times New Roman"/>
                <w:sz w:val="16"/>
                <w:szCs w:val="16"/>
                <w:lang w:val="en-US"/>
              </w:rPr>
              <w:t>О</w:t>
            </w:r>
            <w:r w:rsidRPr="00125F4B">
              <w:rPr>
                <w:rFonts w:eastAsia="Times New Roman"/>
                <w:spacing w:val="-1"/>
                <w:sz w:val="16"/>
                <w:szCs w:val="16"/>
                <w:lang w:val="en-US"/>
              </w:rPr>
              <w:t>х</w:t>
            </w:r>
            <w:r w:rsidRPr="00125F4B">
              <w:rPr>
                <w:rFonts w:eastAsia="Times New Roman"/>
                <w:spacing w:val="1"/>
                <w:sz w:val="16"/>
                <w:szCs w:val="16"/>
                <w:lang w:val="en-US"/>
              </w:rPr>
              <w:t>р</w:t>
            </w:r>
            <w:r w:rsidRPr="00125F4B">
              <w:rPr>
                <w:rFonts w:eastAsia="Times New Roman"/>
                <w:sz w:val="16"/>
                <w:szCs w:val="16"/>
                <w:lang w:val="en-US"/>
              </w:rPr>
              <w:t>а</w:t>
            </w:r>
            <w:r w:rsidRPr="00125F4B">
              <w:rPr>
                <w:rFonts w:eastAsia="Times New Roman"/>
                <w:spacing w:val="-1"/>
                <w:sz w:val="16"/>
                <w:szCs w:val="16"/>
                <w:lang w:val="en-US"/>
              </w:rPr>
              <w:t>н</w:t>
            </w:r>
            <w:r w:rsidRPr="00125F4B">
              <w:rPr>
                <w:rFonts w:eastAsia="Times New Roman"/>
                <w:sz w:val="16"/>
                <w:szCs w:val="16"/>
                <w:lang w:val="en-US"/>
              </w:rPr>
              <w:t>а</w:t>
            </w:r>
            <w:proofErr w:type="spellEnd"/>
            <w:r w:rsidRPr="00125F4B">
              <w:rPr>
                <w:rFonts w:eastAsia="Times New Roman"/>
                <w:spacing w:val="-5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125F4B">
              <w:rPr>
                <w:rFonts w:eastAsia="Times New Roman"/>
                <w:spacing w:val="-1"/>
                <w:sz w:val="16"/>
                <w:szCs w:val="16"/>
                <w:lang w:val="en-US"/>
              </w:rPr>
              <w:t>т</w:t>
            </w:r>
            <w:r w:rsidRPr="00125F4B">
              <w:rPr>
                <w:rFonts w:eastAsia="Times New Roman"/>
                <w:spacing w:val="4"/>
                <w:sz w:val="16"/>
                <w:szCs w:val="16"/>
                <w:lang w:val="en-US"/>
              </w:rPr>
              <w:t>р</w:t>
            </w:r>
            <w:r w:rsidRPr="00125F4B">
              <w:rPr>
                <w:rFonts w:eastAsia="Times New Roman"/>
                <w:spacing w:val="-1"/>
                <w:sz w:val="16"/>
                <w:szCs w:val="16"/>
                <w:lang w:val="en-US"/>
              </w:rPr>
              <w:t>уд</w:t>
            </w:r>
            <w:r w:rsidRPr="00125F4B">
              <w:rPr>
                <w:rFonts w:eastAsia="Times New Roman"/>
                <w:sz w:val="16"/>
                <w:szCs w:val="16"/>
                <w:lang w:val="en-US"/>
              </w:rPr>
              <w:t>а</w:t>
            </w:r>
            <w:proofErr w:type="spellEnd"/>
          </w:p>
        </w:tc>
        <w:tc>
          <w:tcPr>
            <w:tcW w:w="152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-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-</w:t>
            </w: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-</w:t>
            </w:r>
          </w:p>
        </w:tc>
        <w:tc>
          <w:tcPr>
            <w:tcW w:w="81" w:type="pct"/>
            <w:gridSpan w:val="3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-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-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-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-</w:t>
            </w:r>
          </w:p>
        </w:tc>
        <w:tc>
          <w:tcPr>
            <w:tcW w:w="74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-</w:t>
            </w: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-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-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-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-</w:t>
            </w: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-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3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6</w:t>
            </w:r>
          </w:p>
        </w:tc>
        <w:tc>
          <w:tcPr>
            <w:tcW w:w="75" w:type="pct"/>
            <w:shd w:val="clear" w:color="auto" w:fill="808080" w:themeFill="background1" w:themeFillShade="8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6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</w:tr>
      <w:tr w:rsidR="00001B8F" w:rsidRPr="00E47DC6" w:rsidTr="00001B8F">
        <w:trPr>
          <w:cantSplit/>
          <w:trHeight w:val="138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/>
            <w:vAlign w:val="center"/>
          </w:tcPr>
          <w:p w:rsidR="00001B8F" w:rsidRPr="003B622D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28" w:type="pct"/>
            <w:gridSpan w:val="2"/>
            <w:vMerge/>
            <w:shd w:val="clear" w:color="auto" w:fill="auto"/>
            <w:noWrap/>
            <w:vAlign w:val="center"/>
          </w:tcPr>
          <w:p w:rsidR="00001B8F" w:rsidRPr="00125F4B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6"/>
                <w:szCs w:val="16"/>
              </w:rPr>
            </w:pPr>
          </w:p>
        </w:tc>
        <w:tc>
          <w:tcPr>
            <w:tcW w:w="152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3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6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001B8F" w:rsidRPr="00E47DC6" w:rsidTr="00001B8F">
        <w:trPr>
          <w:cantSplit/>
          <w:trHeight w:val="325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 w:val="restart"/>
            <w:vAlign w:val="center"/>
          </w:tcPr>
          <w:p w:rsidR="00001B8F" w:rsidRPr="003B622D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ОП09</w:t>
            </w:r>
          </w:p>
        </w:tc>
        <w:tc>
          <w:tcPr>
            <w:tcW w:w="528" w:type="pct"/>
            <w:gridSpan w:val="2"/>
            <w:vMerge w:val="restart"/>
            <w:shd w:val="clear" w:color="auto" w:fill="auto"/>
            <w:noWrap/>
            <w:vAlign w:val="center"/>
          </w:tcPr>
          <w:p w:rsidR="00001B8F" w:rsidRPr="00125F4B" w:rsidRDefault="00001B8F" w:rsidP="00001B8F">
            <w:pPr>
              <w:spacing w:after="0" w:line="240" w:lineRule="auto"/>
              <w:rPr>
                <w:b/>
                <w:sz w:val="16"/>
                <w:szCs w:val="16"/>
              </w:rPr>
            </w:pPr>
            <w:proofErr w:type="spellStart"/>
            <w:r w:rsidRPr="00125F4B">
              <w:rPr>
                <w:rFonts w:eastAsia="Times New Roman"/>
                <w:spacing w:val="1"/>
                <w:sz w:val="16"/>
                <w:szCs w:val="16"/>
                <w:lang w:val="en-US"/>
              </w:rPr>
              <w:t>Ф</w:t>
            </w:r>
            <w:r w:rsidRPr="00125F4B">
              <w:rPr>
                <w:rFonts w:eastAsia="Times New Roman"/>
                <w:spacing w:val="-1"/>
                <w:sz w:val="16"/>
                <w:szCs w:val="16"/>
                <w:lang w:val="en-US"/>
              </w:rPr>
              <w:t>и</w:t>
            </w:r>
            <w:r w:rsidRPr="00125F4B">
              <w:rPr>
                <w:rFonts w:eastAsia="Times New Roman"/>
                <w:spacing w:val="1"/>
                <w:sz w:val="16"/>
                <w:szCs w:val="16"/>
                <w:lang w:val="en-US"/>
              </w:rPr>
              <w:t>з</w:t>
            </w:r>
            <w:r w:rsidRPr="00125F4B">
              <w:rPr>
                <w:rFonts w:eastAsia="Times New Roman"/>
                <w:spacing w:val="-1"/>
                <w:sz w:val="16"/>
                <w:szCs w:val="16"/>
                <w:lang w:val="en-US"/>
              </w:rPr>
              <w:t>и</w:t>
            </w:r>
            <w:r w:rsidRPr="00125F4B">
              <w:rPr>
                <w:rFonts w:eastAsia="Times New Roman"/>
                <w:spacing w:val="1"/>
                <w:sz w:val="16"/>
                <w:szCs w:val="16"/>
                <w:lang w:val="en-US"/>
              </w:rPr>
              <w:t>ч</w:t>
            </w:r>
            <w:r w:rsidRPr="00125F4B">
              <w:rPr>
                <w:rFonts w:eastAsia="Times New Roman"/>
                <w:sz w:val="16"/>
                <w:szCs w:val="16"/>
                <w:lang w:val="en-US"/>
              </w:rPr>
              <w:t>ес</w:t>
            </w:r>
            <w:r w:rsidRPr="00125F4B">
              <w:rPr>
                <w:rFonts w:eastAsia="Times New Roman"/>
                <w:spacing w:val="-1"/>
                <w:sz w:val="16"/>
                <w:szCs w:val="16"/>
                <w:lang w:val="en-US"/>
              </w:rPr>
              <w:t>к</w:t>
            </w:r>
            <w:r w:rsidRPr="00125F4B">
              <w:rPr>
                <w:rFonts w:eastAsia="Times New Roman"/>
                <w:spacing w:val="3"/>
                <w:sz w:val="16"/>
                <w:szCs w:val="16"/>
                <w:lang w:val="en-US"/>
              </w:rPr>
              <w:t>а</w:t>
            </w:r>
            <w:r w:rsidRPr="00125F4B">
              <w:rPr>
                <w:rFonts w:eastAsia="Times New Roman"/>
                <w:sz w:val="16"/>
                <w:szCs w:val="16"/>
                <w:lang w:val="en-US"/>
              </w:rPr>
              <w:t>я</w:t>
            </w:r>
            <w:proofErr w:type="spellEnd"/>
            <w:r w:rsidRPr="00125F4B">
              <w:rPr>
                <w:rFonts w:eastAsia="Times New Roman"/>
                <w:spacing w:val="-10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125F4B">
              <w:rPr>
                <w:rFonts w:eastAsia="Times New Roman"/>
                <w:spacing w:val="2"/>
                <w:sz w:val="16"/>
                <w:szCs w:val="16"/>
                <w:lang w:val="en-US"/>
              </w:rPr>
              <w:t>к</w:t>
            </w:r>
            <w:r w:rsidRPr="00125F4B">
              <w:rPr>
                <w:rFonts w:eastAsia="Times New Roman"/>
                <w:spacing w:val="-1"/>
                <w:sz w:val="16"/>
                <w:szCs w:val="16"/>
                <w:lang w:val="en-US"/>
              </w:rPr>
              <w:t>ул</w:t>
            </w:r>
            <w:r w:rsidRPr="00125F4B">
              <w:rPr>
                <w:rFonts w:eastAsia="Times New Roman"/>
                <w:spacing w:val="3"/>
                <w:sz w:val="16"/>
                <w:szCs w:val="16"/>
                <w:lang w:val="en-US"/>
              </w:rPr>
              <w:t>ь</w:t>
            </w:r>
            <w:r w:rsidRPr="00125F4B">
              <w:rPr>
                <w:rFonts w:eastAsia="Times New Roman"/>
                <w:spacing w:val="2"/>
                <w:sz w:val="16"/>
                <w:szCs w:val="16"/>
                <w:lang w:val="en-US"/>
              </w:rPr>
              <w:t>т</w:t>
            </w:r>
            <w:r w:rsidRPr="00125F4B">
              <w:rPr>
                <w:rFonts w:eastAsia="Times New Roman"/>
                <w:spacing w:val="-4"/>
                <w:sz w:val="16"/>
                <w:szCs w:val="16"/>
                <w:lang w:val="en-US"/>
              </w:rPr>
              <w:t>у</w:t>
            </w:r>
            <w:r w:rsidRPr="00125F4B">
              <w:rPr>
                <w:rFonts w:eastAsia="Times New Roman"/>
                <w:spacing w:val="1"/>
                <w:sz w:val="16"/>
                <w:szCs w:val="16"/>
                <w:lang w:val="en-US"/>
              </w:rPr>
              <w:t>р</w:t>
            </w:r>
            <w:r w:rsidRPr="00125F4B">
              <w:rPr>
                <w:rFonts w:eastAsia="Times New Roman"/>
                <w:sz w:val="16"/>
                <w:szCs w:val="16"/>
                <w:lang w:val="en-US"/>
              </w:rPr>
              <w:t>а</w:t>
            </w:r>
            <w:proofErr w:type="spellEnd"/>
          </w:p>
        </w:tc>
        <w:tc>
          <w:tcPr>
            <w:tcW w:w="152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-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1" w:type="pct"/>
            <w:gridSpan w:val="3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-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-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-</w:t>
            </w:r>
          </w:p>
        </w:tc>
        <w:tc>
          <w:tcPr>
            <w:tcW w:w="73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6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28</w:t>
            </w:r>
          </w:p>
        </w:tc>
      </w:tr>
      <w:tr w:rsidR="00001B8F" w:rsidRPr="00E47DC6" w:rsidTr="00001B8F">
        <w:trPr>
          <w:cantSplit/>
          <w:trHeight w:val="274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/>
            <w:vAlign w:val="center"/>
          </w:tcPr>
          <w:p w:rsidR="00001B8F" w:rsidRPr="003B622D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28" w:type="pct"/>
            <w:gridSpan w:val="2"/>
            <w:vMerge/>
            <w:shd w:val="clear" w:color="auto" w:fill="auto"/>
            <w:noWrap/>
            <w:vAlign w:val="center"/>
          </w:tcPr>
          <w:p w:rsidR="00001B8F" w:rsidRPr="00125F4B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6"/>
                <w:szCs w:val="16"/>
                <w:lang w:val="en-US"/>
              </w:rPr>
            </w:pPr>
          </w:p>
        </w:tc>
        <w:tc>
          <w:tcPr>
            <w:tcW w:w="152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3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6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001B8F" w:rsidRPr="00E47DC6" w:rsidTr="00001B8F">
        <w:trPr>
          <w:cantSplit/>
          <w:trHeight w:val="419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 w:val="restart"/>
            <w:vAlign w:val="center"/>
          </w:tcPr>
          <w:p w:rsidR="00001B8F" w:rsidRPr="003B622D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ОП012</w:t>
            </w:r>
          </w:p>
        </w:tc>
        <w:tc>
          <w:tcPr>
            <w:tcW w:w="528" w:type="pct"/>
            <w:gridSpan w:val="2"/>
            <w:vMerge w:val="restart"/>
            <w:shd w:val="clear" w:color="auto" w:fill="auto"/>
            <w:noWrap/>
            <w:vAlign w:val="center"/>
          </w:tcPr>
          <w:p w:rsidR="00001B8F" w:rsidRPr="00125F4B" w:rsidRDefault="00001B8F" w:rsidP="00001B8F">
            <w:pPr>
              <w:spacing w:after="0" w:line="240" w:lineRule="auto"/>
              <w:rPr>
                <w:b/>
                <w:sz w:val="16"/>
                <w:szCs w:val="16"/>
              </w:rPr>
            </w:pPr>
            <w:proofErr w:type="spellStart"/>
            <w:r w:rsidRPr="00125F4B">
              <w:rPr>
                <w:rFonts w:eastAsia="Times New Roman"/>
                <w:sz w:val="16"/>
                <w:szCs w:val="16"/>
                <w:lang w:val="en-US"/>
              </w:rPr>
              <w:t>Ос</w:t>
            </w:r>
            <w:r w:rsidRPr="00125F4B">
              <w:rPr>
                <w:rFonts w:eastAsia="Times New Roman"/>
                <w:spacing w:val="-1"/>
                <w:sz w:val="16"/>
                <w:szCs w:val="16"/>
                <w:lang w:val="en-US"/>
              </w:rPr>
              <w:t>н</w:t>
            </w:r>
            <w:r w:rsidRPr="00125F4B">
              <w:rPr>
                <w:rFonts w:eastAsia="Times New Roman"/>
                <w:spacing w:val="1"/>
                <w:sz w:val="16"/>
                <w:szCs w:val="16"/>
                <w:lang w:val="en-US"/>
              </w:rPr>
              <w:t>о</w:t>
            </w:r>
            <w:r w:rsidRPr="00125F4B">
              <w:rPr>
                <w:rFonts w:eastAsia="Times New Roman"/>
                <w:sz w:val="16"/>
                <w:szCs w:val="16"/>
                <w:lang w:val="en-US"/>
              </w:rPr>
              <w:t>вы</w:t>
            </w:r>
            <w:proofErr w:type="spellEnd"/>
            <w:r w:rsidRPr="00125F4B">
              <w:rPr>
                <w:rFonts w:eastAsia="Times New Roman"/>
                <w:spacing w:val="-6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125F4B">
              <w:rPr>
                <w:rFonts w:eastAsia="Times New Roman"/>
                <w:spacing w:val="1"/>
                <w:sz w:val="16"/>
                <w:szCs w:val="16"/>
                <w:lang w:val="en-US"/>
              </w:rPr>
              <w:t>р</w:t>
            </w:r>
            <w:r w:rsidRPr="00125F4B">
              <w:rPr>
                <w:rFonts w:eastAsia="Times New Roman"/>
                <w:spacing w:val="-1"/>
                <w:sz w:val="16"/>
                <w:szCs w:val="16"/>
                <w:lang w:val="en-US"/>
              </w:rPr>
              <w:t>и</w:t>
            </w:r>
            <w:r w:rsidRPr="00125F4B">
              <w:rPr>
                <w:rFonts w:eastAsia="Times New Roman"/>
                <w:sz w:val="16"/>
                <w:szCs w:val="16"/>
                <w:lang w:val="en-US"/>
              </w:rPr>
              <w:t>с</w:t>
            </w:r>
            <w:r w:rsidRPr="00125F4B">
              <w:rPr>
                <w:rFonts w:eastAsia="Times New Roman"/>
                <w:spacing w:val="1"/>
                <w:sz w:val="16"/>
                <w:szCs w:val="16"/>
                <w:lang w:val="en-US"/>
              </w:rPr>
              <w:t>о</w:t>
            </w:r>
            <w:r w:rsidRPr="00125F4B">
              <w:rPr>
                <w:rFonts w:eastAsia="Times New Roman"/>
                <w:sz w:val="16"/>
                <w:szCs w:val="16"/>
                <w:lang w:val="en-US"/>
              </w:rPr>
              <w:t>ва</w:t>
            </w:r>
            <w:r w:rsidRPr="00125F4B">
              <w:rPr>
                <w:rFonts w:eastAsia="Times New Roman"/>
                <w:spacing w:val="1"/>
                <w:sz w:val="16"/>
                <w:szCs w:val="16"/>
                <w:lang w:val="en-US"/>
              </w:rPr>
              <w:t>н</w:t>
            </w:r>
            <w:r w:rsidRPr="00125F4B">
              <w:rPr>
                <w:rFonts w:eastAsia="Times New Roman"/>
                <w:spacing w:val="-1"/>
                <w:sz w:val="16"/>
                <w:szCs w:val="16"/>
                <w:lang w:val="en-US"/>
              </w:rPr>
              <w:t>и</w:t>
            </w:r>
            <w:r w:rsidRPr="00125F4B">
              <w:rPr>
                <w:rFonts w:eastAsia="Times New Roman"/>
                <w:sz w:val="16"/>
                <w:szCs w:val="16"/>
                <w:lang w:val="en-US"/>
              </w:rPr>
              <w:t>я</w:t>
            </w:r>
            <w:proofErr w:type="spellEnd"/>
            <w:r w:rsidRPr="00125F4B">
              <w:rPr>
                <w:rFonts w:eastAsia="Times New Roman"/>
                <w:spacing w:val="-7"/>
                <w:sz w:val="16"/>
                <w:szCs w:val="16"/>
                <w:lang w:val="en-US"/>
              </w:rPr>
              <w:t xml:space="preserve"> </w:t>
            </w:r>
            <w:r w:rsidRPr="00125F4B">
              <w:rPr>
                <w:rFonts w:eastAsia="Times New Roman"/>
                <w:sz w:val="16"/>
                <w:szCs w:val="16"/>
                <w:lang w:val="en-US"/>
              </w:rPr>
              <w:t>и</w:t>
            </w:r>
            <w:r w:rsidRPr="00125F4B">
              <w:rPr>
                <w:rFonts w:eastAsia="Times New Roman"/>
                <w:spacing w:val="-2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125F4B">
              <w:rPr>
                <w:rFonts w:eastAsia="Times New Roman"/>
                <w:spacing w:val="-1"/>
                <w:sz w:val="16"/>
                <w:szCs w:val="16"/>
                <w:lang w:val="en-US"/>
              </w:rPr>
              <w:t>л</w:t>
            </w:r>
            <w:r w:rsidRPr="00125F4B">
              <w:rPr>
                <w:rFonts w:eastAsia="Times New Roman"/>
                <w:spacing w:val="3"/>
                <w:sz w:val="16"/>
                <w:szCs w:val="16"/>
                <w:lang w:val="en-US"/>
              </w:rPr>
              <w:t>е</w:t>
            </w:r>
            <w:r w:rsidRPr="00125F4B">
              <w:rPr>
                <w:rFonts w:eastAsia="Times New Roman"/>
                <w:spacing w:val="-1"/>
                <w:sz w:val="16"/>
                <w:szCs w:val="16"/>
                <w:lang w:val="en-US"/>
              </w:rPr>
              <w:t>п</w:t>
            </w:r>
            <w:r w:rsidRPr="00125F4B">
              <w:rPr>
                <w:rFonts w:eastAsia="Times New Roman"/>
                <w:spacing w:val="2"/>
                <w:sz w:val="16"/>
                <w:szCs w:val="16"/>
                <w:lang w:val="en-US"/>
              </w:rPr>
              <w:t>к</w:t>
            </w:r>
            <w:r w:rsidRPr="00125F4B">
              <w:rPr>
                <w:rFonts w:eastAsia="Times New Roman"/>
                <w:sz w:val="16"/>
                <w:szCs w:val="16"/>
                <w:lang w:val="en-US"/>
              </w:rPr>
              <w:t>и</w:t>
            </w:r>
            <w:proofErr w:type="spellEnd"/>
          </w:p>
        </w:tc>
        <w:tc>
          <w:tcPr>
            <w:tcW w:w="152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1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81" w:type="pct"/>
            <w:gridSpan w:val="3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4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1-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5" w:type="pct"/>
            <w:shd w:val="clear" w:color="auto" w:fill="808080" w:themeFill="background1" w:themeFillShade="8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6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28</w:t>
            </w:r>
          </w:p>
        </w:tc>
      </w:tr>
      <w:tr w:rsidR="00001B8F" w:rsidRPr="00E47DC6" w:rsidTr="00001B8F">
        <w:trPr>
          <w:cantSplit/>
          <w:trHeight w:val="283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/>
            <w:vAlign w:val="center"/>
          </w:tcPr>
          <w:p w:rsidR="00001B8F" w:rsidRPr="003B622D" w:rsidRDefault="00001B8F" w:rsidP="00001B8F">
            <w:pPr>
              <w:spacing w:after="0" w:line="240" w:lineRule="auto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28" w:type="pct"/>
            <w:gridSpan w:val="2"/>
            <w:vMerge/>
            <w:shd w:val="clear" w:color="auto" w:fill="auto"/>
            <w:noWrap/>
            <w:vAlign w:val="center"/>
          </w:tcPr>
          <w:p w:rsidR="00001B8F" w:rsidRPr="00125F4B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6"/>
                <w:szCs w:val="16"/>
                <w:lang w:val="en-US"/>
              </w:rPr>
            </w:pPr>
          </w:p>
        </w:tc>
        <w:tc>
          <w:tcPr>
            <w:tcW w:w="152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3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6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001B8F" w:rsidRPr="00E47DC6" w:rsidTr="00001B8F">
        <w:trPr>
          <w:cantSplit/>
          <w:trHeight w:val="415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 w:val="restart"/>
            <w:vAlign w:val="center"/>
          </w:tcPr>
          <w:p w:rsidR="00001B8F" w:rsidRPr="003B622D" w:rsidRDefault="00001B8F" w:rsidP="00001B8F">
            <w:pPr>
              <w:spacing w:after="0" w:line="240" w:lineRule="auto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ОП13</w:t>
            </w:r>
          </w:p>
        </w:tc>
        <w:tc>
          <w:tcPr>
            <w:tcW w:w="528" w:type="pct"/>
            <w:gridSpan w:val="2"/>
            <w:vMerge w:val="restart"/>
            <w:shd w:val="clear" w:color="auto" w:fill="auto"/>
            <w:noWrap/>
            <w:vAlign w:val="center"/>
          </w:tcPr>
          <w:p w:rsidR="00001B8F" w:rsidRPr="00125F4B" w:rsidRDefault="00001B8F" w:rsidP="00001B8F">
            <w:pPr>
              <w:widowControl w:val="0"/>
              <w:spacing w:after="0" w:line="222" w:lineRule="exact"/>
              <w:ind w:right="-20"/>
              <w:rPr>
                <w:rFonts w:eastAsia="Times New Roman"/>
                <w:sz w:val="16"/>
                <w:szCs w:val="16"/>
              </w:rPr>
            </w:pPr>
            <w:r w:rsidRPr="00125F4B">
              <w:rPr>
                <w:rFonts w:eastAsia="Times New Roman"/>
                <w:spacing w:val="1"/>
                <w:sz w:val="16"/>
                <w:szCs w:val="16"/>
              </w:rPr>
              <w:t>Э</w:t>
            </w:r>
            <w:r w:rsidRPr="00125F4B">
              <w:rPr>
                <w:rFonts w:eastAsia="Times New Roman"/>
                <w:sz w:val="16"/>
                <w:szCs w:val="16"/>
              </w:rPr>
              <w:t>с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т</w:t>
            </w:r>
            <w:r w:rsidRPr="00125F4B">
              <w:rPr>
                <w:rFonts w:eastAsia="Times New Roman"/>
                <w:sz w:val="16"/>
                <w:szCs w:val="16"/>
              </w:rPr>
              <w:t>е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т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и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к</w:t>
            </w:r>
            <w:r w:rsidRPr="00125F4B">
              <w:rPr>
                <w:rFonts w:eastAsia="Times New Roman"/>
                <w:sz w:val="16"/>
                <w:szCs w:val="16"/>
              </w:rPr>
              <w:t>а</w:t>
            </w:r>
            <w:r w:rsidRPr="00125F4B">
              <w:rPr>
                <w:rFonts w:eastAsia="Times New Roman"/>
                <w:spacing w:val="-7"/>
                <w:sz w:val="16"/>
                <w:szCs w:val="16"/>
              </w:rPr>
              <w:t xml:space="preserve"> </w:t>
            </w:r>
            <w:r w:rsidRPr="00125F4B">
              <w:rPr>
                <w:rFonts w:eastAsia="Times New Roman"/>
                <w:sz w:val="16"/>
                <w:szCs w:val="16"/>
              </w:rPr>
              <w:t>и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 xml:space="preserve"> 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ди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з</w:t>
            </w:r>
            <w:r w:rsidRPr="00125F4B">
              <w:rPr>
                <w:rFonts w:eastAsia="Times New Roman"/>
                <w:spacing w:val="3"/>
                <w:sz w:val="16"/>
                <w:szCs w:val="16"/>
              </w:rPr>
              <w:t>а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й</w:t>
            </w:r>
            <w:r w:rsidRPr="00125F4B">
              <w:rPr>
                <w:rFonts w:eastAsia="Times New Roman"/>
                <w:sz w:val="16"/>
                <w:szCs w:val="16"/>
              </w:rPr>
              <w:t>н</w:t>
            </w:r>
            <w:r w:rsidRPr="00125F4B">
              <w:rPr>
                <w:rFonts w:eastAsia="Times New Roman"/>
                <w:spacing w:val="-7"/>
                <w:sz w:val="16"/>
                <w:szCs w:val="16"/>
              </w:rPr>
              <w:t xml:space="preserve"> </w:t>
            </w:r>
            <w:r w:rsidRPr="00125F4B">
              <w:rPr>
                <w:rFonts w:eastAsia="Times New Roman"/>
                <w:sz w:val="16"/>
                <w:szCs w:val="16"/>
              </w:rPr>
              <w:t>в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 xml:space="preserve"> 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оформл</w:t>
            </w:r>
            <w:r w:rsidRPr="00125F4B">
              <w:rPr>
                <w:rFonts w:eastAsia="Times New Roman"/>
                <w:sz w:val="16"/>
                <w:szCs w:val="16"/>
              </w:rPr>
              <w:t>е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 xml:space="preserve">ние </w:t>
            </w:r>
            <w:r w:rsidRPr="00125F4B">
              <w:rPr>
                <w:rFonts w:eastAsia="Times New Roman"/>
                <w:spacing w:val="2"/>
                <w:sz w:val="16"/>
                <w:szCs w:val="16"/>
              </w:rPr>
              <w:t>к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ул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и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н</w:t>
            </w:r>
            <w:r w:rsidRPr="00125F4B">
              <w:rPr>
                <w:rFonts w:eastAsia="Times New Roman"/>
                <w:sz w:val="16"/>
                <w:szCs w:val="16"/>
              </w:rPr>
              <w:t>а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р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н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о</w:t>
            </w:r>
            <w:r w:rsidRPr="00125F4B">
              <w:rPr>
                <w:rFonts w:eastAsia="Times New Roman"/>
                <w:sz w:val="16"/>
                <w:szCs w:val="16"/>
              </w:rPr>
              <w:t>й</w:t>
            </w:r>
            <w:r w:rsidRPr="00125F4B">
              <w:rPr>
                <w:rFonts w:eastAsia="Times New Roman"/>
                <w:spacing w:val="-8"/>
                <w:sz w:val="16"/>
                <w:szCs w:val="16"/>
              </w:rPr>
              <w:t xml:space="preserve"> </w:t>
            </w:r>
            <w:r w:rsidRPr="00125F4B">
              <w:rPr>
                <w:rFonts w:eastAsia="Times New Roman"/>
                <w:sz w:val="16"/>
                <w:szCs w:val="16"/>
              </w:rPr>
              <w:t>и</w:t>
            </w:r>
            <w:r w:rsidRPr="00125F4B">
              <w:rPr>
                <w:rFonts w:eastAsia="Times New Roman"/>
                <w:spacing w:val="-2"/>
                <w:sz w:val="16"/>
                <w:szCs w:val="16"/>
              </w:rPr>
              <w:t xml:space="preserve"> 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к</w:t>
            </w:r>
            <w:r w:rsidRPr="00125F4B">
              <w:rPr>
                <w:rFonts w:eastAsia="Times New Roman"/>
                <w:spacing w:val="4"/>
                <w:sz w:val="16"/>
                <w:szCs w:val="16"/>
              </w:rPr>
              <w:t>о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н</w:t>
            </w:r>
            <w:r w:rsidRPr="00125F4B">
              <w:rPr>
                <w:rFonts w:eastAsia="Times New Roman"/>
                <w:spacing w:val="2"/>
                <w:sz w:val="16"/>
                <w:szCs w:val="16"/>
              </w:rPr>
              <w:t>д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ит</w:t>
            </w:r>
            <w:r w:rsidRPr="00125F4B">
              <w:rPr>
                <w:rFonts w:eastAsia="Times New Roman"/>
                <w:sz w:val="16"/>
                <w:szCs w:val="16"/>
              </w:rPr>
              <w:t>е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р</w:t>
            </w:r>
            <w:r w:rsidRPr="00125F4B">
              <w:rPr>
                <w:rFonts w:eastAsia="Times New Roman"/>
                <w:sz w:val="16"/>
                <w:szCs w:val="16"/>
              </w:rPr>
              <w:t>с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к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о</w:t>
            </w:r>
            <w:r w:rsidRPr="00125F4B">
              <w:rPr>
                <w:rFonts w:eastAsia="Times New Roman"/>
                <w:sz w:val="16"/>
                <w:szCs w:val="16"/>
              </w:rPr>
              <w:t>й</w:t>
            </w:r>
          </w:p>
          <w:p w:rsidR="00001B8F" w:rsidRPr="00125F4B" w:rsidRDefault="00001B8F" w:rsidP="00001B8F">
            <w:pPr>
              <w:spacing w:after="0" w:line="240" w:lineRule="auto"/>
              <w:rPr>
                <w:b/>
                <w:sz w:val="16"/>
                <w:szCs w:val="16"/>
              </w:rPr>
            </w:pPr>
            <w:proofErr w:type="spellStart"/>
            <w:r w:rsidRPr="00125F4B">
              <w:rPr>
                <w:rFonts w:eastAsia="Times New Roman"/>
                <w:spacing w:val="-1"/>
                <w:sz w:val="16"/>
                <w:szCs w:val="16"/>
                <w:lang w:val="en-US"/>
              </w:rPr>
              <w:t>п</w:t>
            </w:r>
            <w:r w:rsidRPr="00125F4B">
              <w:rPr>
                <w:rFonts w:eastAsia="Times New Roman"/>
                <w:spacing w:val="1"/>
                <w:sz w:val="16"/>
                <w:szCs w:val="16"/>
                <w:lang w:val="en-US"/>
              </w:rPr>
              <w:t>ро</w:t>
            </w:r>
            <w:r w:rsidRPr="00125F4B">
              <w:rPr>
                <w:rFonts w:eastAsia="Times New Roman"/>
                <w:spacing w:val="2"/>
                <w:sz w:val="16"/>
                <w:szCs w:val="16"/>
                <w:lang w:val="en-US"/>
              </w:rPr>
              <w:t>д</w:t>
            </w:r>
            <w:r w:rsidRPr="00125F4B">
              <w:rPr>
                <w:rFonts w:eastAsia="Times New Roman"/>
                <w:spacing w:val="-1"/>
                <w:sz w:val="16"/>
                <w:szCs w:val="16"/>
                <w:lang w:val="en-US"/>
              </w:rPr>
              <w:t>ук</w:t>
            </w:r>
            <w:r w:rsidRPr="00125F4B">
              <w:rPr>
                <w:rFonts w:eastAsia="Times New Roman"/>
                <w:spacing w:val="1"/>
                <w:sz w:val="16"/>
                <w:szCs w:val="16"/>
                <w:lang w:val="en-US"/>
              </w:rPr>
              <w:t>ц</w:t>
            </w:r>
            <w:r w:rsidRPr="00125F4B">
              <w:rPr>
                <w:rFonts w:eastAsia="Times New Roman"/>
                <w:spacing w:val="-1"/>
                <w:sz w:val="16"/>
                <w:szCs w:val="16"/>
                <w:lang w:val="en-US"/>
              </w:rPr>
              <w:t>ии</w:t>
            </w:r>
            <w:proofErr w:type="spellEnd"/>
          </w:p>
        </w:tc>
        <w:tc>
          <w:tcPr>
            <w:tcW w:w="152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1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81" w:type="pct"/>
            <w:gridSpan w:val="3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4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</w:t>
            </w:r>
          </w:p>
        </w:tc>
        <w:tc>
          <w:tcPr>
            <w:tcW w:w="73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5" w:type="pct"/>
            <w:shd w:val="clear" w:color="auto" w:fill="808080" w:themeFill="background1" w:themeFillShade="8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6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</w:tr>
      <w:tr w:rsidR="00001B8F" w:rsidRPr="00E47DC6" w:rsidTr="00001B8F">
        <w:trPr>
          <w:cantSplit/>
          <w:trHeight w:val="265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/>
            <w:vAlign w:val="center"/>
          </w:tcPr>
          <w:p w:rsidR="00001B8F" w:rsidRPr="003B622D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28" w:type="pct"/>
            <w:gridSpan w:val="2"/>
            <w:vMerge/>
            <w:shd w:val="clear" w:color="auto" w:fill="auto"/>
            <w:noWrap/>
            <w:vAlign w:val="center"/>
          </w:tcPr>
          <w:p w:rsidR="00001B8F" w:rsidRPr="00913159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52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3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6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465B79" w:rsidRPr="00E47DC6" w:rsidTr="00001B8F">
        <w:trPr>
          <w:cantSplit/>
          <w:trHeight w:val="315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:rsidR="00001B8F" w:rsidRPr="003B622D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ПМ00</w:t>
            </w:r>
          </w:p>
        </w:tc>
        <w:tc>
          <w:tcPr>
            <w:tcW w:w="528" w:type="pct"/>
            <w:gridSpan w:val="2"/>
            <w:vMerge w:val="restart"/>
            <w:shd w:val="clear" w:color="auto" w:fill="D9D9D9" w:themeFill="background1" w:themeFillShade="D9"/>
            <w:noWrap/>
            <w:vAlign w:val="center"/>
          </w:tcPr>
          <w:p w:rsidR="00001B8F" w:rsidRPr="003B622D" w:rsidRDefault="00001B8F" w:rsidP="00001B8F">
            <w:pPr>
              <w:spacing w:after="0" w:line="240" w:lineRule="auto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Профессиональные модули</w:t>
            </w:r>
          </w:p>
        </w:tc>
        <w:tc>
          <w:tcPr>
            <w:tcW w:w="152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3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6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465B79" w:rsidRPr="00E47DC6" w:rsidTr="00001B8F">
        <w:trPr>
          <w:cantSplit/>
          <w:trHeight w:val="261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/>
            <w:shd w:val="clear" w:color="auto" w:fill="D9D9D9" w:themeFill="background1" w:themeFillShade="D9"/>
            <w:vAlign w:val="center"/>
          </w:tcPr>
          <w:p w:rsidR="00001B8F" w:rsidRPr="003B622D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28" w:type="pct"/>
            <w:gridSpan w:val="2"/>
            <w:vMerge/>
            <w:shd w:val="clear" w:color="auto" w:fill="D9D9D9" w:themeFill="background1" w:themeFillShade="D9"/>
            <w:noWrap/>
            <w:vAlign w:val="center"/>
          </w:tcPr>
          <w:p w:rsidR="00001B8F" w:rsidRPr="003B622D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  <w:lang w:val="en-US"/>
              </w:rPr>
            </w:pPr>
          </w:p>
        </w:tc>
        <w:tc>
          <w:tcPr>
            <w:tcW w:w="152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3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6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465B79" w:rsidRPr="00E47DC6" w:rsidTr="00001B8F">
        <w:trPr>
          <w:cantSplit/>
          <w:trHeight w:val="261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shd w:val="clear" w:color="auto" w:fill="D9D9D9" w:themeFill="background1" w:themeFillShade="D9"/>
            <w:vAlign w:val="center"/>
          </w:tcPr>
          <w:p w:rsidR="00001B8F" w:rsidRPr="003B622D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ПМ 03</w:t>
            </w:r>
          </w:p>
        </w:tc>
        <w:tc>
          <w:tcPr>
            <w:tcW w:w="528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4F65E6" w:rsidRDefault="00001B8F" w:rsidP="00001B8F">
            <w:pPr>
              <w:widowControl w:val="0"/>
              <w:spacing w:after="0" w:line="239" w:lineRule="auto"/>
              <w:rPr>
                <w:rFonts w:eastAsia="Times New Roman"/>
                <w:sz w:val="14"/>
                <w:szCs w:val="16"/>
              </w:rPr>
            </w:pPr>
            <w:r w:rsidRPr="004F65E6">
              <w:rPr>
                <w:rFonts w:eastAsia="Times New Roman"/>
                <w:b/>
                <w:bCs/>
                <w:spacing w:val="1"/>
                <w:sz w:val="14"/>
                <w:szCs w:val="16"/>
              </w:rPr>
              <w:t>П</w:t>
            </w:r>
            <w:r w:rsidRPr="004F65E6">
              <w:rPr>
                <w:rFonts w:eastAsia="Times New Roman"/>
                <w:b/>
                <w:bCs/>
                <w:sz w:val="14"/>
                <w:szCs w:val="16"/>
              </w:rPr>
              <w:t>ри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  <w:szCs w:val="16"/>
              </w:rPr>
              <w:t>г</w:t>
            </w:r>
            <w:r w:rsidRPr="004F65E6">
              <w:rPr>
                <w:rFonts w:eastAsia="Times New Roman"/>
                <w:b/>
                <w:bCs/>
                <w:spacing w:val="-1"/>
                <w:sz w:val="14"/>
                <w:szCs w:val="16"/>
              </w:rPr>
              <w:t>о</w:t>
            </w:r>
            <w:r w:rsidRPr="004F65E6">
              <w:rPr>
                <w:rFonts w:eastAsia="Times New Roman"/>
                <w:b/>
                <w:bCs/>
                <w:spacing w:val="3"/>
                <w:sz w:val="14"/>
                <w:szCs w:val="16"/>
              </w:rPr>
              <w:t>т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  <w:szCs w:val="16"/>
              </w:rPr>
              <w:t>о</w:t>
            </w:r>
            <w:r w:rsidRPr="004F65E6">
              <w:rPr>
                <w:rFonts w:eastAsia="Times New Roman"/>
                <w:b/>
                <w:bCs/>
                <w:sz w:val="14"/>
                <w:szCs w:val="16"/>
              </w:rPr>
              <w:t>в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  <w:szCs w:val="16"/>
              </w:rPr>
              <w:t>л</w:t>
            </w:r>
            <w:r w:rsidRPr="004F65E6">
              <w:rPr>
                <w:rFonts w:eastAsia="Times New Roman"/>
                <w:b/>
                <w:bCs/>
                <w:sz w:val="14"/>
                <w:szCs w:val="16"/>
              </w:rPr>
              <w:t>ение,</w:t>
            </w:r>
            <w:r w:rsidRPr="004F65E6">
              <w:rPr>
                <w:rFonts w:eastAsia="Times New Roman"/>
                <w:b/>
                <w:bCs/>
                <w:spacing w:val="-15"/>
                <w:sz w:val="14"/>
                <w:szCs w:val="16"/>
              </w:rPr>
              <w:t xml:space="preserve"> 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  <w:szCs w:val="16"/>
              </w:rPr>
              <w:t>о</w:t>
            </w:r>
            <w:r w:rsidRPr="004F65E6">
              <w:rPr>
                <w:rFonts w:eastAsia="Times New Roman"/>
                <w:b/>
                <w:bCs/>
                <w:spacing w:val="-1"/>
                <w:sz w:val="14"/>
                <w:szCs w:val="16"/>
              </w:rPr>
              <w:t>ф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  <w:szCs w:val="16"/>
              </w:rPr>
              <w:t>о</w:t>
            </w:r>
            <w:r w:rsidRPr="004F65E6">
              <w:rPr>
                <w:rFonts w:eastAsia="Times New Roman"/>
                <w:b/>
                <w:bCs/>
                <w:sz w:val="14"/>
                <w:szCs w:val="16"/>
              </w:rPr>
              <w:t>р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  <w:szCs w:val="16"/>
              </w:rPr>
              <w:t>мл</w:t>
            </w:r>
            <w:r w:rsidRPr="004F65E6">
              <w:rPr>
                <w:rFonts w:eastAsia="Times New Roman"/>
                <w:b/>
                <w:bCs/>
                <w:sz w:val="14"/>
                <w:szCs w:val="16"/>
              </w:rPr>
              <w:t>ение</w:t>
            </w:r>
            <w:r w:rsidRPr="004F65E6">
              <w:rPr>
                <w:rFonts w:eastAsia="Times New Roman"/>
                <w:b/>
                <w:bCs/>
                <w:spacing w:val="-10"/>
                <w:sz w:val="14"/>
                <w:szCs w:val="16"/>
              </w:rPr>
              <w:t xml:space="preserve"> </w:t>
            </w:r>
            <w:r w:rsidRPr="004F65E6">
              <w:rPr>
                <w:rFonts w:eastAsia="Times New Roman"/>
                <w:b/>
                <w:bCs/>
                <w:sz w:val="14"/>
                <w:szCs w:val="16"/>
              </w:rPr>
              <w:t>и п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  <w:szCs w:val="16"/>
              </w:rPr>
              <w:t>о</w:t>
            </w:r>
            <w:r w:rsidRPr="004F65E6">
              <w:rPr>
                <w:rFonts w:eastAsia="Times New Roman"/>
                <w:b/>
                <w:bCs/>
                <w:sz w:val="14"/>
                <w:szCs w:val="16"/>
              </w:rPr>
              <w:t>д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  <w:szCs w:val="16"/>
              </w:rPr>
              <w:t>г</w:t>
            </w:r>
            <w:r w:rsidRPr="004F65E6">
              <w:rPr>
                <w:rFonts w:eastAsia="Times New Roman"/>
                <w:b/>
                <w:bCs/>
                <w:spacing w:val="-1"/>
                <w:sz w:val="14"/>
                <w:szCs w:val="16"/>
              </w:rPr>
              <w:t>о</w:t>
            </w:r>
            <w:r w:rsidRPr="004F65E6">
              <w:rPr>
                <w:rFonts w:eastAsia="Times New Roman"/>
                <w:b/>
                <w:bCs/>
                <w:spacing w:val="3"/>
                <w:sz w:val="14"/>
                <w:szCs w:val="16"/>
              </w:rPr>
              <w:t>т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  <w:szCs w:val="16"/>
              </w:rPr>
              <w:t>о</w:t>
            </w:r>
            <w:r w:rsidRPr="004F65E6">
              <w:rPr>
                <w:rFonts w:eastAsia="Times New Roman"/>
                <w:b/>
                <w:bCs/>
                <w:sz w:val="14"/>
                <w:szCs w:val="16"/>
              </w:rPr>
              <w:t>вка</w:t>
            </w:r>
            <w:r w:rsidRPr="004F65E6">
              <w:rPr>
                <w:rFonts w:eastAsia="Times New Roman"/>
                <w:b/>
                <w:bCs/>
                <w:spacing w:val="-11"/>
                <w:sz w:val="14"/>
                <w:szCs w:val="16"/>
              </w:rPr>
              <w:t xml:space="preserve"> </w:t>
            </w:r>
            <w:r w:rsidRPr="004F65E6">
              <w:rPr>
                <w:rFonts w:eastAsia="Times New Roman"/>
                <w:b/>
                <w:bCs/>
                <w:sz w:val="14"/>
                <w:szCs w:val="16"/>
              </w:rPr>
              <w:t>к ре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  <w:szCs w:val="16"/>
              </w:rPr>
              <w:t>ал</w:t>
            </w:r>
            <w:r w:rsidRPr="004F65E6">
              <w:rPr>
                <w:rFonts w:eastAsia="Times New Roman"/>
                <w:b/>
                <w:bCs/>
                <w:sz w:val="14"/>
                <w:szCs w:val="16"/>
              </w:rPr>
              <w:t>и</w:t>
            </w:r>
            <w:r w:rsidRPr="004F65E6">
              <w:rPr>
                <w:rFonts w:eastAsia="Times New Roman"/>
                <w:b/>
                <w:bCs/>
                <w:spacing w:val="-1"/>
                <w:sz w:val="14"/>
                <w:szCs w:val="16"/>
              </w:rPr>
              <w:t>з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  <w:szCs w:val="16"/>
              </w:rPr>
              <w:t>а</w:t>
            </w:r>
            <w:r w:rsidRPr="004F65E6">
              <w:rPr>
                <w:rFonts w:eastAsia="Times New Roman"/>
                <w:b/>
                <w:bCs/>
                <w:sz w:val="14"/>
                <w:szCs w:val="16"/>
              </w:rPr>
              <w:t xml:space="preserve">ции </w:t>
            </w:r>
            <w:r w:rsidRPr="004F65E6">
              <w:rPr>
                <w:rFonts w:eastAsia="Times New Roman"/>
                <w:b/>
                <w:bCs/>
                <w:spacing w:val="-1"/>
                <w:sz w:val="14"/>
                <w:szCs w:val="16"/>
              </w:rPr>
              <w:t>х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  <w:szCs w:val="16"/>
              </w:rPr>
              <w:t>оло</w:t>
            </w:r>
            <w:r w:rsidRPr="004F65E6">
              <w:rPr>
                <w:rFonts w:eastAsia="Times New Roman"/>
                <w:b/>
                <w:bCs/>
                <w:sz w:val="14"/>
                <w:szCs w:val="16"/>
              </w:rPr>
              <w:t>дных</w:t>
            </w:r>
            <w:r w:rsidRPr="004F65E6">
              <w:rPr>
                <w:rFonts w:eastAsia="Times New Roman"/>
                <w:b/>
                <w:bCs/>
                <w:spacing w:val="-10"/>
                <w:sz w:val="14"/>
                <w:szCs w:val="16"/>
              </w:rPr>
              <w:t xml:space="preserve"> 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  <w:szCs w:val="16"/>
              </w:rPr>
              <w:t>бл</w:t>
            </w:r>
            <w:r w:rsidRPr="004F65E6">
              <w:rPr>
                <w:rFonts w:eastAsia="Times New Roman"/>
                <w:b/>
                <w:bCs/>
                <w:spacing w:val="-1"/>
                <w:sz w:val="14"/>
                <w:szCs w:val="16"/>
              </w:rPr>
              <w:t>ю</w:t>
            </w:r>
            <w:r w:rsidRPr="004F65E6">
              <w:rPr>
                <w:rFonts w:eastAsia="Times New Roman"/>
                <w:b/>
                <w:bCs/>
                <w:sz w:val="14"/>
                <w:szCs w:val="16"/>
              </w:rPr>
              <w:t>д,</w:t>
            </w:r>
            <w:r w:rsidRPr="004F65E6">
              <w:rPr>
                <w:rFonts w:eastAsia="Times New Roman"/>
                <w:b/>
                <w:bCs/>
                <w:spacing w:val="-4"/>
                <w:sz w:val="14"/>
                <w:szCs w:val="16"/>
              </w:rPr>
              <w:t xml:space="preserve"> </w:t>
            </w:r>
            <w:r w:rsidRPr="004F65E6">
              <w:rPr>
                <w:rFonts w:eastAsia="Times New Roman"/>
                <w:b/>
                <w:bCs/>
                <w:sz w:val="14"/>
                <w:szCs w:val="16"/>
              </w:rPr>
              <w:t>к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  <w:szCs w:val="16"/>
              </w:rPr>
              <w:t>ул</w:t>
            </w:r>
            <w:r w:rsidRPr="004F65E6">
              <w:rPr>
                <w:rFonts w:eastAsia="Times New Roman"/>
                <w:b/>
                <w:bCs/>
                <w:sz w:val="14"/>
                <w:szCs w:val="16"/>
              </w:rPr>
              <w:t>и</w:t>
            </w:r>
            <w:r w:rsidRPr="004F65E6">
              <w:rPr>
                <w:rFonts w:eastAsia="Times New Roman"/>
                <w:b/>
                <w:bCs/>
                <w:sz w:val="14"/>
                <w:szCs w:val="16"/>
              </w:rPr>
              <w:t>н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  <w:szCs w:val="16"/>
              </w:rPr>
              <w:t>а</w:t>
            </w:r>
            <w:r w:rsidRPr="004F65E6">
              <w:rPr>
                <w:rFonts w:eastAsia="Times New Roman"/>
                <w:b/>
                <w:bCs/>
                <w:sz w:val="14"/>
                <w:szCs w:val="16"/>
              </w:rPr>
              <w:t>рных</w:t>
            </w:r>
          </w:p>
          <w:p w:rsidR="00001B8F" w:rsidRPr="003B622D" w:rsidRDefault="00001B8F" w:rsidP="00001B8F">
            <w:pPr>
              <w:spacing w:after="0" w:line="240" w:lineRule="auto"/>
              <w:rPr>
                <w:rFonts w:eastAsia="Times New Roman"/>
                <w:b/>
                <w:color w:val="000000"/>
                <w:w w:val="90"/>
                <w:sz w:val="10"/>
                <w:szCs w:val="12"/>
                <w:lang w:val="en-US"/>
              </w:rPr>
            </w:pPr>
            <w:proofErr w:type="spellStart"/>
            <w:r w:rsidRPr="004F65E6">
              <w:rPr>
                <w:rFonts w:eastAsia="Times New Roman"/>
                <w:b/>
                <w:bCs/>
                <w:sz w:val="14"/>
                <w:szCs w:val="16"/>
                <w:lang w:val="en-US"/>
              </w:rPr>
              <w:t>и</w:t>
            </w:r>
            <w:r w:rsidRPr="004F65E6">
              <w:rPr>
                <w:rFonts w:eastAsia="Times New Roman"/>
                <w:b/>
                <w:bCs/>
                <w:spacing w:val="-1"/>
                <w:sz w:val="14"/>
                <w:szCs w:val="16"/>
                <w:lang w:val="en-US"/>
              </w:rPr>
              <w:t>з</w:t>
            </w:r>
            <w:r w:rsidRPr="004F65E6">
              <w:rPr>
                <w:rFonts w:eastAsia="Times New Roman"/>
                <w:b/>
                <w:bCs/>
                <w:sz w:val="14"/>
                <w:szCs w:val="16"/>
                <w:lang w:val="en-US"/>
              </w:rPr>
              <w:t>де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  <w:szCs w:val="16"/>
                <w:lang w:val="en-US"/>
              </w:rPr>
              <w:t>л</w:t>
            </w:r>
            <w:r w:rsidRPr="004F65E6">
              <w:rPr>
                <w:rFonts w:eastAsia="Times New Roman"/>
                <w:b/>
                <w:bCs/>
                <w:sz w:val="14"/>
                <w:szCs w:val="16"/>
                <w:lang w:val="en-US"/>
              </w:rPr>
              <w:t>ий</w:t>
            </w:r>
            <w:proofErr w:type="spellEnd"/>
            <w:r w:rsidRPr="004F65E6">
              <w:rPr>
                <w:rFonts w:eastAsia="Times New Roman"/>
                <w:b/>
                <w:bCs/>
                <w:sz w:val="14"/>
                <w:szCs w:val="16"/>
                <w:lang w:val="en-US"/>
              </w:rPr>
              <w:t>,</w:t>
            </w:r>
            <w:r w:rsidRPr="004F65E6">
              <w:rPr>
                <w:rFonts w:eastAsia="Times New Roman"/>
                <w:b/>
                <w:bCs/>
                <w:spacing w:val="-7"/>
                <w:sz w:val="14"/>
                <w:szCs w:val="16"/>
                <w:lang w:val="en-US"/>
              </w:rPr>
              <w:t xml:space="preserve"> </w:t>
            </w:r>
            <w:proofErr w:type="spellStart"/>
            <w:r w:rsidRPr="004F65E6">
              <w:rPr>
                <w:rFonts w:eastAsia="Times New Roman"/>
                <w:b/>
                <w:bCs/>
                <w:spacing w:val="-1"/>
                <w:sz w:val="14"/>
                <w:szCs w:val="16"/>
                <w:lang w:val="en-US"/>
              </w:rPr>
              <w:t>з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  <w:szCs w:val="16"/>
                <w:lang w:val="en-US"/>
              </w:rPr>
              <w:t>а</w:t>
            </w:r>
            <w:r w:rsidRPr="004F65E6">
              <w:rPr>
                <w:rFonts w:eastAsia="Times New Roman"/>
                <w:b/>
                <w:bCs/>
                <w:sz w:val="14"/>
                <w:szCs w:val="16"/>
                <w:lang w:val="en-US"/>
              </w:rPr>
              <w:t>к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  <w:szCs w:val="16"/>
                <w:lang w:val="en-US"/>
              </w:rPr>
              <w:t>у</w:t>
            </w:r>
            <w:r w:rsidRPr="004F65E6">
              <w:rPr>
                <w:rFonts w:eastAsia="Times New Roman"/>
                <w:b/>
                <w:bCs/>
                <w:sz w:val="14"/>
                <w:szCs w:val="16"/>
                <w:lang w:val="en-US"/>
              </w:rPr>
              <w:t>с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  <w:szCs w:val="16"/>
                <w:lang w:val="en-US"/>
              </w:rPr>
              <w:t>о</w:t>
            </w:r>
            <w:r w:rsidRPr="004F65E6">
              <w:rPr>
                <w:rFonts w:eastAsia="Times New Roman"/>
                <w:b/>
                <w:bCs/>
                <w:sz w:val="14"/>
                <w:szCs w:val="16"/>
                <w:lang w:val="en-US"/>
              </w:rPr>
              <w:t>к</w:t>
            </w:r>
            <w:proofErr w:type="spellEnd"/>
            <w:r w:rsidRPr="004F65E6">
              <w:rPr>
                <w:rFonts w:eastAsia="Times New Roman"/>
                <w:b/>
                <w:bCs/>
                <w:spacing w:val="-6"/>
                <w:sz w:val="14"/>
                <w:szCs w:val="16"/>
                <w:lang w:val="en-US"/>
              </w:rPr>
              <w:t xml:space="preserve"> </w:t>
            </w:r>
            <w:proofErr w:type="spellStart"/>
            <w:r w:rsidRPr="004F65E6">
              <w:rPr>
                <w:rFonts w:eastAsia="Times New Roman"/>
                <w:b/>
                <w:bCs/>
                <w:sz w:val="14"/>
                <w:szCs w:val="16"/>
                <w:lang w:val="en-US"/>
              </w:rPr>
              <w:t>р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  <w:szCs w:val="16"/>
                <w:lang w:val="en-US"/>
              </w:rPr>
              <w:t>а</w:t>
            </w:r>
            <w:r w:rsidRPr="004F65E6">
              <w:rPr>
                <w:rFonts w:eastAsia="Times New Roman"/>
                <w:b/>
                <w:bCs/>
                <w:spacing w:val="-1"/>
                <w:sz w:val="14"/>
                <w:szCs w:val="16"/>
                <w:lang w:val="en-US"/>
              </w:rPr>
              <w:t>з</w:t>
            </w:r>
            <w:r w:rsidRPr="004F65E6">
              <w:rPr>
                <w:rFonts w:eastAsia="Times New Roman"/>
                <w:b/>
                <w:bCs/>
                <w:sz w:val="14"/>
                <w:szCs w:val="16"/>
                <w:lang w:val="en-US"/>
              </w:rPr>
              <w:t>н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  <w:szCs w:val="16"/>
                <w:lang w:val="en-US"/>
              </w:rPr>
              <w:t>ооб</w:t>
            </w:r>
            <w:r w:rsidRPr="004F65E6">
              <w:rPr>
                <w:rFonts w:eastAsia="Times New Roman"/>
                <w:b/>
                <w:bCs/>
                <w:spacing w:val="-3"/>
                <w:sz w:val="14"/>
                <w:szCs w:val="16"/>
                <w:lang w:val="en-US"/>
              </w:rPr>
              <w:t>р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  <w:szCs w:val="16"/>
                <w:lang w:val="en-US"/>
              </w:rPr>
              <w:t>а</w:t>
            </w:r>
            <w:r w:rsidRPr="004F65E6">
              <w:rPr>
                <w:rFonts w:eastAsia="Times New Roman"/>
                <w:b/>
                <w:bCs/>
                <w:spacing w:val="-1"/>
                <w:sz w:val="14"/>
                <w:szCs w:val="16"/>
                <w:lang w:val="en-US"/>
              </w:rPr>
              <w:t>з</w:t>
            </w:r>
            <w:r w:rsidRPr="004F65E6">
              <w:rPr>
                <w:rFonts w:eastAsia="Times New Roman"/>
                <w:b/>
                <w:bCs/>
                <w:sz w:val="14"/>
                <w:szCs w:val="16"/>
                <w:lang w:val="en-US"/>
              </w:rPr>
              <w:t>н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  <w:szCs w:val="16"/>
                <w:lang w:val="en-US"/>
              </w:rPr>
              <w:t>ог</w:t>
            </w:r>
            <w:r w:rsidRPr="004F65E6">
              <w:rPr>
                <w:rFonts w:eastAsia="Times New Roman"/>
                <w:b/>
                <w:bCs/>
                <w:sz w:val="14"/>
                <w:szCs w:val="16"/>
                <w:lang w:val="en-US"/>
              </w:rPr>
              <w:t>о</w:t>
            </w:r>
            <w:proofErr w:type="spellEnd"/>
            <w:r w:rsidRPr="004F65E6">
              <w:rPr>
                <w:rFonts w:eastAsia="Times New Roman"/>
                <w:b/>
                <w:bCs/>
                <w:sz w:val="14"/>
                <w:szCs w:val="16"/>
                <w:lang w:val="en-US"/>
              </w:rPr>
              <w:t xml:space="preserve"> </w:t>
            </w:r>
            <w:proofErr w:type="spellStart"/>
            <w:r w:rsidRPr="004F65E6">
              <w:rPr>
                <w:rFonts w:eastAsia="Times New Roman"/>
                <w:b/>
                <w:bCs/>
                <w:spacing w:val="1"/>
                <w:sz w:val="14"/>
                <w:szCs w:val="16"/>
                <w:lang w:val="en-US"/>
              </w:rPr>
              <w:t>а</w:t>
            </w:r>
            <w:r w:rsidRPr="004F65E6">
              <w:rPr>
                <w:rFonts w:eastAsia="Times New Roman"/>
                <w:b/>
                <w:bCs/>
                <w:sz w:val="14"/>
                <w:szCs w:val="16"/>
                <w:lang w:val="en-US"/>
              </w:rPr>
              <w:t>сс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  <w:szCs w:val="16"/>
                <w:lang w:val="en-US"/>
              </w:rPr>
              <w:t>о</w:t>
            </w:r>
            <w:r w:rsidRPr="004F65E6">
              <w:rPr>
                <w:rFonts w:eastAsia="Times New Roman"/>
                <w:b/>
                <w:bCs/>
                <w:spacing w:val="-3"/>
                <w:sz w:val="14"/>
                <w:szCs w:val="16"/>
                <w:lang w:val="en-US"/>
              </w:rPr>
              <w:t>р</w:t>
            </w:r>
            <w:r w:rsidRPr="004F65E6">
              <w:rPr>
                <w:rFonts w:eastAsia="Times New Roman"/>
                <w:b/>
                <w:bCs/>
                <w:spacing w:val="5"/>
                <w:sz w:val="14"/>
                <w:szCs w:val="16"/>
                <w:lang w:val="en-US"/>
              </w:rPr>
              <w:t>т</w:t>
            </w:r>
            <w:r w:rsidRPr="004F65E6">
              <w:rPr>
                <w:rFonts w:eastAsia="Times New Roman"/>
                <w:b/>
                <w:bCs/>
                <w:spacing w:val="-2"/>
                <w:sz w:val="14"/>
                <w:szCs w:val="16"/>
                <w:lang w:val="en-US"/>
              </w:rPr>
              <w:t>и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  <w:szCs w:val="16"/>
                <w:lang w:val="en-US"/>
              </w:rPr>
              <w:t>м</w:t>
            </w:r>
            <w:r w:rsidRPr="004F65E6">
              <w:rPr>
                <w:rFonts w:eastAsia="Times New Roman"/>
                <w:b/>
                <w:bCs/>
                <w:sz w:val="14"/>
                <w:szCs w:val="16"/>
                <w:lang w:val="en-US"/>
              </w:rPr>
              <w:t>е</w:t>
            </w:r>
            <w:r w:rsidRPr="004F65E6">
              <w:rPr>
                <w:rFonts w:eastAsia="Times New Roman"/>
                <w:b/>
                <w:bCs/>
                <w:spacing w:val="-2"/>
                <w:sz w:val="14"/>
                <w:szCs w:val="16"/>
                <w:lang w:val="en-US"/>
              </w:rPr>
              <w:t>н</w:t>
            </w:r>
            <w:r w:rsidRPr="004F65E6">
              <w:rPr>
                <w:rFonts w:eastAsia="Times New Roman"/>
                <w:b/>
                <w:bCs/>
                <w:spacing w:val="3"/>
                <w:sz w:val="14"/>
                <w:szCs w:val="16"/>
                <w:lang w:val="en-US"/>
              </w:rPr>
              <w:t>т</w:t>
            </w:r>
            <w:r w:rsidRPr="004F65E6">
              <w:rPr>
                <w:rFonts w:eastAsia="Times New Roman"/>
                <w:b/>
                <w:bCs/>
                <w:sz w:val="14"/>
                <w:szCs w:val="16"/>
                <w:lang w:val="en-US"/>
              </w:rPr>
              <w:t>а</w:t>
            </w:r>
            <w:proofErr w:type="spellEnd"/>
          </w:p>
        </w:tc>
        <w:tc>
          <w:tcPr>
            <w:tcW w:w="152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3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6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001B8F" w:rsidRPr="00E47DC6" w:rsidTr="00001B8F">
        <w:trPr>
          <w:cantSplit/>
          <w:trHeight w:val="270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 w:val="restar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МДК</w:t>
            </w:r>
          </w:p>
          <w:p w:rsidR="00001B8F" w:rsidRPr="003B622D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03.01</w:t>
            </w:r>
          </w:p>
        </w:tc>
        <w:tc>
          <w:tcPr>
            <w:tcW w:w="528" w:type="pct"/>
            <w:gridSpan w:val="2"/>
            <w:vMerge w:val="restart"/>
            <w:shd w:val="clear" w:color="auto" w:fill="auto"/>
            <w:noWrap/>
            <w:vAlign w:val="center"/>
          </w:tcPr>
          <w:p w:rsidR="00001B8F" w:rsidRPr="00125F4B" w:rsidRDefault="00001B8F" w:rsidP="00001B8F">
            <w:pPr>
              <w:widowControl w:val="0"/>
              <w:spacing w:after="0" w:line="222" w:lineRule="exact"/>
              <w:ind w:right="-20"/>
              <w:rPr>
                <w:rFonts w:eastAsia="Times New Roman"/>
                <w:sz w:val="16"/>
                <w:szCs w:val="16"/>
              </w:rPr>
            </w:pPr>
            <w:r w:rsidRPr="00125F4B">
              <w:rPr>
                <w:rFonts w:eastAsia="Times New Roman"/>
                <w:sz w:val="16"/>
                <w:szCs w:val="16"/>
              </w:rPr>
              <w:t>О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р</w:t>
            </w:r>
            <w:r w:rsidRPr="00125F4B">
              <w:rPr>
                <w:rFonts w:eastAsia="Times New Roman"/>
                <w:sz w:val="16"/>
                <w:szCs w:val="16"/>
              </w:rPr>
              <w:t>га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ни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з</w:t>
            </w:r>
            <w:r w:rsidRPr="00125F4B">
              <w:rPr>
                <w:rFonts w:eastAsia="Times New Roman"/>
                <w:spacing w:val="3"/>
                <w:sz w:val="16"/>
                <w:szCs w:val="16"/>
              </w:rPr>
              <w:t>а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ц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и</w:t>
            </w:r>
            <w:r w:rsidRPr="00125F4B">
              <w:rPr>
                <w:rFonts w:eastAsia="Times New Roman"/>
                <w:sz w:val="16"/>
                <w:szCs w:val="16"/>
              </w:rPr>
              <w:t>я</w:t>
            </w:r>
            <w:r w:rsidRPr="00125F4B">
              <w:rPr>
                <w:rFonts w:eastAsia="Times New Roman"/>
                <w:spacing w:val="-11"/>
                <w:sz w:val="16"/>
                <w:szCs w:val="16"/>
              </w:rPr>
              <w:t xml:space="preserve"> 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п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ри</w:t>
            </w:r>
            <w:r w:rsidRPr="00125F4B">
              <w:rPr>
                <w:rFonts w:eastAsia="Times New Roman"/>
                <w:sz w:val="16"/>
                <w:szCs w:val="16"/>
              </w:rPr>
              <w:t>г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о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т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о</w:t>
            </w:r>
            <w:r w:rsidRPr="00125F4B">
              <w:rPr>
                <w:rFonts w:eastAsia="Times New Roman"/>
                <w:sz w:val="16"/>
                <w:szCs w:val="16"/>
              </w:rPr>
              <w:t>в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л</w:t>
            </w:r>
            <w:r w:rsidRPr="00125F4B">
              <w:rPr>
                <w:rFonts w:eastAsia="Times New Roman"/>
                <w:spacing w:val="3"/>
                <w:sz w:val="16"/>
                <w:szCs w:val="16"/>
              </w:rPr>
              <w:t>е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н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и</w:t>
            </w:r>
            <w:r w:rsidRPr="00125F4B">
              <w:rPr>
                <w:rFonts w:eastAsia="Times New Roman"/>
                <w:spacing w:val="2"/>
                <w:sz w:val="16"/>
                <w:szCs w:val="16"/>
              </w:rPr>
              <w:t>я</w:t>
            </w:r>
            <w:r w:rsidRPr="00125F4B">
              <w:rPr>
                <w:rFonts w:eastAsia="Times New Roman"/>
                <w:sz w:val="16"/>
                <w:szCs w:val="16"/>
              </w:rPr>
              <w:t>,</w:t>
            </w:r>
          </w:p>
          <w:p w:rsidR="00001B8F" w:rsidRPr="003B622D" w:rsidRDefault="00001B8F" w:rsidP="00001B8F">
            <w:pPr>
              <w:spacing w:after="0" w:line="240" w:lineRule="auto"/>
              <w:rPr>
                <w:b/>
                <w:sz w:val="12"/>
                <w:szCs w:val="12"/>
              </w:rPr>
            </w:pPr>
            <w:r w:rsidRPr="00125F4B">
              <w:rPr>
                <w:rFonts w:eastAsia="Times New Roman"/>
                <w:spacing w:val="-1"/>
                <w:sz w:val="16"/>
                <w:szCs w:val="16"/>
              </w:rPr>
              <w:t>п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о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д</w:t>
            </w:r>
            <w:r w:rsidRPr="00125F4B">
              <w:rPr>
                <w:rFonts w:eastAsia="Times New Roman"/>
                <w:sz w:val="16"/>
                <w:szCs w:val="16"/>
              </w:rPr>
              <w:t>г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о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т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о</w:t>
            </w:r>
            <w:r w:rsidRPr="00125F4B">
              <w:rPr>
                <w:rFonts w:eastAsia="Times New Roman"/>
                <w:sz w:val="16"/>
                <w:szCs w:val="16"/>
              </w:rPr>
              <w:t>в</w:t>
            </w:r>
            <w:r w:rsidRPr="00125F4B">
              <w:rPr>
                <w:rFonts w:eastAsia="Times New Roman"/>
                <w:spacing w:val="2"/>
                <w:sz w:val="16"/>
                <w:szCs w:val="16"/>
              </w:rPr>
              <w:t>к</w:t>
            </w:r>
            <w:r w:rsidRPr="00125F4B">
              <w:rPr>
                <w:rFonts w:eastAsia="Times New Roman"/>
                <w:sz w:val="16"/>
                <w:szCs w:val="16"/>
              </w:rPr>
              <w:t>и</w:t>
            </w:r>
            <w:r w:rsidRPr="00125F4B">
              <w:rPr>
                <w:rFonts w:eastAsia="Times New Roman"/>
                <w:spacing w:val="-11"/>
                <w:sz w:val="16"/>
                <w:szCs w:val="16"/>
              </w:rPr>
              <w:t xml:space="preserve"> </w:t>
            </w:r>
            <w:r w:rsidRPr="00125F4B">
              <w:rPr>
                <w:rFonts w:eastAsia="Times New Roman"/>
                <w:sz w:val="16"/>
                <w:szCs w:val="16"/>
              </w:rPr>
              <w:t>к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 xml:space="preserve"> 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р</w:t>
            </w:r>
            <w:r w:rsidRPr="00125F4B">
              <w:rPr>
                <w:rFonts w:eastAsia="Times New Roman"/>
                <w:sz w:val="16"/>
                <w:szCs w:val="16"/>
              </w:rPr>
              <w:t>еа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л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и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з</w:t>
            </w:r>
            <w:r w:rsidRPr="00125F4B">
              <w:rPr>
                <w:rFonts w:eastAsia="Times New Roman"/>
                <w:spacing w:val="3"/>
                <w:sz w:val="16"/>
                <w:szCs w:val="16"/>
              </w:rPr>
              <w:t>а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ц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и</w:t>
            </w:r>
            <w:r w:rsidRPr="00125F4B">
              <w:rPr>
                <w:rFonts w:eastAsia="Times New Roman"/>
                <w:sz w:val="16"/>
                <w:szCs w:val="16"/>
              </w:rPr>
              <w:t>и</w:t>
            </w:r>
            <w:r w:rsidRPr="00125F4B">
              <w:rPr>
                <w:rFonts w:eastAsia="Times New Roman"/>
                <w:spacing w:val="-11"/>
                <w:sz w:val="16"/>
                <w:szCs w:val="16"/>
              </w:rPr>
              <w:t xml:space="preserve"> </w:t>
            </w:r>
            <w:r w:rsidRPr="00125F4B">
              <w:rPr>
                <w:rFonts w:eastAsia="Times New Roman"/>
                <w:sz w:val="16"/>
                <w:szCs w:val="16"/>
              </w:rPr>
              <w:t xml:space="preserve">и 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п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р</w:t>
            </w:r>
            <w:r w:rsidRPr="00125F4B">
              <w:rPr>
                <w:rFonts w:eastAsia="Times New Roman"/>
                <w:sz w:val="16"/>
                <w:szCs w:val="16"/>
              </w:rPr>
              <w:t>е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з</w:t>
            </w:r>
            <w:r w:rsidRPr="00125F4B">
              <w:rPr>
                <w:rFonts w:eastAsia="Times New Roman"/>
                <w:sz w:val="16"/>
                <w:szCs w:val="16"/>
              </w:rPr>
              <w:t>е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нт</w:t>
            </w:r>
            <w:r w:rsidRPr="00125F4B">
              <w:rPr>
                <w:rFonts w:eastAsia="Times New Roman"/>
                <w:spacing w:val="3"/>
                <w:sz w:val="16"/>
                <w:szCs w:val="16"/>
              </w:rPr>
              <w:t>а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ц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и</w:t>
            </w:r>
            <w:r w:rsidRPr="00125F4B">
              <w:rPr>
                <w:rFonts w:eastAsia="Times New Roman"/>
                <w:sz w:val="16"/>
                <w:szCs w:val="16"/>
              </w:rPr>
              <w:t>и</w:t>
            </w:r>
            <w:r w:rsidRPr="00125F4B">
              <w:rPr>
                <w:rFonts w:eastAsia="Times New Roman"/>
                <w:spacing w:val="-12"/>
                <w:sz w:val="16"/>
                <w:szCs w:val="16"/>
              </w:rPr>
              <w:t xml:space="preserve"> 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х</w:t>
            </w:r>
            <w:r w:rsidRPr="00125F4B">
              <w:rPr>
                <w:rFonts w:eastAsia="Times New Roman"/>
                <w:spacing w:val="4"/>
                <w:sz w:val="16"/>
                <w:szCs w:val="16"/>
              </w:rPr>
              <w:t>о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л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о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дн</w:t>
            </w:r>
            <w:r w:rsidRPr="00125F4B">
              <w:rPr>
                <w:rFonts w:eastAsia="Times New Roman"/>
                <w:spacing w:val="3"/>
                <w:sz w:val="16"/>
                <w:szCs w:val="16"/>
              </w:rPr>
              <w:t>ы</w:t>
            </w:r>
            <w:r w:rsidRPr="00125F4B">
              <w:rPr>
                <w:rFonts w:eastAsia="Times New Roman"/>
                <w:sz w:val="16"/>
                <w:szCs w:val="16"/>
              </w:rPr>
              <w:t>х</w:t>
            </w:r>
            <w:r w:rsidRPr="00125F4B">
              <w:rPr>
                <w:rFonts w:eastAsia="Times New Roman"/>
                <w:spacing w:val="-9"/>
                <w:sz w:val="16"/>
                <w:szCs w:val="16"/>
              </w:rPr>
              <w:t xml:space="preserve"> </w:t>
            </w:r>
            <w:r w:rsidRPr="00125F4B">
              <w:rPr>
                <w:rFonts w:eastAsia="Times New Roman"/>
                <w:spacing w:val="2"/>
                <w:sz w:val="16"/>
                <w:szCs w:val="16"/>
              </w:rPr>
              <w:t>б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л</w:t>
            </w:r>
            <w:r w:rsidRPr="00125F4B">
              <w:rPr>
                <w:rFonts w:eastAsia="Times New Roman"/>
                <w:spacing w:val="2"/>
                <w:sz w:val="16"/>
                <w:szCs w:val="16"/>
              </w:rPr>
              <w:t>ю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д</w:t>
            </w:r>
            <w:r w:rsidRPr="00125F4B">
              <w:rPr>
                <w:rFonts w:eastAsia="Times New Roman"/>
                <w:sz w:val="16"/>
                <w:szCs w:val="16"/>
              </w:rPr>
              <w:t xml:space="preserve">, </w:t>
            </w:r>
            <w:r w:rsidRPr="00125F4B">
              <w:rPr>
                <w:rFonts w:eastAsia="Times New Roman"/>
                <w:spacing w:val="2"/>
                <w:sz w:val="16"/>
                <w:szCs w:val="16"/>
              </w:rPr>
              <w:t>к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ул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и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н</w:t>
            </w:r>
            <w:r w:rsidRPr="00125F4B">
              <w:rPr>
                <w:rFonts w:eastAsia="Times New Roman"/>
                <w:sz w:val="16"/>
                <w:szCs w:val="16"/>
              </w:rPr>
              <w:t>а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р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н</w:t>
            </w:r>
            <w:r w:rsidRPr="00125F4B">
              <w:rPr>
                <w:rFonts w:eastAsia="Times New Roman"/>
                <w:spacing w:val="3"/>
                <w:sz w:val="16"/>
                <w:szCs w:val="16"/>
              </w:rPr>
              <w:t>ы</w:t>
            </w:r>
            <w:r w:rsidRPr="00125F4B">
              <w:rPr>
                <w:rFonts w:eastAsia="Times New Roman"/>
                <w:sz w:val="16"/>
                <w:szCs w:val="16"/>
              </w:rPr>
              <w:t>х</w:t>
            </w:r>
            <w:r w:rsidRPr="00125F4B">
              <w:rPr>
                <w:rFonts w:eastAsia="Times New Roman"/>
                <w:spacing w:val="-11"/>
                <w:sz w:val="16"/>
                <w:szCs w:val="16"/>
              </w:rPr>
              <w:t xml:space="preserve"> 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и</w:t>
            </w:r>
            <w:r w:rsidRPr="00125F4B">
              <w:rPr>
                <w:rFonts w:eastAsia="Times New Roman"/>
                <w:spacing w:val="3"/>
                <w:sz w:val="16"/>
                <w:szCs w:val="16"/>
              </w:rPr>
              <w:t>з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д</w:t>
            </w:r>
            <w:r w:rsidRPr="00125F4B">
              <w:rPr>
                <w:rFonts w:eastAsia="Times New Roman"/>
                <w:sz w:val="16"/>
                <w:szCs w:val="16"/>
              </w:rPr>
              <w:t>е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л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ий</w:t>
            </w:r>
            <w:r w:rsidRPr="00125F4B">
              <w:rPr>
                <w:rFonts w:eastAsia="Times New Roman"/>
                <w:sz w:val="16"/>
                <w:szCs w:val="16"/>
              </w:rPr>
              <w:t>,</w:t>
            </w:r>
            <w:r w:rsidRPr="00125F4B">
              <w:rPr>
                <w:rFonts w:eastAsia="Times New Roman"/>
                <w:spacing w:val="-6"/>
                <w:sz w:val="16"/>
                <w:szCs w:val="16"/>
              </w:rPr>
              <w:t xml:space="preserve"> 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з</w:t>
            </w:r>
            <w:r w:rsidRPr="00125F4B">
              <w:rPr>
                <w:rFonts w:eastAsia="Times New Roman"/>
                <w:sz w:val="16"/>
                <w:szCs w:val="16"/>
              </w:rPr>
              <w:t>а</w:t>
            </w:r>
            <w:r w:rsidRPr="00125F4B">
              <w:rPr>
                <w:rFonts w:eastAsia="Times New Roman"/>
                <w:spacing w:val="2"/>
                <w:sz w:val="16"/>
                <w:szCs w:val="16"/>
              </w:rPr>
              <w:t>к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у</w:t>
            </w:r>
            <w:r w:rsidRPr="00125F4B">
              <w:rPr>
                <w:rFonts w:eastAsia="Times New Roman"/>
                <w:sz w:val="16"/>
                <w:szCs w:val="16"/>
              </w:rPr>
              <w:t>с</w:t>
            </w:r>
            <w:r w:rsidRPr="00125F4B">
              <w:rPr>
                <w:rFonts w:eastAsia="Times New Roman"/>
                <w:spacing w:val="4"/>
                <w:sz w:val="16"/>
                <w:szCs w:val="16"/>
              </w:rPr>
              <w:t>о</w:t>
            </w:r>
            <w:r w:rsidRPr="00125F4B">
              <w:rPr>
                <w:rFonts w:eastAsia="Times New Roman"/>
                <w:sz w:val="16"/>
                <w:szCs w:val="16"/>
              </w:rPr>
              <w:t>к</w:t>
            </w:r>
          </w:p>
        </w:tc>
        <w:tc>
          <w:tcPr>
            <w:tcW w:w="152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-2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1" w:type="pct"/>
            <w:gridSpan w:val="3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4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-</w:t>
            </w:r>
          </w:p>
        </w:tc>
        <w:tc>
          <w:tcPr>
            <w:tcW w:w="73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6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32</w:t>
            </w:r>
          </w:p>
        </w:tc>
      </w:tr>
      <w:tr w:rsidR="00001B8F" w:rsidRPr="00E47DC6" w:rsidTr="00001B8F">
        <w:trPr>
          <w:cantSplit/>
          <w:trHeight w:val="285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/>
            <w:vAlign w:val="center"/>
          </w:tcPr>
          <w:p w:rsidR="00001B8F" w:rsidRPr="003B622D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28" w:type="pct"/>
            <w:gridSpan w:val="2"/>
            <w:vMerge/>
            <w:shd w:val="clear" w:color="auto" w:fill="auto"/>
            <w:noWrap/>
            <w:vAlign w:val="center"/>
          </w:tcPr>
          <w:p w:rsidR="00001B8F" w:rsidRPr="00125F4B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52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3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6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001B8F" w:rsidRPr="00E47DC6" w:rsidTr="00001B8F">
        <w:trPr>
          <w:cantSplit/>
          <w:trHeight w:val="510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 w:val="restar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МДК 03.02</w:t>
            </w:r>
          </w:p>
        </w:tc>
        <w:tc>
          <w:tcPr>
            <w:tcW w:w="528" w:type="pct"/>
            <w:gridSpan w:val="2"/>
            <w:vMerge w:val="restart"/>
            <w:shd w:val="clear" w:color="auto" w:fill="auto"/>
            <w:noWrap/>
            <w:vAlign w:val="center"/>
          </w:tcPr>
          <w:p w:rsidR="00001B8F" w:rsidRPr="00125F4B" w:rsidRDefault="00001B8F" w:rsidP="00001B8F">
            <w:pPr>
              <w:widowControl w:val="0"/>
              <w:spacing w:after="0" w:line="222" w:lineRule="exact"/>
              <w:ind w:right="-20"/>
              <w:rPr>
                <w:rFonts w:eastAsia="Times New Roman"/>
                <w:sz w:val="16"/>
                <w:szCs w:val="16"/>
              </w:rPr>
            </w:pPr>
            <w:r w:rsidRPr="00125F4B">
              <w:rPr>
                <w:rFonts w:eastAsia="Times New Roman"/>
                <w:sz w:val="16"/>
                <w:szCs w:val="16"/>
              </w:rPr>
              <w:t>П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ро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ц</w:t>
            </w:r>
            <w:r w:rsidRPr="00125F4B">
              <w:rPr>
                <w:rFonts w:eastAsia="Times New Roman"/>
                <w:sz w:val="16"/>
                <w:szCs w:val="16"/>
              </w:rPr>
              <w:t>ессы</w:t>
            </w:r>
            <w:r w:rsidRPr="00125F4B">
              <w:rPr>
                <w:rFonts w:eastAsia="Times New Roman"/>
                <w:spacing w:val="42"/>
                <w:sz w:val="16"/>
                <w:szCs w:val="16"/>
              </w:rPr>
              <w:t xml:space="preserve"> 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п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р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и</w:t>
            </w:r>
            <w:r w:rsidRPr="00125F4B">
              <w:rPr>
                <w:rFonts w:eastAsia="Times New Roman"/>
                <w:sz w:val="16"/>
                <w:szCs w:val="16"/>
              </w:rPr>
              <w:t>г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о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т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о</w:t>
            </w:r>
            <w:r w:rsidRPr="00125F4B">
              <w:rPr>
                <w:rFonts w:eastAsia="Times New Roman"/>
                <w:spacing w:val="2"/>
                <w:sz w:val="16"/>
                <w:szCs w:val="16"/>
              </w:rPr>
              <w:t>в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л</w:t>
            </w:r>
            <w:r w:rsidRPr="00125F4B">
              <w:rPr>
                <w:rFonts w:eastAsia="Times New Roman"/>
                <w:sz w:val="16"/>
                <w:szCs w:val="16"/>
              </w:rPr>
              <w:t>е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н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и</w:t>
            </w:r>
            <w:r w:rsidRPr="00125F4B">
              <w:rPr>
                <w:rFonts w:eastAsia="Times New Roman"/>
                <w:sz w:val="16"/>
                <w:szCs w:val="16"/>
              </w:rPr>
              <w:t>я,</w:t>
            </w:r>
          </w:p>
          <w:p w:rsidR="00001B8F" w:rsidRPr="006864B1" w:rsidRDefault="00001B8F" w:rsidP="00001B8F">
            <w:pPr>
              <w:spacing w:after="0" w:line="240" w:lineRule="auto"/>
              <w:rPr>
                <w:rFonts w:eastAsia="Times New Roman"/>
                <w:b/>
                <w:color w:val="000000"/>
                <w:w w:val="90"/>
                <w:sz w:val="14"/>
                <w:szCs w:val="16"/>
              </w:rPr>
            </w:pPr>
            <w:r w:rsidRPr="00125F4B">
              <w:rPr>
                <w:rFonts w:eastAsia="Times New Roman"/>
                <w:spacing w:val="-1"/>
                <w:sz w:val="16"/>
                <w:szCs w:val="16"/>
              </w:rPr>
              <w:t>п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о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д</w:t>
            </w:r>
            <w:r w:rsidRPr="00125F4B">
              <w:rPr>
                <w:rFonts w:eastAsia="Times New Roman"/>
                <w:sz w:val="16"/>
                <w:szCs w:val="16"/>
              </w:rPr>
              <w:t>г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о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т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о</w:t>
            </w:r>
            <w:r w:rsidRPr="00125F4B">
              <w:rPr>
                <w:rFonts w:eastAsia="Times New Roman"/>
                <w:sz w:val="16"/>
                <w:szCs w:val="16"/>
              </w:rPr>
              <w:t>в</w:t>
            </w:r>
            <w:r w:rsidRPr="00125F4B">
              <w:rPr>
                <w:rFonts w:eastAsia="Times New Roman"/>
                <w:spacing w:val="2"/>
                <w:sz w:val="16"/>
                <w:szCs w:val="16"/>
              </w:rPr>
              <w:t>к</w:t>
            </w:r>
            <w:r w:rsidRPr="00125F4B">
              <w:rPr>
                <w:rFonts w:eastAsia="Times New Roman"/>
                <w:sz w:val="16"/>
                <w:szCs w:val="16"/>
              </w:rPr>
              <w:t>и</w:t>
            </w:r>
            <w:r w:rsidRPr="00125F4B">
              <w:rPr>
                <w:rFonts w:eastAsia="Times New Roman"/>
                <w:spacing w:val="-11"/>
                <w:sz w:val="16"/>
                <w:szCs w:val="16"/>
              </w:rPr>
              <w:t xml:space="preserve"> </w:t>
            </w:r>
            <w:r w:rsidRPr="00125F4B">
              <w:rPr>
                <w:rFonts w:eastAsia="Times New Roman"/>
                <w:sz w:val="16"/>
                <w:szCs w:val="16"/>
              </w:rPr>
              <w:t>к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 xml:space="preserve"> 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р</w:t>
            </w:r>
            <w:r w:rsidRPr="00125F4B">
              <w:rPr>
                <w:rFonts w:eastAsia="Times New Roman"/>
                <w:sz w:val="16"/>
                <w:szCs w:val="16"/>
              </w:rPr>
              <w:t>еа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л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и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з</w:t>
            </w:r>
            <w:r w:rsidRPr="00125F4B">
              <w:rPr>
                <w:rFonts w:eastAsia="Times New Roman"/>
                <w:spacing w:val="3"/>
                <w:sz w:val="16"/>
                <w:szCs w:val="16"/>
              </w:rPr>
              <w:t>а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ц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и</w:t>
            </w:r>
            <w:r w:rsidRPr="00125F4B">
              <w:rPr>
                <w:rFonts w:eastAsia="Times New Roman"/>
                <w:sz w:val="16"/>
                <w:szCs w:val="16"/>
              </w:rPr>
              <w:t>и</w:t>
            </w:r>
            <w:r w:rsidRPr="00125F4B">
              <w:rPr>
                <w:rFonts w:eastAsia="Times New Roman"/>
                <w:spacing w:val="-11"/>
                <w:sz w:val="16"/>
                <w:szCs w:val="16"/>
              </w:rPr>
              <w:t xml:space="preserve"> </w:t>
            </w:r>
            <w:r w:rsidRPr="00125F4B">
              <w:rPr>
                <w:rFonts w:eastAsia="Times New Roman"/>
                <w:sz w:val="16"/>
                <w:szCs w:val="16"/>
              </w:rPr>
              <w:t xml:space="preserve">и 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п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р</w:t>
            </w:r>
            <w:r w:rsidRPr="00125F4B">
              <w:rPr>
                <w:rFonts w:eastAsia="Times New Roman"/>
                <w:sz w:val="16"/>
                <w:szCs w:val="16"/>
              </w:rPr>
              <w:t>е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з</w:t>
            </w:r>
            <w:r w:rsidRPr="00125F4B">
              <w:rPr>
                <w:rFonts w:eastAsia="Times New Roman"/>
                <w:sz w:val="16"/>
                <w:szCs w:val="16"/>
              </w:rPr>
              <w:t>е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нт</w:t>
            </w:r>
            <w:r w:rsidRPr="00125F4B">
              <w:rPr>
                <w:rFonts w:eastAsia="Times New Roman"/>
                <w:spacing w:val="3"/>
                <w:sz w:val="16"/>
                <w:szCs w:val="16"/>
              </w:rPr>
              <w:t>а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ц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и</w:t>
            </w:r>
            <w:r w:rsidRPr="00125F4B">
              <w:rPr>
                <w:rFonts w:eastAsia="Times New Roman"/>
                <w:sz w:val="16"/>
                <w:szCs w:val="16"/>
              </w:rPr>
              <w:t>и</w:t>
            </w:r>
            <w:r w:rsidRPr="00125F4B">
              <w:rPr>
                <w:rFonts w:eastAsia="Times New Roman"/>
                <w:spacing w:val="-12"/>
                <w:sz w:val="16"/>
                <w:szCs w:val="16"/>
              </w:rPr>
              <w:t xml:space="preserve"> 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х</w:t>
            </w:r>
            <w:r w:rsidRPr="00125F4B">
              <w:rPr>
                <w:rFonts w:eastAsia="Times New Roman"/>
                <w:spacing w:val="4"/>
                <w:sz w:val="16"/>
                <w:szCs w:val="16"/>
              </w:rPr>
              <w:t>о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л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о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дн</w:t>
            </w:r>
            <w:r w:rsidRPr="00125F4B">
              <w:rPr>
                <w:rFonts w:eastAsia="Times New Roman"/>
                <w:spacing w:val="3"/>
                <w:sz w:val="16"/>
                <w:szCs w:val="16"/>
              </w:rPr>
              <w:t>ы</w:t>
            </w:r>
            <w:r w:rsidRPr="00125F4B">
              <w:rPr>
                <w:rFonts w:eastAsia="Times New Roman"/>
                <w:sz w:val="16"/>
                <w:szCs w:val="16"/>
              </w:rPr>
              <w:t>х</w:t>
            </w:r>
            <w:r w:rsidRPr="00125F4B">
              <w:rPr>
                <w:rFonts w:eastAsia="Times New Roman"/>
                <w:spacing w:val="-9"/>
                <w:sz w:val="16"/>
                <w:szCs w:val="16"/>
              </w:rPr>
              <w:t xml:space="preserve"> </w:t>
            </w:r>
            <w:r w:rsidRPr="00125F4B">
              <w:rPr>
                <w:rFonts w:eastAsia="Times New Roman"/>
                <w:spacing w:val="2"/>
                <w:sz w:val="16"/>
                <w:szCs w:val="16"/>
              </w:rPr>
              <w:t>б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л</w:t>
            </w:r>
            <w:r w:rsidRPr="00125F4B">
              <w:rPr>
                <w:rFonts w:eastAsia="Times New Roman"/>
                <w:spacing w:val="2"/>
                <w:sz w:val="16"/>
                <w:szCs w:val="16"/>
              </w:rPr>
              <w:t>ю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д</w:t>
            </w:r>
            <w:r w:rsidRPr="00125F4B">
              <w:rPr>
                <w:rFonts w:eastAsia="Times New Roman"/>
                <w:sz w:val="16"/>
                <w:szCs w:val="16"/>
              </w:rPr>
              <w:t xml:space="preserve">, </w:t>
            </w:r>
            <w:r w:rsidRPr="00125F4B">
              <w:rPr>
                <w:rFonts w:eastAsia="Times New Roman"/>
                <w:spacing w:val="2"/>
                <w:sz w:val="16"/>
                <w:szCs w:val="16"/>
              </w:rPr>
              <w:t>к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ул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и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н</w:t>
            </w:r>
            <w:r w:rsidRPr="00125F4B">
              <w:rPr>
                <w:rFonts w:eastAsia="Times New Roman"/>
                <w:sz w:val="16"/>
                <w:szCs w:val="16"/>
              </w:rPr>
              <w:t>а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р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н</w:t>
            </w:r>
            <w:r w:rsidRPr="00125F4B">
              <w:rPr>
                <w:rFonts w:eastAsia="Times New Roman"/>
                <w:spacing w:val="3"/>
                <w:sz w:val="16"/>
                <w:szCs w:val="16"/>
              </w:rPr>
              <w:t>ы</w:t>
            </w:r>
            <w:r w:rsidRPr="00125F4B">
              <w:rPr>
                <w:rFonts w:eastAsia="Times New Roman"/>
                <w:sz w:val="16"/>
                <w:szCs w:val="16"/>
              </w:rPr>
              <w:t>х</w:t>
            </w:r>
            <w:r w:rsidRPr="00125F4B">
              <w:rPr>
                <w:rFonts w:eastAsia="Times New Roman"/>
                <w:spacing w:val="-11"/>
                <w:sz w:val="16"/>
                <w:szCs w:val="16"/>
              </w:rPr>
              <w:t xml:space="preserve"> 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и</w:t>
            </w:r>
            <w:r w:rsidRPr="00125F4B">
              <w:rPr>
                <w:rFonts w:eastAsia="Times New Roman"/>
                <w:spacing w:val="3"/>
                <w:sz w:val="16"/>
                <w:szCs w:val="16"/>
              </w:rPr>
              <w:t>з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д</w:t>
            </w:r>
            <w:r w:rsidRPr="00125F4B">
              <w:rPr>
                <w:rFonts w:eastAsia="Times New Roman"/>
                <w:sz w:val="16"/>
                <w:szCs w:val="16"/>
              </w:rPr>
              <w:t>е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л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ий</w:t>
            </w:r>
            <w:r w:rsidRPr="00125F4B">
              <w:rPr>
                <w:rFonts w:eastAsia="Times New Roman"/>
                <w:sz w:val="16"/>
                <w:szCs w:val="16"/>
              </w:rPr>
              <w:t>,</w:t>
            </w:r>
            <w:r w:rsidRPr="00125F4B">
              <w:rPr>
                <w:rFonts w:eastAsia="Times New Roman"/>
                <w:spacing w:val="-6"/>
                <w:sz w:val="16"/>
                <w:szCs w:val="16"/>
              </w:rPr>
              <w:t xml:space="preserve"> </w:t>
            </w:r>
            <w:r w:rsidRPr="00125F4B">
              <w:rPr>
                <w:rFonts w:eastAsia="Times New Roman"/>
                <w:spacing w:val="1"/>
                <w:sz w:val="16"/>
                <w:szCs w:val="16"/>
              </w:rPr>
              <w:t>з</w:t>
            </w:r>
            <w:r w:rsidRPr="00125F4B">
              <w:rPr>
                <w:rFonts w:eastAsia="Times New Roman"/>
                <w:sz w:val="16"/>
                <w:szCs w:val="16"/>
              </w:rPr>
              <w:t>а</w:t>
            </w:r>
            <w:r w:rsidRPr="00125F4B">
              <w:rPr>
                <w:rFonts w:eastAsia="Times New Roman"/>
                <w:spacing w:val="2"/>
                <w:sz w:val="16"/>
                <w:szCs w:val="16"/>
              </w:rPr>
              <w:t>к</w:t>
            </w:r>
            <w:r w:rsidRPr="00125F4B">
              <w:rPr>
                <w:rFonts w:eastAsia="Times New Roman"/>
                <w:spacing w:val="-1"/>
                <w:sz w:val="16"/>
                <w:szCs w:val="16"/>
              </w:rPr>
              <w:t>у</w:t>
            </w:r>
            <w:r w:rsidRPr="00125F4B">
              <w:rPr>
                <w:rFonts w:eastAsia="Times New Roman"/>
                <w:sz w:val="16"/>
                <w:szCs w:val="16"/>
              </w:rPr>
              <w:t>с</w:t>
            </w:r>
            <w:r w:rsidRPr="00125F4B">
              <w:rPr>
                <w:rFonts w:eastAsia="Times New Roman"/>
                <w:spacing w:val="4"/>
                <w:sz w:val="16"/>
                <w:szCs w:val="16"/>
              </w:rPr>
              <w:t>о</w:t>
            </w:r>
            <w:r w:rsidRPr="00125F4B">
              <w:rPr>
                <w:rFonts w:eastAsia="Times New Roman"/>
                <w:sz w:val="16"/>
                <w:szCs w:val="16"/>
              </w:rPr>
              <w:t>к</w:t>
            </w:r>
          </w:p>
        </w:tc>
        <w:tc>
          <w:tcPr>
            <w:tcW w:w="152" w:type="pct"/>
            <w:gridSpan w:val="2"/>
            <w:shd w:val="clear" w:color="auto" w:fill="auto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6"/>
                <w:szCs w:val="12"/>
              </w:rPr>
            </w:pPr>
            <w:r>
              <w:rPr>
                <w:rFonts w:eastAsia="Times New Roman"/>
                <w:color w:val="000000"/>
                <w:spacing w:val="-4"/>
                <w:w w:val="90"/>
                <w:sz w:val="16"/>
                <w:szCs w:val="12"/>
              </w:rPr>
              <w:t>-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6"/>
                <w:szCs w:val="16"/>
              </w:rPr>
            </w:pPr>
            <w:r>
              <w:rPr>
                <w:rFonts w:eastAsia="Times New Roman"/>
                <w:color w:val="000000"/>
                <w:w w:val="90"/>
                <w:sz w:val="16"/>
                <w:szCs w:val="16"/>
              </w:rPr>
              <w:t>6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6</w:t>
            </w: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6</w:t>
            </w:r>
          </w:p>
        </w:tc>
        <w:tc>
          <w:tcPr>
            <w:tcW w:w="81" w:type="pct"/>
            <w:gridSpan w:val="3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6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6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6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6</w:t>
            </w:r>
          </w:p>
        </w:tc>
        <w:tc>
          <w:tcPr>
            <w:tcW w:w="74" w:type="pct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6</w:t>
            </w:r>
          </w:p>
        </w:tc>
        <w:tc>
          <w:tcPr>
            <w:tcW w:w="80" w:type="pct"/>
            <w:gridSpan w:val="2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6</w:t>
            </w:r>
          </w:p>
        </w:tc>
        <w:tc>
          <w:tcPr>
            <w:tcW w:w="75" w:type="pct"/>
            <w:gridSpan w:val="2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6</w:t>
            </w:r>
          </w:p>
        </w:tc>
        <w:tc>
          <w:tcPr>
            <w:tcW w:w="75" w:type="pct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6</w:t>
            </w:r>
          </w:p>
        </w:tc>
        <w:tc>
          <w:tcPr>
            <w:tcW w:w="75" w:type="pct"/>
            <w:gridSpan w:val="2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6</w:t>
            </w:r>
          </w:p>
        </w:tc>
        <w:tc>
          <w:tcPr>
            <w:tcW w:w="78" w:type="pct"/>
            <w:gridSpan w:val="2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6</w:t>
            </w:r>
          </w:p>
        </w:tc>
        <w:tc>
          <w:tcPr>
            <w:tcW w:w="75" w:type="pct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6</w:t>
            </w:r>
          </w:p>
        </w:tc>
        <w:tc>
          <w:tcPr>
            <w:tcW w:w="75" w:type="pct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6</w:t>
            </w:r>
          </w:p>
        </w:tc>
        <w:tc>
          <w:tcPr>
            <w:tcW w:w="75" w:type="pct"/>
            <w:gridSpan w:val="2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4</w:t>
            </w:r>
          </w:p>
        </w:tc>
        <w:tc>
          <w:tcPr>
            <w:tcW w:w="73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-</w:t>
            </w:r>
          </w:p>
        </w:tc>
        <w:tc>
          <w:tcPr>
            <w:tcW w:w="75" w:type="pct"/>
            <w:shd w:val="clear" w:color="auto" w:fill="808080" w:themeFill="background1" w:themeFillShade="8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6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132</w:t>
            </w:r>
          </w:p>
        </w:tc>
      </w:tr>
      <w:tr w:rsidR="00001B8F" w:rsidRPr="00E47DC6" w:rsidTr="00001B8F">
        <w:trPr>
          <w:cantSplit/>
          <w:trHeight w:val="1112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/>
            <w:vAlign w:val="center"/>
          </w:tcPr>
          <w:p w:rsidR="00001B8F" w:rsidRPr="00A94E03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2"/>
                <w:szCs w:val="12"/>
              </w:rPr>
            </w:pPr>
          </w:p>
        </w:tc>
        <w:tc>
          <w:tcPr>
            <w:tcW w:w="528" w:type="pct"/>
            <w:gridSpan w:val="2"/>
            <w:vMerge/>
            <w:shd w:val="clear" w:color="auto" w:fill="auto"/>
            <w:noWrap/>
            <w:vAlign w:val="center"/>
          </w:tcPr>
          <w:p w:rsidR="00001B8F" w:rsidRPr="006864B1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4"/>
                <w:szCs w:val="16"/>
              </w:rPr>
            </w:pPr>
          </w:p>
        </w:tc>
        <w:tc>
          <w:tcPr>
            <w:tcW w:w="152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3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6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001B8F" w:rsidRPr="00E47DC6" w:rsidTr="00001B8F">
        <w:trPr>
          <w:cantSplit/>
          <w:trHeight w:val="250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 w:val="restart"/>
            <w:vAlign w:val="center"/>
          </w:tcPr>
          <w:p w:rsidR="00001B8F" w:rsidRPr="00A94E03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2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2"/>
                <w:szCs w:val="12"/>
              </w:rPr>
              <w:t>УП</w:t>
            </w:r>
          </w:p>
        </w:tc>
        <w:tc>
          <w:tcPr>
            <w:tcW w:w="528" w:type="pct"/>
            <w:gridSpan w:val="2"/>
            <w:vMerge w:val="restart"/>
            <w:shd w:val="clear" w:color="auto" w:fill="auto"/>
            <w:noWrap/>
            <w:vAlign w:val="center"/>
          </w:tcPr>
          <w:p w:rsidR="00001B8F" w:rsidRPr="00125F4B" w:rsidRDefault="00001B8F" w:rsidP="00001B8F">
            <w:pPr>
              <w:spacing w:after="0" w:line="240" w:lineRule="auto"/>
              <w:rPr>
                <w:rFonts w:eastAsia="Times New Roman"/>
                <w:b/>
                <w:color w:val="000000"/>
                <w:w w:val="90"/>
                <w:sz w:val="16"/>
                <w:szCs w:val="16"/>
              </w:rPr>
            </w:pPr>
            <w:r>
              <w:rPr>
                <w:rFonts w:eastAsia="Times New Roman"/>
                <w:b/>
                <w:color w:val="000000"/>
                <w:w w:val="90"/>
                <w:sz w:val="16"/>
                <w:szCs w:val="16"/>
              </w:rPr>
              <w:t>учебная практика</w:t>
            </w:r>
          </w:p>
        </w:tc>
        <w:tc>
          <w:tcPr>
            <w:tcW w:w="152" w:type="pct"/>
            <w:gridSpan w:val="2"/>
            <w:shd w:val="clear" w:color="auto" w:fill="auto"/>
            <w:vAlign w:val="center"/>
          </w:tcPr>
          <w:p w:rsidR="00001B8F" w:rsidRPr="005F3B0F" w:rsidRDefault="00001B8F" w:rsidP="00001B8F">
            <w:pPr>
              <w:spacing w:after="0" w:line="240" w:lineRule="auto"/>
              <w:rPr>
                <w:rFonts w:eastAsia="Times New Roman"/>
                <w:color w:val="000000"/>
                <w:spacing w:val="-4"/>
                <w:w w:val="90"/>
                <w:sz w:val="16"/>
                <w:szCs w:val="12"/>
              </w:rPr>
            </w:pPr>
            <w:r>
              <w:rPr>
                <w:rFonts w:eastAsia="Times New Roman"/>
                <w:color w:val="000000"/>
                <w:spacing w:val="-4"/>
                <w:w w:val="90"/>
                <w:sz w:val="16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6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6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6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6"/>
              </w:rPr>
              <w:t>2</w:t>
            </w: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6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6"/>
              </w:rPr>
              <w:t>2</w:t>
            </w:r>
          </w:p>
        </w:tc>
        <w:tc>
          <w:tcPr>
            <w:tcW w:w="81" w:type="pct"/>
            <w:gridSpan w:val="3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6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6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6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6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6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6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6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6"/>
              </w:rPr>
              <w:t>2</w:t>
            </w:r>
          </w:p>
        </w:tc>
        <w:tc>
          <w:tcPr>
            <w:tcW w:w="74" w:type="pct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6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6"/>
              </w:rPr>
              <w:t>2</w:t>
            </w:r>
          </w:p>
        </w:tc>
        <w:tc>
          <w:tcPr>
            <w:tcW w:w="80" w:type="pct"/>
            <w:gridSpan w:val="2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6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6"/>
              </w:rPr>
              <w:t>2</w:t>
            </w:r>
          </w:p>
        </w:tc>
        <w:tc>
          <w:tcPr>
            <w:tcW w:w="75" w:type="pct"/>
            <w:gridSpan w:val="2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6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6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6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6"/>
              </w:rPr>
              <w:t>2</w:t>
            </w:r>
          </w:p>
        </w:tc>
        <w:tc>
          <w:tcPr>
            <w:tcW w:w="75" w:type="pct"/>
            <w:gridSpan w:val="2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6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6"/>
              </w:rPr>
              <w:t>2</w:t>
            </w:r>
          </w:p>
        </w:tc>
        <w:tc>
          <w:tcPr>
            <w:tcW w:w="78" w:type="pct"/>
            <w:gridSpan w:val="2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6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6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6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6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6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6"/>
              </w:rPr>
              <w:t>2</w:t>
            </w:r>
          </w:p>
        </w:tc>
        <w:tc>
          <w:tcPr>
            <w:tcW w:w="75" w:type="pct"/>
            <w:gridSpan w:val="2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6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6"/>
              </w:rPr>
              <w:t>2</w:t>
            </w:r>
          </w:p>
        </w:tc>
        <w:tc>
          <w:tcPr>
            <w:tcW w:w="73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shd w:val="clear" w:color="auto" w:fill="808080" w:themeFill="background1" w:themeFillShade="8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6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72</w:t>
            </w:r>
          </w:p>
        </w:tc>
      </w:tr>
      <w:tr w:rsidR="00001B8F" w:rsidRPr="00E47DC6" w:rsidTr="00001B8F">
        <w:trPr>
          <w:cantSplit/>
          <w:trHeight w:val="189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2"/>
                <w:szCs w:val="12"/>
              </w:rPr>
            </w:pPr>
          </w:p>
        </w:tc>
        <w:tc>
          <w:tcPr>
            <w:tcW w:w="528" w:type="pct"/>
            <w:gridSpan w:val="2"/>
            <w:vMerge/>
            <w:shd w:val="clear" w:color="auto" w:fill="auto"/>
            <w:noWrap/>
            <w:vAlign w:val="center"/>
          </w:tcPr>
          <w:p w:rsidR="00001B8F" w:rsidRPr="006864B1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4"/>
                <w:szCs w:val="16"/>
              </w:rPr>
            </w:pPr>
          </w:p>
        </w:tc>
        <w:tc>
          <w:tcPr>
            <w:tcW w:w="152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3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6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Default="00001B8F" w:rsidP="00001B8F">
            <w:pPr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001B8F" w:rsidRPr="00E47DC6" w:rsidTr="00001B8F">
        <w:trPr>
          <w:cantSplit/>
          <w:trHeight w:val="420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 w:val="restart"/>
            <w:vAlign w:val="center"/>
          </w:tcPr>
          <w:p w:rsidR="00001B8F" w:rsidRPr="00A94E03" w:rsidRDefault="00001B8F" w:rsidP="00001B8F">
            <w:pPr>
              <w:spacing w:after="0" w:line="240" w:lineRule="auto"/>
              <w:rPr>
                <w:rFonts w:eastAsia="Times New Roman"/>
                <w:b/>
                <w:color w:val="000000"/>
                <w:w w:val="90"/>
                <w:sz w:val="12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2"/>
                <w:szCs w:val="12"/>
              </w:rPr>
              <w:t>ПП</w:t>
            </w:r>
            <w:proofErr w:type="gramStart"/>
            <w:r>
              <w:rPr>
                <w:rFonts w:eastAsia="Times New Roman"/>
                <w:b/>
                <w:color w:val="000000"/>
                <w:w w:val="90"/>
                <w:sz w:val="12"/>
                <w:szCs w:val="12"/>
              </w:rPr>
              <w:t>0</w:t>
            </w:r>
            <w:proofErr w:type="gramEnd"/>
            <w:r>
              <w:rPr>
                <w:rFonts w:eastAsia="Times New Roman"/>
                <w:b/>
                <w:color w:val="000000"/>
                <w:w w:val="90"/>
                <w:sz w:val="12"/>
                <w:szCs w:val="12"/>
              </w:rPr>
              <w:t xml:space="preserve"> </w:t>
            </w:r>
          </w:p>
        </w:tc>
        <w:tc>
          <w:tcPr>
            <w:tcW w:w="528" w:type="pct"/>
            <w:gridSpan w:val="2"/>
            <w:vMerge w:val="restart"/>
            <w:shd w:val="clear" w:color="auto" w:fill="auto"/>
            <w:noWrap/>
            <w:vAlign w:val="center"/>
          </w:tcPr>
          <w:p w:rsidR="00001B8F" w:rsidRPr="00125F4B" w:rsidRDefault="00001B8F" w:rsidP="00001B8F">
            <w:pPr>
              <w:spacing w:after="0" w:line="240" w:lineRule="auto"/>
              <w:rPr>
                <w:rFonts w:eastAsia="Times New Roman"/>
                <w:b/>
                <w:color w:val="000000"/>
                <w:w w:val="90"/>
                <w:sz w:val="16"/>
                <w:szCs w:val="16"/>
              </w:rPr>
            </w:pPr>
            <w:r w:rsidRPr="00125F4B">
              <w:rPr>
                <w:rFonts w:eastAsia="Times New Roman"/>
                <w:b/>
                <w:color w:val="000000"/>
                <w:w w:val="90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152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3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6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108</w:t>
            </w:r>
          </w:p>
        </w:tc>
      </w:tr>
      <w:tr w:rsidR="00001B8F" w:rsidRPr="00E47DC6" w:rsidTr="00001B8F">
        <w:trPr>
          <w:cantSplit/>
          <w:trHeight w:val="255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/>
            <w:vAlign w:val="center"/>
          </w:tcPr>
          <w:p w:rsidR="00001B8F" w:rsidRPr="00A94E03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2"/>
                <w:szCs w:val="12"/>
              </w:rPr>
            </w:pPr>
          </w:p>
        </w:tc>
        <w:tc>
          <w:tcPr>
            <w:tcW w:w="528" w:type="pct"/>
            <w:gridSpan w:val="2"/>
            <w:vMerge/>
            <w:shd w:val="clear" w:color="auto" w:fill="auto"/>
            <w:noWrap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2"/>
                <w:szCs w:val="12"/>
              </w:rPr>
            </w:pPr>
          </w:p>
        </w:tc>
        <w:tc>
          <w:tcPr>
            <w:tcW w:w="152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3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6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465B79" w:rsidRPr="00E47DC6" w:rsidTr="00001B8F">
        <w:trPr>
          <w:cantSplit/>
          <w:trHeight w:val="159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 w:val="restart"/>
            <w:shd w:val="clear" w:color="auto" w:fill="D9D9D9" w:themeFill="background1" w:themeFillShade="D9"/>
            <w:vAlign w:val="center"/>
          </w:tcPr>
          <w:p w:rsidR="00001B8F" w:rsidRPr="00A94E03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2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2"/>
                <w:szCs w:val="12"/>
              </w:rPr>
              <w:t xml:space="preserve">ПМ </w:t>
            </w:r>
            <w:r>
              <w:rPr>
                <w:rFonts w:eastAsia="Times New Roman"/>
                <w:b/>
                <w:color w:val="000000"/>
                <w:w w:val="90"/>
                <w:sz w:val="12"/>
                <w:szCs w:val="12"/>
              </w:rPr>
              <w:lastRenderedPageBreak/>
              <w:t>04</w:t>
            </w:r>
          </w:p>
        </w:tc>
        <w:tc>
          <w:tcPr>
            <w:tcW w:w="528" w:type="pct"/>
            <w:gridSpan w:val="2"/>
            <w:vMerge w:val="restart"/>
            <w:shd w:val="clear" w:color="auto" w:fill="D9D9D9" w:themeFill="background1" w:themeFillShade="D9"/>
            <w:noWrap/>
            <w:vAlign w:val="center"/>
          </w:tcPr>
          <w:p w:rsidR="00001B8F" w:rsidRPr="004F65E6" w:rsidRDefault="00001B8F" w:rsidP="00001B8F">
            <w:pPr>
              <w:widowControl w:val="0"/>
              <w:spacing w:after="0" w:line="227" w:lineRule="exact"/>
              <w:ind w:right="-20"/>
              <w:rPr>
                <w:rFonts w:eastAsia="Times New Roman"/>
                <w:sz w:val="14"/>
              </w:rPr>
            </w:pPr>
            <w:r w:rsidRPr="004F65E6">
              <w:rPr>
                <w:rFonts w:eastAsia="Times New Roman"/>
                <w:b/>
                <w:bCs/>
                <w:spacing w:val="1"/>
                <w:sz w:val="14"/>
              </w:rPr>
              <w:lastRenderedPageBreak/>
              <w:t>П</w:t>
            </w:r>
            <w:r w:rsidRPr="004F65E6">
              <w:rPr>
                <w:rFonts w:eastAsia="Times New Roman"/>
                <w:b/>
                <w:bCs/>
                <w:sz w:val="14"/>
              </w:rPr>
              <w:t>ри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</w:rPr>
              <w:t>г</w:t>
            </w:r>
            <w:r w:rsidRPr="004F65E6">
              <w:rPr>
                <w:rFonts w:eastAsia="Times New Roman"/>
                <w:b/>
                <w:bCs/>
                <w:spacing w:val="-1"/>
                <w:sz w:val="14"/>
              </w:rPr>
              <w:t>о</w:t>
            </w:r>
            <w:r w:rsidRPr="004F65E6">
              <w:rPr>
                <w:rFonts w:eastAsia="Times New Roman"/>
                <w:b/>
                <w:bCs/>
                <w:spacing w:val="3"/>
                <w:sz w:val="14"/>
              </w:rPr>
              <w:t>т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</w:rPr>
              <w:t>о</w:t>
            </w:r>
            <w:r w:rsidRPr="004F65E6">
              <w:rPr>
                <w:rFonts w:eastAsia="Times New Roman"/>
                <w:b/>
                <w:bCs/>
                <w:sz w:val="14"/>
              </w:rPr>
              <w:t>в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</w:rPr>
              <w:t>л</w:t>
            </w:r>
            <w:r w:rsidRPr="004F65E6">
              <w:rPr>
                <w:rFonts w:eastAsia="Times New Roman"/>
                <w:b/>
                <w:bCs/>
                <w:sz w:val="14"/>
              </w:rPr>
              <w:t>ение,</w:t>
            </w:r>
            <w:r w:rsidRPr="004F65E6">
              <w:rPr>
                <w:rFonts w:eastAsia="Times New Roman"/>
                <w:b/>
                <w:bCs/>
                <w:spacing w:val="-15"/>
                <w:sz w:val="14"/>
              </w:rPr>
              <w:t xml:space="preserve"> 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</w:rPr>
              <w:t>о</w:t>
            </w:r>
            <w:r w:rsidRPr="004F65E6">
              <w:rPr>
                <w:rFonts w:eastAsia="Times New Roman"/>
                <w:b/>
                <w:bCs/>
                <w:spacing w:val="-1"/>
                <w:sz w:val="14"/>
              </w:rPr>
              <w:t>ф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</w:rPr>
              <w:t>о</w:t>
            </w:r>
            <w:r w:rsidRPr="004F65E6">
              <w:rPr>
                <w:rFonts w:eastAsia="Times New Roman"/>
                <w:b/>
                <w:bCs/>
                <w:sz w:val="14"/>
              </w:rPr>
              <w:t>р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</w:rPr>
              <w:t>м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</w:rPr>
              <w:lastRenderedPageBreak/>
              <w:t>л</w:t>
            </w:r>
            <w:r w:rsidRPr="004F65E6">
              <w:rPr>
                <w:rFonts w:eastAsia="Times New Roman"/>
                <w:b/>
                <w:bCs/>
                <w:sz w:val="14"/>
              </w:rPr>
              <w:t>ение</w:t>
            </w:r>
            <w:r w:rsidRPr="004F65E6">
              <w:rPr>
                <w:rFonts w:eastAsia="Times New Roman"/>
                <w:b/>
                <w:bCs/>
                <w:spacing w:val="-10"/>
                <w:sz w:val="14"/>
              </w:rPr>
              <w:t xml:space="preserve"> </w:t>
            </w:r>
            <w:r w:rsidRPr="004F65E6">
              <w:rPr>
                <w:rFonts w:eastAsia="Times New Roman"/>
                <w:b/>
                <w:bCs/>
                <w:sz w:val="14"/>
              </w:rPr>
              <w:t>и</w:t>
            </w:r>
          </w:p>
          <w:p w:rsidR="00001B8F" w:rsidRPr="004F65E6" w:rsidRDefault="00001B8F" w:rsidP="00001B8F">
            <w:pPr>
              <w:widowControl w:val="0"/>
              <w:spacing w:after="0" w:line="240" w:lineRule="auto"/>
              <w:ind w:right="-20"/>
              <w:rPr>
                <w:rFonts w:eastAsia="Times New Roman"/>
                <w:sz w:val="14"/>
              </w:rPr>
            </w:pPr>
            <w:r w:rsidRPr="004F65E6">
              <w:rPr>
                <w:rFonts w:eastAsia="Times New Roman"/>
                <w:b/>
                <w:bCs/>
                <w:sz w:val="14"/>
              </w:rPr>
              <w:t>п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</w:rPr>
              <w:t>о</w:t>
            </w:r>
            <w:r w:rsidRPr="004F65E6">
              <w:rPr>
                <w:rFonts w:eastAsia="Times New Roman"/>
                <w:b/>
                <w:bCs/>
                <w:sz w:val="14"/>
              </w:rPr>
              <w:t>д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</w:rPr>
              <w:t>г</w:t>
            </w:r>
            <w:r w:rsidRPr="004F65E6">
              <w:rPr>
                <w:rFonts w:eastAsia="Times New Roman"/>
                <w:b/>
                <w:bCs/>
                <w:spacing w:val="-1"/>
                <w:sz w:val="14"/>
              </w:rPr>
              <w:t>о</w:t>
            </w:r>
            <w:r w:rsidRPr="004F65E6">
              <w:rPr>
                <w:rFonts w:eastAsia="Times New Roman"/>
                <w:b/>
                <w:bCs/>
                <w:spacing w:val="3"/>
                <w:sz w:val="14"/>
              </w:rPr>
              <w:t>т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</w:rPr>
              <w:t>о</w:t>
            </w:r>
            <w:r w:rsidRPr="004F65E6">
              <w:rPr>
                <w:rFonts w:eastAsia="Times New Roman"/>
                <w:b/>
                <w:bCs/>
                <w:sz w:val="14"/>
              </w:rPr>
              <w:t>вка</w:t>
            </w:r>
            <w:r w:rsidRPr="004F65E6">
              <w:rPr>
                <w:rFonts w:eastAsia="Times New Roman"/>
                <w:b/>
                <w:bCs/>
                <w:spacing w:val="-11"/>
                <w:sz w:val="14"/>
              </w:rPr>
              <w:t xml:space="preserve"> </w:t>
            </w:r>
            <w:r w:rsidRPr="004F65E6">
              <w:rPr>
                <w:rFonts w:eastAsia="Times New Roman"/>
                <w:b/>
                <w:bCs/>
                <w:sz w:val="14"/>
              </w:rPr>
              <w:t>к ре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</w:rPr>
              <w:t>ал</w:t>
            </w:r>
            <w:r w:rsidRPr="004F65E6">
              <w:rPr>
                <w:rFonts w:eastAsia="Times New Roman"/>
                <w:b/>
                <w:bCs/>
                <w:sz w:val="14"/>
              </w:rPr>
              <w:t>и</w:t>
            </w:r>
            <w:r w:rsidRPr="004F65E6">
              <w:rPr>
                <w:rFonts w:eastAsia="Times New Roman"/>
                <w:b/>
                <w:bCs/>
                <w:spacing w:val="-1"/>
                <w:sz w:val="14"/>
              </w:rPr>
              <w:t>з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</w:rPr>
              <w:t>а</w:t>
            </w:r>
            <w:r w:rsidRPr="004F65E6">
              <w:rPr>
                <w:rFonts w:eastAsia="Times New Roman"/>
                <w:b/>
                <w:bCs/>
                <w:sz w:val="14"/>
              </w:rPr>
              <w:t>ции</w:t>
            </w:r>
          </w:p>
          <w:p w:rsidR="00001B8F" w:rsidRPr="004F65E6" w:rsidRDefault="00001B8F" w:rsidP="00001B8F">
            <w:pPr>
              <w:widowControl w:val="0"/>
              <w:spacing w:after="0" w:line="240" w:lineRule="auto"/>
              <w:ind w:right="82"/>
              <w:rPr>
                <w:rFonts w:eastAsia="Times New Roman"/>
                <w:sz w:val="14"/>
              </w:rPr>
            </w:pPr>
            <w:r w:rsidRPr="004F65E6">
              <w:rPr>
                <w:rFonts w:eastAsia="Times New Roman"/>
                <w:b/>
                <w:bCs/>
                <w:spacing w:val="-1"/>
                <w:sz w:val="14"/>
              </w:rPr>
              <w:t>х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</w:rPr>
              <w:t>оло</w:t>
            </w:r>
            <w:r w:rsidRPr="004F65E6">
              <w:rPr>
                <w:rFonts w:eastAsia="Times New Roman"/>
                <w:b/>
                <w:bCs/>
                <w:sz w:val="14"/>
              </w:rPr>
              <w:t>дных</w:t>
            </w:r>
            <w:r w:rsidRPr="004F65E6">
              <w:rPr>
                <w:rFonts w:eastAsia="Times New Roman"/>
                <w:b/>
                <w:bCs/>
                <w:spacing w:val="-10"/>
                <w:sz w:val="14"/>
              </w:rPr>
              <w:t xml:space="preserve"> </w:t>
            </w:r>
            <w:r w:rsidRPr="004F65E6">
              <w:rPr>
                <w:rFonts w:eastAsia="Times New Roman"/>
                <w:b/>
                <w:bCs/>
                <w:sz w:val="14"/>
              </w:rPr>
              <w:t xml:space="preserve">и 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</w:rPr>
              <w:t>го</w:t>
            </w:r>
            <w:r w:rsidRPr="004F65E6">
              <w:rPr>
                <w:rFonts w:eastAsia="Times New Roman"/>
                <w:b/>
                <w:bCs/>
                <w:sz w:val="14"/>
              </w:rPr>
              <w:t>рячих</w:t>
            </w:r>
            <w:r w:rsidRPr="004F65E6">
              <w:rPr>
                <w:rFonts w:eastAsia="Times New Roman"/>
                <w:b/>
                <w:bCs/>
                <w:spacing w:val="-8"/>
                <w:sz w:val="14"/>
              </w:rPr>
              <w:t xml:space="preserve"> </w:t>
            </w:r>
            <w:r w:rsidRPr="004F65E6">
              <w:rPr>
                <w:rFonts w:eastAsia="Times New Roman"/>
                <w:b/>
                <w:bCs/>
                <w:sz w:val="14"/>
              </w:rPr>
              <w:t>с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</w:rPr>
              <w:t>ла</w:t>
            </w:r>
            <w:r w:rsidRPr="004F65E6">
              <w:rPr>
                <w:rFonts w:eastAsia="Times New Roman"/>
                <w:b/>
                <w:bCs/>
                <w:sz w:val="14"/>
              </w:rPr>
              <w:t>дких</w:t>
            </w:r>
            <w:r w:rsidRPr="004F65E6">
              <w:rPr>
                <w:rFonts w:eastAsia="Times New Roman"/>
                <w:b/>
                <w:bCs/>
                <w:spacing w:val="-8"/>
                <w:sz w:val="14"/>
              </w:rPr>
              <w:t xml:space="preserve"> 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</w:rPr>
              <w:t>бл</w:t>
            </w:r>
            <w:r w:rsidRPr="004F65E6">
              <w:rPr>
                <w:rFonts w:eastAsia="Times New Roman"/>
                <w:b/>
                <w:bCs/>
                <w:spacing w:val="-1"/>
                <w:sz w:val="14"/>
              </w:rPr>
              <w:t>ю</w:t>
            </w:r>
            <w:r w:rsidRPr="004F65E6">
              <w:rPr>
                <w:rFonts w:eastAsia="Times New Roman"/>
                <w:b/>
                <w:bCs/>
                <w:sz w:val="14"/>
              </w:rPr>
              <w:t>д, десе</w:t>
            </w:r>
            <w:r w:rsidRPr="004F65E6">
              <w:rPr>
                <w:rFonts w:eastAsia="Times New Roman"/>
                <w:b/>
                <w:bCs/>
                <w:spacing w:val="-3"/>
                <w:sz w:val="14"/>
              </w:rPr>
              <w:t>р</w:t>
            </w:r>
            <w:r w:rsidRPr="004F65E6">
              <w:rPr>
                <w:rFonts w:eastAsia="Times New Roman"/>
                <w:b/>
                <w:bCs/>
                <w:spacing w:val="5"/>
                <w:sz w:val="14"/>
              </w:rPr>
              <w:t>т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</w:rPr>
              <w:t>о</w:t>
            </w:r>
            <w:r w:rsidRPr="004F65E6">
              <w:rPr>
                <w:rFonts w:eastAsia="Times New Roman"/>
                <w:b/>
                <w:bCs/>
                <w:sz w:val="14"/>
              </w:rPr>
              <w:t>в,</w:t>
            </w:r>
            <w:r w:rsidRPr="004F65E6">
              <w:rPr>
                <w:rFonts w:eastAsia="Times New Roman"/>
                <w:b/>
                <w:bCs/>
                <w:spacing w:val="-7"/>
                <w:sz w:val="14"/>
              </w:rPr>
              <w:t xml:space="preserve"> </w:t>
            </w:r>
            <w:r w:rsidRPr="004F65E6">
              <w:rPr>
                <w:rFonts w:eastAsia="Times New Roman"/>
                <w:b/>
                <w:bCs/>
                <w:spacing w:val="-2"/>
                <w:sz w:val="14"/>
              </w:rPr>
              <w:t>н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</w:rPr>
              <w:t>а</w:t>
            </w:r>
            <w:r w:rsidRPr="004F65E6">
              <w:rPr>
                <w:rFonts w:eastAsia="Times New Roman"/>
                <w:b/>
                <w:bCs/>
                <w:sz w:val="14"/>
              </w:rPr>
              <w:t>п</w:t>
            </w:r>
            <w:r w:rsidRPr="004F65E6">
              <w:rPr>
                <w:rFonts w:eastAsia="Times New Roman"/>
                <w:b/>
                <w:bCs/>
                <w:spacing w:val="-2"/>
                <w:sz w:val="14"/>
              </w:rPr>
              <w:t>и</w:t>
            </w:r>
            <w:r w:rsidRPr="004F65E6">
              <w:rPr>
                <w:rFonts w:eastAsia="Times New Roman"/>
                <w:b/>
                <w:bCs/>
                <w:spacing w:val="3"/>
                <w:sz w:val="14"/>
              </w:rPr>
              <w:t>т</w:t>
            </w:r>
            <w:r w:rsidRPr="004F65E6">
              <w:rPr>
                <w:rFonts w:eastAsia="Times New Roman"/>
                <w:b/>
                <w:bCs/>
                <w:sz w:val="14"/>
              </w:rPr>
              <w:t>к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</w:rPr>
              <w:t>о</w:t>
            </w:r>
            <w:r w:rsidRPr="004F65E6">
              <w:rPr>
                <w:rFonts w:eastAsia="Times New Roman"/>
                <w:b/>
                <w:bCs/>
                <w:sz w:val="14"/>
              </w:rPr>
              <w:t>в</w:t>
            </w:r>
          </w:p>
          <w:p w:rsidR="00001B8F" w:rsidRPr="00897DD8" w:rsidRDefault="00001B8F" w:rsidP="00001B8F">
            <w:pPr>
              <w:spacing w:after="0" w:line="240" w:lineRule="auto"/>
              <w:rPr>
                <w:rFonts w:eastAsia="Times New Roman"/>
                <w:b/>
                <w:color w:val="000000"/>
                <w:w w:val="90"/>
                <w:sz w:val="14"/>
                <w:szCs w:val="16"/>
              </w:rPr>
            </w:pPr>
            <w:proofErr w:type="spellStart"/>
            <w:r w:rsidRPr="004F65E6">
              <w:rPr>
                <w:rFonts w:eastAsia="Times New Roman"/>
                <w:b/>
                <w:bCs/>
                <w:sz w:val="14"/>
                <w:lang w:val="en-US"/>
              </w:rPr>
              <w:t>р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  <w:lang w:val="en-US"/>
              </w:rPr>
              <w:t>а</w:t>
            </w:r>
            <w:r w:rsidRPr="004F65E6">
              <w:rPr>
                <w:rFonts w:eastAsia="Times New Roman"/>
                <w:b/>
                <w:bCs/>
                <w:spacing w:val="-1"/>
                <w:sz w:val="14"/>
                <w:lang w:val="en-US"/>
              </w:rPr>
              <w:t>з</w:t>
            </w:r>
            <w:r w:rsidRPr="004F65E6">
              <w:rPr>
                <w:rFonts w:eastAsia="Times New Roman"/>
                <w:b/>
                <w:bCs/>
                <w:sz w:val="14"/>
                <w:lang w:val="en-US"/>
              </w:rPr>
              <w:t>н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  <w:lang w:val="en-US"/>
              </w:rPr>
              <w:t>ооб</w:t>
            </w:r>
            <w:r w:rsidRPr="004F65E6">
              <w:rPr>
                <w:rFonts w:eastAsia="Times New Roman"/>
                <w:b/>
                <w:bCs/>
                <w:sz w:val="14"/>
                <w:lang w:val="en-US"/>
              </w:rPr>
              <w:t>р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  <w:lang w:val="en-US"/>
              </w:rPr>
              <w:t>а</w:t>
            </w:r>
            <w:r w:rsidRPr="004F65E6">
              <w:rPr>
                <w:rFonts w:eastAsia="Times New Roman"/>
                <w:b/>
                <w:bCs/>
                <w:spacing w:val="-1"/>
                <w:sz w:val="14"/>
                <w:lang w:val="en-US"/>
              </w:rPr>
              <w:t>з</w:t>
            </w:r>
            <w:r w:rsidRPr="004F65E6">
              <w:rPr>
                <w:rFonts w:eastAsia="Times New Roman"/>
                <w:b/>
                <w:bCs/>
                <w:sz w:val="14"/>
                <w:lang w:val="en-US"/>
              </w:rPr>
              <w:t>н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  <w:lang w:val="en-US"/>
              </w:rPr>
              <w:t>ог</w:t>
            </w:r>
            <w:r w:rsidRPr="004F65E6">
              <w:rPr>
                <w:rFonts w:eastAsia="Times New Roman"/>
                <w:b/>
                <w:bCs/>
                <w:sz w:val="14"/>
                <w:lang w:val="en-US"/>
              </w:rPr>
              <w:t>о</w:t>
            </w:r>
            <w:proofErr w:type="spellEnd"/>
            <w:r w:rsidRPr="004F65E6">
              <w:rPr>
                <w:rFonts w:eastAsia="Times New Roman"/>
                <w:b/>
                <w:bCs/>
                <w:spacing w:val="-12"/>
                <w:sz w:val="14"/>
                <w:lang w:val="en-US"/>
              </w:rPr>
              <w:t xml:space="preserve"> </w:t>
            </w:r>
            <w:proofErr w:type="spellStart"/>
            <w:r w:rsidRPr="004F65E6">
              <w:rPr>
                <w:rFonts w:eastAsia="Times New Roman"/>
                <w:b/>
                <w:bCs/>
                <w:spacing w:val="1"/>
                <w:sz w:val="14"/>
                <w:lang w:val="en-US"/>
              </w:rPr>
              <w:t>а</w:t>
            </w:r>
            <w:r w:rsidRPr="004F65E6">
              <w:rPr>
                <w:rFonts w:eastAsia="Times New Roman"/>
                <w:b/>
                <w:bCs/>
                <w:sz w:val="14"/>
                <w:lang w:val="en-US"/>
              </w:rPr>
              <w:t>с</w:t>
            </w:r>
            <w:r w:rsidRPr="004F65E6">
              <w:rPr>
                <w:rFonts w:eastAsia="Times New Roman"/>
                <w:b/>
                <w:bCs/>
                <w:spacing w:val="-2"/>
                <w:sz w:val="14"/>
                <w:lang w:val="en-US"/>
              </w:rPr>
              <w:t>с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  <w:lang w:val="en-US"/>
              </w:rPr>
              <w:t>о</w:t>
            </w:r>
            <w:r w:rsidRPr="004F65E6">
              <w:rPr>
                <w:rFonts w:eastAsia="Times New Roman"/>
                <w:b/>
                <w:bCs/>
                <w:spacing w:val="-3"/>
                <w:sz w:val="14"/>
                <w:lang w:val="en-US"/>
              </w:rPr>
              <w:t>р</w:t>
            </w:r>
            <w:r w:rsidRPr="004F65E6">
              <w:rPr>
                <w:rFonts w:eastAsia="Times New Roman"/>
                <w:b/>
                <w:bCs/>
                <w:spacing w:val="5"/>
                <w:sz w:val="14"/>
                <w:lang w:val="en-US"/>
              </w:rPr>
              <w:t>т</w:t>
            </w:r>
            <w:r w:rsidRPr="004F65E6">
              <w:rPr>
                <w:rFonts w:eastAsia="Times New Roman"/>
                <w:b/>
                <w:bCs/>
                <w:spacing w:val="-2"/>
                <w:sz w:val="14"/>
                <w:lang w:val="en-US"/>
              </w:rPr>
              <w:t>и</w:t>
            </w:r>
            <w:r w:rsidRPr="004F65E6">
              <w:rPr>
                <w:rFonts w:eastAsia="Times New Roman"/>
                <w:b/>
                <w:bCs/>
                <w:spacing w:val="1"/>
                <w:sz w:val="14"/>
                <w:lang w:val="en-US"/>
              </w:rPr>
              <w:t>м</w:t>
            </w:r>
            <w:r w:rsidRPr="004F65E6">
              <w:rPr>
                <w:rFonts w:eastAsia="Times New Roman"/>
                <w:b/>
                <w:bCs/>
                <w:spacing w:val="-2"/>
                <w:sz w:val="14"/>
                <w:lang w:val="en-US"/>
              </w:rPr>
              <w:t>ен</w:t>
            </w:r>
            <w:r w:rsidRPr="004F65E6">
              <w:rPr>
                <w:rFonts w:eastAsia="Times New Roman"/>
                <w:b/>
                <w:bCs/>
                <w:spacing w:val="5"/>
                <w:sz w:val="14"/>
                <w:lang w:val="en-US"/>
              </w:rPr>
              <w:t>т</w:t>
            </w:r>
            <w:r w:rsidRPr="004F65E6">
              <w:rPr>
                <w:rFonts w:eastAsia="Times New Roman"/>
                <w:b/>
                <w:bCs/>
                <w:sz w:val="14"/>
                <w:lang w:val="en-US"/>
              </w:rPr>
              <w:t>а</w:t>
            </w:r>
            <w:proofErr w:type="spellEnd"/>
          </w:p>
        </w:tc>
        <w:tc>
          <w:tcPr>
            <w:tcW w:w="152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3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shd w:val="clear" w:color="auto" w:fill="D9D9D9" w:themeFill="background1" w:themeFillShade="D9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6" w:type="pct"/>
            <w:gridSpan w:val="2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465B79" w:rsidRPr="00E47DC6" w:rsidTr="00001B8F">
        <w:trPr>
          <w:cantSplit/>
          <w:trHeight w:val="317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/>
            <w:shd w:val="clear" w:color="auto" w:fill="D9D9D9" w:themeFill="background1" w:themeFillShade="D9"/>
            <w:vAlign w:val="center"/>
          </w:tcPr>
          <w:p w:rsidR="00001B8F" w:rsidRPr="00A94E03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2"/>
                <w:szCs w:val="12"/>
              </w:rPr>
            </w:pPr>
          </w:p>
        </w:tc>
        <w:tc>
          <w:tcPr>
            <w:tcW w:w="528" w:type="pct"/>
            <w:gridSpan w:val="2"/>
            <w:vMerge/>
            <w:shd w:val="clear" w:color="auto" w:fill="D9D9D9" w:themeFill="background1" w:themeFillShade="D9"/>
            <w:noWrap/>
            <w:vAlign w:val="center"/>
          </w:tcPr>
          <w:p w:rsidR="00001B8F" w:rsidRPr="00897DD8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4"/>
                <w:szCs w:val="16"/>
              </w:rPr>
            </w:pPr>
          </w:p>
        </w:tc>
        <w:tc>
          <w:tcPr>
            <w:tcW w:w="152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3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shd w:val="clear" w:color="auto" w:fill="D9D9D9" w:themeFill="background1" w:themeFillShade="D9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2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6" w:type="pct"/>
            <w:gridSpan w:val="2"/>
            <w:shd w:val="clear" w:color="auto" w:fill="D9D9D9" w:themeFill="background1" w:themeFillShade="D9"/>
            <w:noWrap/>
            <w:textDirection w:val="btLr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001B8F" w:rsidRPr="00E47DC6" w:rsidTr="00001B8F">
        <w:trPr>
          <w:cantSplit/>
          <w:trHeight w:val="240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Align w:val="center"/>
          </w:tcPr>
          <w:p w:rsidR="00001B8F" w:rsidRPr="00A94E03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2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2"/>
                <w:szCs w:val="12"/>
              </w:rPr>
              <w:t>МДК 04.01</w:t>
            </w:r>
          </w:p>
        </w:tc>
        <w:tc>
          <w:tcPr>
            <w:tcW w:w="528" w:type="pct"/>
            <w:gridSpan w:val="2"/>
            <w:shd w:val="clear" w:color="auto" w:fill="auto"/>
            <w:noWrap/>
            <w:vAlign w:val="center"/>
          </w:tcPr>
          <w:p w:rsidR="00001B8F" w:rsidRPr="00B8138A" w:rsidRDefault="00001B8F" w:rsidP="00001B8F">
            <w:pPr>
              <w:widowControl w:val="0"/>
              <w:spacing w:after="0" w:line="222" w:lineRule="exact"/>
              <w:ind w:right="116"/>
              <w:jc w:val="both"/>
              <w:rPr>
                <w:rFonts w:eastAsia="Times New Roman"/>
                <w:sz w:val="16"/>
              </w:rPr>
            </w:pPr>
            <w:r w:rsidRPr="00B8138A">
              <w:rPr>
                <w:rFonts w:eastAsia="Times New Roman"/>
                <w:sz w:val="16"/>
              </w:rPr>
              <w:t>О</w:t>
            </w:r>
            <w:r w:rsidRPr="00B8138A">
              <w:rPr>
                <w:rFonts w:eastAsia="Times New Roman"/>
                <w:spacing w:val="1"/>
                <w:sz w:val="16"/>
              </w:rPr>
              <w:t>р</w:t>
            </w:r>
            <w:r w:rsidRPr="00B8138A">
              <w:rPr>
                <w:rFonts w:eastAsia="Times New Roman"/>
                <w:sz w:val="16"/>
              </w:rPr>
              <w:t>га</w:t>
            </w:r>
            <w:r w:rsidRPr="00B8138A">
              <w:rPr>
                <w:rFonts w:eastAsia="Times New Roman"/>
                <w:spacing w:val="-1"/>
                <w:sz w:val="16"/>
              </w:rPr>
              <w:t>ни</w:t>
            </w:r>
            <w:r w:rsidRPr="00B8138A">
              <w:rPr>
                <w:rFonts w:eastAsia="Times New Roman"/>
                <w:spacing w:val="1"/>
                <w:sz w:val="16"/>
              </w:rPr>
              <w:t>з</w:t>
            </w:r>
            <w:r w:rsidRPr="00B8138A">
              <w:rPr>
                <w:rFonts w:eastAsia="Times New Roman"/>
                <w:spacing w:val="3"/>
                <w:sz w:val="16"/>
              </w:rPr>
              <w:t>а</w:t>
            </w:r>
            <w:r w:rsidRPr="00B8138A">
              <w:rPr>
                <w:rFonts w:eastAsia="Times New Roman"/>
                <w:spacing w:val="-1"/>
                <w:sz w:val="16"/>
              </w:rPr>
              <w:t>ц</w:t>
            </w:r>
            <w:r w:rsidRPr="00B8138A">
              <w:rPr>
                <w:rFonts w:eastAsia="Times New Roman"/>
                <w:spacing w:val="1"/>
                <w:sz w:val="16"/>
              </w:rPr>
              <w:t>и</w:t>
            </w:r>
            <w:r w:rsidRPr="00B8138A">
              <w:rPr>
                <w:rFonts w:eastAsia="Times New Roman"/>
                <w:sz w:val="16"/>
              </w:rPr>
              <w:t>я</w:t>
            </w:r>
            <w:r w:rsidRPr="00B8138A">
              <w:rPr>
                <w:rFonts w:eastAsia="Times New Roman"/>
                <w:spacing w:val="-11"/>
                <w:sz w:val="16"/>
              </w:rPr>
              <w:t xml:space="preserve"> </w:t>
            </w:r>
            <w:r w:rsidRPr="00B8138A">
              <w:rPr>
                <w:rFonts w:eastAsia="Times New Roman"/>
                <w:spacing w:val="-1"/>
                <w:sz w:val="16"/>
              </w:rPr>
              <w:t>п</w:t>
            </w:r>
            <w:r w:rsidRPr="00B8138A">
              <w:rPr>
                <w:rFonts w:eastAsia="Times New Roman"/>
                <w:spacing w:val="1"/>
                <w:sz w:val="16"/>
              </w:rPr>
              <w:t>р</w:t>
            </w:r>
            <w:r w:rsidRPr="00B8138A">
              <w:rPr>
                <w:rFonts w:eastAsia="Times New Roman"/>
                <w:spacing w:val="1"/>
                <w:sz w:val="16"/>
              </w:rPr>
              <w:t>и</w:t>
            </w:r>
            <w:r w:rsidRPr="00B8138A">
              <w:rPr>
                <w:rFonts w:eastAsia="Times New Roman"/>
                <w:sz w:val="16"/>
              </w:rPr>
              <w:t>г</w:t>
            </w:r>
            <w:r w:rsidRPr="00B8138A">
              <w:rPr>
                <w:rFonts w:eastAsia="Times New Roman"/>
                <w:spacing w:val="1"/>
                <w:sz w:val="16"/>
              </w:rPr>
              <w:t>о</w:t>
            </w:r>
            <w:r w:rsidRPr="00B8138A">
              <w:rPr>
                <w:rFonts w:eastAsia="Times New Roman"/>
                <w:spacing w:val="-1"/>
                <w:sz w:val="16"/>
              </w:rPr>
              <w:t>т</w:t>
            </w:r>
            <w:r w:rsidRPr="00B8138A">
              <w:rPr>
                <w:rFonts w:eastAsia="Times New Roman"/>
                <w:spacing w:val="1"/>
                <w:sz w:val="16"/>
              </w:rPr>
              <w:t>о</w:t>
            </w:r>
            <w:r w:rsidRPr="00B8138A">
              <w:rPr>
                <w:rFonts w:eastAsia="Times New Roman"/>
                <w:sz w:val="16"/>
              </w:rPr>
              <w:t>в</w:t>
            </w:r>
            <w:r w:rsidRPr="00B8138A">
              <w:rPr>
                <w:rFonts w:eastAsia="Times New Roman"/>
                <w:spacing w:val="-1"/>
                <w:sz w:val="16"/>
              </w:rPr>
              <w:t>л</w:t>
            </w:r>
            <w:r w:rsidRPr="00B8138A">
              <w:rPr>
                <w:rFonts w:eastAsia="Times New Roman"/>
                <w:spacing w:val="3"/>
                <w:sz w:val="16"/>
              </w:rPr>
              <w:t>е</w:t>
            </w:r>
            <w:r w:rsidRPr="00B8138A">
              <w:rPr>
                <w:rFonts w:eastAsia="Times New Roman"/>
                <w:spacing w:val="-1"/>
                <w:sz w:val="16"/>
              </w:rPr>
              <w:t>н</w:t>
            </w:r>
            <w:r w:rsidRPr="00B8138A">
              <w:rPr>
                <w:rFonts w:eastAsia="Times New Roman"/>
                <w:spacing w:val="1"/>
                <w:sz w:val="16"/>
              </w:rPr>
              <w:t>и</w:t>
            </w:r>
            <w:r w:rsidRPr="00B8138A">
              <w:rPr>
                <w:rFonts w:eastAsia="Times New Roman"/>
                <w:spacing w:val="2"/>
                <w:sz w:val="16"/>
              </w:rPr>
              <w:t>я</w:t>
            </w:r>
            <w:r w:rsidRPr="00B8138A">
              <w:rPr>
                <w:rFonts w:eastAsia="Times New Roman"/>
                <w:sz w:val="16"/>
              </w:rPr>
              <w:t>,</w:t>
            </w:r>
          </w:p>
          <w:p w:rsidR="00001B8F" w:rsidRPr="00897DD8" w:rsidRDefault="00001B8F" w:rsidP="00001B8F">
            <w:pPr>
              <w:spacing w:after="0" w:line="240" w:lineRule="auto"/>
              <w:ind w:right="116"/>
              <w:rPr>
                <w:rFonts w:eastAsia="Times New Roman"/>
                <w:b/>
                <w:color w:val="000000"/>
                <w:w w:val="90"/>
                <w:sz w:val="14"/>
                <w:szCs w:val="16"/>
              </w:rPr>
            </w:pPr>
            <w:r w:rsidRPr="00B8138A">
              <w:rPr>
                <w:rFonts w:eastAsia="Times New Roman"/>
                <w:spacing w:val="-1"/>
                <w:sz w:val="16"/>
              </w:rPr>
              <w:t>п</w:t>
            </w:r>
            <w:r w:rsidRPr="00B8138A">
              <w:rPr>
                <w:rFonts w:eastAsia="Times New Roman"/>
                <w:spacing w:val="1"/>
                <w:sz w:val="16"/>
              </w:rPr>
              <w:t>о</w:t>
            </w:r>
            <w:r w:rsidRPr="00B8138A">
              <w:rPr>
                <w:rFonts w:eastAsia="Times New Roman"/>
                <w:spacing w:val="-1"/>
                <w:sz w:val="16"/>
              </w:rPr>
              <w:t>д</w:t>
            </w:r>
            <w:r w:rsidRPr="00B8138A">
              <w:rPr>
                <w:rFonts w:eastAsia="Times New Roman"/>
                <w:sz w:val="16"/>
              </w:rPr>
              <w:t>г</w:t>
            </w:r>
            <w:r w:rsidRPr="00B8138A">
              <w:rPr>
                <w:rFonts w:eastAsia="Times New Roman"/>
                <w:spacing w:val="1"/>
                <w:sz w:val="16"/>
              </w:rPr>
              <w:t>о</w:t>
            </w:r>
            <w:r w:rsidRPr="00B8138A">
              <w:rPr>
                <w:rFonts w:eastAsia="Times New Roman"/>
                <w:spacing w:val="-1"/>
                <w:sz w:val="16"/>
              </w:rPr>
              <w:t>т</w:t>
            </w:r>
            <w:r w:rsidRPr="00B8138A">
              <w:rPr>
                <w:rFonts w:eastAsia="Times New Roman"/>
                <w:spacing w:val="1"/>
                <w:sz w:val="16"/>
              </w:rPr>
              <w:t>о</w:t>
            </w:r>
            <w:r w:rsidRPr="00B8138A">
              <w:rPr>
                <w:rFonts w:eastAsia="Times New Roman"/>
                <w:sz w:val="16"/>
              </w:rPr>
              <w:t>в</w:t>
            </w:r>
            <w:r w:rsidRPr="00B8138A">
              <w:rPr>
                <w:rFonts w:eastAsia="Times New Roman"/>
                <w:spacing w:val="2"/>
                <w:sz w:val="16"/>
              </w:rPr>
              <w:t>к</w:t>
            </w:r>
            <w:r w:rsidRPr="00B8138A">
              <w:rPr>
                <w:rFonts w:eastAsia="Times New Roman"/>
                <w:sz w:val="16"/>
              </w:rPr>
              <w:t>и</w:t>
            </w:r>
            <w:r w:rsidRPr="00B8138A">
              <w:rPr>
                <w:rFonts w:eastAsia="Times New Roman"/>
                <w:spacing w:val="-11"/>
                <w:sz w:val="16"/>
              </w:rPr>
              <w:t xml:space="preserve"> </w:t>
            </w:r>
            <w:r w:rsidRPr="00B8138A">
              <w:rPr>
                <w:rFonts w:eastAsia="Times New Roman"/>
                <w:sz w:val="16"/>
              </w:rPr>
              <w:t>к</w:t>
            </w:r>
            <w:r w:rsidRPr="00B8138A">
              <w:rPr>
                <w:rFonts w:eastAsia="Times New Roman"/>
                <w:spacing w:val="-1"/>
                <w:sz w:val="16"/>
              </w:rPr>
              <w:t xml:space="preserve"> </w:t>
            </w:r>
            <w:r w:rsidRPr="00B8138A">
              <w:rPr>
                <w:rFonts w:eastAsia="Times New Roman"/>
                <w:spacing w:val="1"/>
                <w:sz w:val="16"/>
              </w:rPr>
              <w:t>р</w:t>
            </w:r>
            <w:r w:rsidRPr="00B8138A">
              <w:rPr>
                <w:rFonts w:eastAsia="Times New Roman"/>
                <w:sz w:val="16"/>
              </w:rPr>
              <w:t>е</w:t>
            </w:r>
            <w:r w:rsidRPr="00B8138A">
              <w:rPr>
                <w:rFonts w:eastAsia="Times New Roman"/>
                <w:sz w:val="16"/>
              </w:rPr>
              <w:t>а</w:t>
            </w:r>
            <w:r w:rsidRPr="00B8138A">
              <w:rPr>
                <w:rFonts w:eastAsia="Times New Roman"/>
                <w:spacing w:val="1"/>
                <w:sz w:val="16"/>
              </w:rPr>
              <w:t>л</w:t>
            </w:r>
            <w:r w:rsidRPr="00B8138A">
              <w:rPr>
                <w:rFonts w:eastAsia="Times New Roman"/>
                <w:spacing w:val="-1"/>
                <w:sz w:val="16"/>
              </w:rPr>
              <w:t>и</w:t>
            </w:r>
            <w:r w:rsidRPr="00B8138A">
              <w:rPr>
                <w:rFonts w:eastAsia="Times New Roman"/>
                <w:spacing w:val="1"/>
                <w:sz w:val="16"/>
              </w:rPr>
              <w:t>з</w:t>
            </w:r>
            <w:r w:rsidRPr="00B8138A">
              <w:rPr>
                <w:rFonts w:eastAsia="Times New Roman"/>
                <w:spacing w:val="3"/>
                <w:sz w:val="16"/>
              </w:rPr>
              <w:t>а</w:t>
            </w:r>
            <w:r w:rsidRPr="00B8138A">
              <w:rPr>
                <w:rFonts w:eastAsia="Times New Roman"/>
                <w:spacing w:val="-1"/>
                <w:sz w:val="16"/>
              </w:rPr>
              <w:t>ц</w:t>
            </w:r>
            <w:r w:rsidRPr="00B8138A">
              <w:rPr>
                <w:rFonts w:eastAsia="Times New Roman"/>
                <w:spacing w:val="1"/>
                <w:sz w:val="16"/>
              </w:rPr>
              <w:t>и</w:t>
            </w:r>
            <w:r w:rsidRPr="00B8138A">
              <w:rPr>
                <w:rFonts w:eastAsia="Times New Roman"/>
                <w:sz w:val="16"/>
              </w:rPr>
              <w:t>и</w:t>
            </w:r>
            <w:r w:rsidRPr="00B8138A">
              <w:rPr>
                <w:rFonts w:eastAsia="Times New Roman"/>
                <w:spacing w:val="-11"/>
                <w:sz w:val="16"/>
              </w:rPr>
              <w:t xml:space="preserve"> </w:t>
            </w:r>
            <w:r w:rsidRPr="00B8138A">
              <w:rPr>
                <w:rFonts w:eastAsia="Times New Roman"/>
                <w:sz w:val="16"/>
              </w:rPr>
              <w:t>г</w:t>
            </w:r>
            <w:r w:rsidRPr="00B8138A">
              <w:rPr>
                <w:rFonts w:eastAsia="Times New Roman"/>
                <w:spacing w:val="1"/>
                <w:sz w:val="16"/>
              </w:rPr>
              <w:t>ор</w:t>
            </w:r>
            <w:r w:rsidRPr="00B8138A">
              <w:rPr>
                <w:rFonts w:eastAsia="Times New Roman"/>
                <w:sz w:val="16"/>
              </w:rPr>
              <w:t>я</w:t>
            </w:r>
            <w:r w:rsidRPr="00B8138A">
              <w:rPr>
                <w:rFonts w:eastAsia="Times New Roman"/>
                <w:spacing w:val="1"/>
                <w:sz w:val="16"/>
              </w:rPr>
              <w:t>ч</w:t>
            </w:r>
            <w:r w:rsidRPr="00B8138A">
              <w:rPr>
                <w:rFonts w:eastAsia="Times New Roman"/>
                <w:spacing w:val="-1"/>
                <w:sz w:val="16"/>
              </w:rPr>
              <w:t>и</w:t>
            </w:r>
            <w:r w:rsidRPr="00B8138A">
              <w:rPr>
                <w:rFonts w:eastAsia="Times New Roman"/>
                <w:sz w:val="16"/>
              </w:rPr>
              <w:t>х</w:t>
            </w:r>
            <w:r w:rsidRPr="00B8138A">
              <w:rPr>
                <w:rFonts w:eastAsia="Times New Roman"/>
                <w:spacing w:val="-5"/>
                <w:sz w:val="16"/>
              </w:rPr>
              <w:t xml:space="preserve"> </w:t>
            </w:r>
            <w:r w:rsidRPr="00B8138A">
              <w:rPr>
                <w:rFonts w:eastAsia="Times New Roman"/>
                <w:sz w:val="16"/>
              </w:rPr>
              <w:t xml:space="preserve">и </w:t>
            </w:r>
            <w:r w:rsidRPr="00B8138A">
              <w:rPr>
                <w:rFonts w:eastAsia="Times New Roman"/>
                <w:spacing w:val="-1"/>
                <w:sz w:val="16"/>
              </w:rPr>
              <w:t>х</w:t>
            </w:r>
            <w:r w:rsidRPr="00B8138A">
              <w:rPr>
                <w:rFonts w:eastAsia="Times New Roman"/>
                <w:spacing w:val="1"/>
                <w:sz w:val="16"/>
              </w:rPr>
              <w:t>о</w:t>
            </w:r>
            <w:r w:rsidRPr="00B8138A">
              <w:rPr>
                <w:rFonts w:eastAsia="Times New Roman"/>
                <w:spacing w:val="-1"/>
                <w:sz w:val="16"/>
              </w:rPr>
              <w:t>л</w:t>
            </w:r>
            <w:r w:rsidRPr="00B8138A">
              <w:rPr>
                <w:rFonts w:eastAsia="Times New Roman"/>
                <w:spacing w:val="1"/>
                <w:sz w:val="16"/>
              </w:rPr>
              <w:t>о</w:t>
            </w:r>
            <w:r w:rsidRPr="00B8138A">
              <w:rPr>
                <w:rFonts w:eastAsia="Times New Roman"/>
                <w:spacing w:val="2"/>
                <w:sz w:val="16"/>
              </w:rPr>
              <w:t>д</w:t>
            </w:r>
            <w:r w:rsidRPr="00B8138A">
              <w:rPr>
                <w:rFonts w:eastAsia="Times New Roman"/>
                <w:spacing w:val="-1"/>
                <w:sz w:val="16"/>
              </w:rPr>
              <w:t>н</w:t>
            </w:r>
            <w:r w:rsidRPr="00B8138A">
              <w:rPr>
                <w:rFonts w:eastAsia="Times New Roman"/>
                <w:spacing w:val="1"/>
                <w:sz w:val="16"/>
              </w:rPr>
              <w:t>ы</w:t>
            </w:r>
            <w:r w:rsidRPr="00B8138A">
              <w:rPr>
                <w:rFonts w:eastAsia="Times New Roman"/>
                <w:sz w:val="16"/>
              </w:rPr>
              <w:t>х</w:t>
            </w:r>
            <w:r w:rsidRPr="00B8138A">
              <w:rPr>
                <w:rFonts w:eastAsia="Times New Roman"/>
                <w:spacing w:val="-9"/>
                <w:sz w:val="16"/>
              </w:rPr>
              <w:t xml:space="preserve"> </w:t>
            </w:r>
            <w:r w:rsidRPr="00B8138A">
              <w:rPr>
                <w:rFonts w:eastAsia="Times New Roman"/>
                <w:spacing w:val="3"/>
                <w:sz w:val="16"/>
              </w:rPr>
              <w:t>с</w:t>
            </w:r>
            <w:r w:rsidRPr="00B8138A">
              <w:rPr>
                <w:rFonts w:eastAsia="Times New Roman"/>
                <w:spacing w:val="-1"/>
                <w:sz w:val="16"/>
              </w:rPr>
              <w:t>л</w:t>
            </w:r>
            <w:r w:rsidRPr="00B8138A">
              <w:rPr>
                <w:rFonts w:eastAsia="Times New Roman"/>
                <w:sz w:val="16"/>
              </w:rPr>
              <w:t>а</w:t>
            </w:r>
            <w:r w:rsidRPr="00B8138A">
              <w:rPr>
                <w:rFonts w:eastAsia="Times New Roman"/>
                <w:spacing w:val="2"/>
                <w:sz w:val="16"/>
              </w:rPr>
              <w:t>д</w:t>
            </w:r>
            <w:r w:rsidRPr="00B8138A">
              <w:rPr>
                <w:rFonts w:eastAsia="Times New Roman"/>
                <w:spacing w:val="-1"/>
                <w:sz w:val="16"/>
              </w:rPr>
              <w:t>к</w:t>
            </w:r>
            <w:r w:rsidRPr="00B8138A">
              <w:rPr>
                <w:rFonts w:eastAsia="Times New Roman"/>
                <w:spacing w:val="1"/>
                <w:sz w:val="16"/>
              </w:rPr>
              <w:t>и</w:t>
            </w:r>
            <w:r w:rsidRPr="00B8138A">
              <w:rPr>
                <w:rFonts w:eastAsia="Times New Roman"/>
                <w:sz w:val="16"/>
              </w:rPr>
              <w:t>х</w:t>
            </w:r>
            <w:r w:rsidRPr="00B8138A">
              <w:rPr>
                <w:rFonts w:eastAsia="Times New Roman"/>
                <w:spacing w:val="-8"/>
                <w:sz w:val="16"/>
              </w:rPr>
              <w:t xml:space="preserve"> </w:t>
            </w:r>
            <w:r w:rsidRPr="00B8138A">
              <w:rPr>
                <w:rFonts w:eastAsia="Times New Roman"/>
                <w:spacing w:val="2"/>
                <w:sz w:val="16"/>
              </w:rPr>
              <w:t>б</w:t>
            </w:r>
            <w:r w:rsidRPr="00B8138A">
              <w:rPr>
                <w:rFonts w:eastAsia="Times New Roman"/>
                <w:spacing w:val="-1"/>
                <w:sz w:val="16"/>
              </w:rPr>
              <w:t>л</w:t>
            </w:r>
            <w:r w:rsidRPr="00B8138A">
              <w:rPr>
                <w:rFonts w:eastAsia="Times New Roman"/>
                <w:sz w:val="16"/>
              </w:rPr>
              <w:t>ю</w:t>
            </w:r>
            <w:r w:rsidRPr="00B8138A">
              <w:rPr>
                <w:rFonts w:eastAsia="Times New Roman"/>
                <w:spacing w:val="-1"/>
                <w:sz w:val="16"/>
              </w:rPr>
              <w:t>д</w:t>
            </w:r>
            <w:r w:rsidRPr="00B8138A">
              <w:rPr>
                <w:rFonts w:eastAsia="Times New Roman"/>
                <w:sz w:val="16"/>
              </w:rPr>
              <w:t>,</w:t>
            </w:r>
            <w:r w:rsidRPr="00B8138A">
              <w:rPr>
                <w:rFonts w:eastAsia="Times New Roman"/>
                <w:spacing w:val="-4"/>
                <w:sz w:val="16"/>
              </w:rPr>
              <w:t xml:space="preserve"> </w:t>
            </w:r>
            <w:r w:rsidRPr="00B8138A">
              <w:rPr>
                <w:rFonts w:eastAsia="Times New Roman"/>
                <w:spacing w:val="-1"/>
                <w:sz w:val="16"/>
              </w:rPr>
              <w:t>д</w:t>
            </w:r>
            <w:r w:rsidRPr="00B8138A">
              <w:rPr>
                <w:rFonts w:eastAsia="Times New Roman"/>
                <w:spacing w:val="3"/>
                <w:sz w:val="16"/>
              </w:rPr>
              <w:t>е</w:t>
            </w:r>
            <w:r w:rsidRPr="00B8138A">
              <w:rPr>
                <w:rFonts w:eastAsia="Times New Roman"/>
                <w:sz w:val="16"/>
              </w:rPr>
              <w:t>се</w:t>
            </w:r>
            <w:r w:rsidRPr="00B8138A">
              <w:rPr>
                <w:rFonts w:eastAsia="Times New Roman"/>
                <w:spacing w:val="1"/>
                <w:sz w:val="16"/>
              </w:rPr>
              <w:t>р</w:t>
            </w:r>
            <w:r w:rsidRPr="00B8138A">
              <w:rPr>
                <w:rFonts w:eastAsia="Times New Roman"/>
                <w:spacing w:val="-1"/>
                <w:sz w:val="16"/>
              </w:rPr>
              <w:t>т</w:t>
            </w:r>
            <w:r w:rsidRPr="00B8138A">
              <w:rPr>
                <w:rFonts w:eastAsia="Times New Roman"/>
                <w:spacing w:val="1"/>
                <w:sz w:val="16"/>
              </w:rPr>
              <w:t>о</w:t>
            </w:r>
            <w:r w:rsidRPr="00B8138A">
              <w:rPr>
                <w:rFonts w:eastAsia="Times New Roman"/>
                <w:sz w:val="16"/>
              </w:rPr>
              <w:t xml:space="preserve">в, </w:t>
            </w:r>
            <w:r w:rsidRPr="00B8138A">
              <w:rPr>
                <w:rFonts w:eastAsia="Times New Roman"/>
                <w:spacing w:val="-1"/>
                <w:sz w:val="16"/>
              </w:rPr>
              <w:t>н</w:t>
            </w:r>
            <w:r w:rsidRPr="00B8138A">
              <w:rPr>
                <w:rFonts w:eastAsia="Times New Roman"/>
                <w:sz w:val="16"/>
              </w:rPr>
              <w:t>а</w:t>
            </w:r>
            <w:r w:rsidRPr="00B8138A">
              <w:rPr>
                <w:rFonts w:eastAsia="Times New Roman"/>
                <w:spacing w:val="1"/>
                <w:sz w:val="16"/>
              </w:rPr>
              <w:t>п</w:t>
            </w:r>
            <w:r w:rsidRPr="00B8138A">
              <w:rPr>
                <w:rFonts w:eastAsia="Times New Roman"/>
                <w:spacing w:val="-1"/>
                <w:sz w:val="16"/>
              </w:rPr>
              <w:t>и</w:t>
            </w:r>
            <w:r w:rsidRPr="00B8138A">
              <w:rPr>
                <w:rFonts w:eastAsia="Times New Roman"/>
                <w:spacing w:val="2"/>
                <w:sz w:val="16"/>
              </w:rPr>
              <w:t>т</w:t>
            </w:r>
            <w:r w:rsidRPr="00B8138A">
              <w:rPr>
                <w:rFonts w:eastAsia="Times New Roman"/>
                <w:spacing w:val="-1"/>
                <w:sz w:val="16"/>
              </w:rPr>
              <w:t>к</w:t>
            </w:r>
            <w:r w:rsidRPr="00B8138A">
              <w:rPr>
                <w:rFonts w:eastAsia="Times New Roman"/>
                <w:spacing w:val="1"/>
                <w:sz w:val="16"/>
              </w:rPr>
              <w:t>о</w:t>
            </w:r>
            <w:r w:rsidRPr="00B8138A">
              <w:rPr>
                <w:rFonts w:eastAsia="Times New Roman"/>
                <w:sz w:val="16"/>
              </w:rPr>
              <w:t>в</w:t>
            </w:r>
          </w:p>
        </w:tc>
        <w:tc>
          <w:tcPr>
            <w:tcW w:w="152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-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6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6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6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6"/>
              </w:rPr>
              <w:t>2</w:t>
            </w: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6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6"/>
              </w:rPr>
              <w:t>2</w:t>
            </w:r>
          </w:p>
        </w:tc>
        <w:tc>
          <w:tcPr>
            <w:tcW w:w="81" w:type="pct"/>
            <w:gridSpan w:val="3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6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6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6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6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6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6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6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6"/>
              </w:rPr>
              <w:t>2</w:t>
            </w:r>
          </w:p>
        </w:tc>
        <w:tc>
          <w:tcPr>
            <w:tcW w:w="74" w:type="pct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6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6"/>
              </w:rPr>
              <w:t>2</w:t>
            </w:r>
          </w:p>
        </w:tc>
        <w:tc>
          <w:tcPr>
            <w:tcW w:w="80" w:type="pct"/>
            <w:gridSpan w:val="2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6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6"/>
              </w:rPr>
              <w:t>2</w:t>
            </w:r>
          </w:p>
        </w:tc>
        <w:tc>
          <w:tcPr>
            <w:tcW w:w="75" w:type="pct"/>
            <w:gridSpan w:val="2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6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6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6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6"/>
              </w:rPr>
              <w:t>2</w:t>
            </w:r>
          </w:p>
        </w:tc>
        <w:tc>
          <w:tcPr>
            <w:tcW w:w="75" w:type="pct"/>
            <w:gridSpan w:val="2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6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6"/>
              </w:rPr>
              <w:t>2</w:t>
            </w:r>
          </w:p>
        </w:tc>
        <w:tc>
          <w:tcPr>
            <w:tcW w:w="78" w:type="pct"/>
            <w:gridSpan w:val="2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6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6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6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6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6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6"/>
              </w:rPr>
              <w:t>2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-</w:t>
            </w:r>
          </w:p>
        </w:tc>
        <w:tc>
          <w:tcPr>
            <w:tcW w:w="73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6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32</w:t>
            </w:r>
          </w:p>
        </w:tc>
      </w:tr>
      <w:tr w:rsidR="00001B8F" w:rsidRPr="00E47DC6" w:rsidTr="00001B8F">
        <w:trPr>
          <w:cantSplit/>
          <w:trHeight w:val="240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2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2"/>
                <w:szCs w:val="12"/>
              </w:rPr>
              <w:t>МДК</w:t>
            </w:r>
          </w:p>
        </w:tc>
        <w:tc>
          <w:tcPr>
            <w:tcW w:w="528" w:type="pct"/>
            <w:gridSpan w:val="2"/>
            <w:shd w:val="clear" w:color="auto" w:fill="auto"/>
            <w:noWrap/>
            <w:vAlign w:val="center"/>
          </w:tcPr>
          <w:p w:rsidR="00001B8F" w:rsidRPr="00B8138A" w:rsidRDefault="00001B8F" w:rsidP="00001B8F">
            <w:pPr>
              <w:widowControl w:val="0"/>
              <w:spacing w:after="0" w:line="222" w:lineRule="exact"/>
              <w:rPr>
                <w:rFonts w:eastAsia="Times New Roman"/>
                <w:sz w:val="16"/>
                <w:szCs w:val="16"/>
              </w:rPr>
            </w:pPr>
            <w:r w:rsidRPr="00B8138A">
              <w:rPr>
                <w:rFonts w:eastAsia="Times New Roman"/>
                <w:sz w:val="16"/>
                <w:szCs w:val="16"/>
              </w:rPr>
              <w:t>П</w:t>
            </w:r>
            <w:r w:rsidRPr="00B8138A">
              <w:rPr>
                <w:rFonts w:eastAsia="Times New Roman"/>
                <w:spacing w:val="1"/>
                <w:sz w:val="16"/>
                <w:szCs w:val="16"/>
              </w:rPr>
              <w:t>ро</w:t>
            </w:r>
            <w:r w:rsidRPr="00B8138A">
              <w:rPr>
                <w:rFonts w:eastAsia="Times New Roman"/>
                <w:spacing w:val="-1"/>
                <w:sz w:val="16"/>
                <w:szCs w:val="16"/>
              </w:rPr>
              <w:t>ц</w:t>
            </w:r>
            <w:r w:rsidRPr="00B8138A">
              <w:rPr>
                <w:rFonts w:eastAsia="Times New Roman"/>
                <w:sz w:val="16"/>
                <w:szCs w:val="16"/>
              </w:rPr>
              <w:t>ессы</w:t>
            </w:r>
            <w:r w:rsidRPr="00B8138A">
              <w:rPr>
                <w:rFonts w:eastAsia="Times New Roman"/>
                <w:spacing w:val="42"/>
                <w:sz w:val="16"/>
                <w:szCs w:val="16"/>
              </w:rPr>
              <w:t xml:space="preserve"> </w:t>
            </w:r>
            <w:r w:rsidRPr="00B8138A">
              <w:rPr>
                <w:rFonts w:eastAsia="Times New Roman"/>
                <w:spacing w:val="-1"/>
                <w:sz w:val="16"/>
                <w:szCs w:val="16"/>
              </w:rPr>
              <w:t>п</w:t>
            </w:r>
            <w:r w:rsidRPr="00B8138A">
              <w:rPr>
                <w:rFonts w:eastAsia="Times New Roman"/>
                <w:spacing w:val="1"/>
                <w:sz w:val="16"/>
                <w:szCs w:val="16"/>
              </w:rPr>
              <w:t>р</w:t>
            </w:r>
            <w:r w:rsidRPr="00B8138A">
              <w:rPr>
                <w:rFonts w:eastAsia="Times New Roman"/>
                <w:spacing w:val="-1"/>
                <w:sz w:val="16"/>
                <w:szCs w:val="16"/>
              </w:rPr>
              <w:t>и</w:t>
            </w:r>
            <w:r w:rsidRPr="00B8138A">
              <w:rPr>
                <w:rFonts w:eastAsia="Times New Roman"/>
                <w:sz w:val="16"/>
                <w:szCs w:val="16"/>
              </w:rPr>
              <w:t>г</w:t>
            </w:r>
            <w:r w:rsidRPr="00B8138A">
              <w:rPr>
                <w:rFonts w:eastAsia="Times New Roman"/>
                <w:spacing w:val="1"/>
                <w:sz w:val="16"/>
                <w:szCs w:val="16"/>
              </w:rPr>
              <w:t>о</w:t>
            </w:r>
            <w:r w:rsidRPr="00B8138A">
              <w:rPr>
                <w:rFonts w:eastAsia="Times New Roman"/>
                <w:spacing w:val="-1"/>
                <w:sz w:val="16"/>
                <w:szCs w:val="16"/>
              </w:rPr>
              <w:t>т</w:t>
            </w:r>
            <w:r w:rsidRPr="00B8138A">
              <w:rPr>
                <w:rFonts w:eastAsia="Times New Roman"/>
                <w:spacing w:val="1"/>
                <w:sz w:val="16"/>
                <w:szCs w:val="16"/>
              </w:rPr>
              <w:t>о</w:t>
            </w:r>
            <w:r w:rsidRPr="00B8138A">
              <w:rPr>
                <w:rFonts w:eastAsia="Times New Roman"/>
                <w:spacing w:val="2"/>
                <w:sz w:val="16"/>
                <w:szCs w:val="16"/>
              </w:rPr>
              <w:t>в</w:t>
            </w:r>
            <w:r w:rsidRPr="00B8138A">
              <w:rPr>
                <w:rFonts w:eastAsia="Times New Roman"/>
                <w:spacing w:val="-1"/>
                <w:sz w:val="16"/>
                <w:szCs w:val="16"/>
              </w:rPr>
              <w:t>л</w:t>
            </w:r>
            <w:r w:rsidRPr="00B8138A">
              <w:rPr>
                <w:rFonts w:eastAsia="Times New Roman"/>
                <w:sz w:val="16"/>
                <w:szCs w:val="16"/>
              </w:rPr>
              <w:t>е</w:t>
            </w:r>
            <w:r w:rsidRPr="00B8138A">
              <w:rPr>
                <w:rFonts w:eastAsia="Times New Roman"/>
                <w:spacing w:val="1"/>
                <w:sz w:val="16"/>
                <w:szCs w:val="16"/>
              </w:rPr>
              <w:t>н</w:t>
            </w:r>
            <w:r w:rsidRPr="00B8138A">
              <w:rPr>
                <w:rFonts w:eastAsia="Times New Roman"/>
                <w:spacing w:val="-1"/>
                <w:sz w:val="16"/>
                <w:szCs w:val="16"/>
              </w:rPr>
              <w:t>и</w:t>
            </w:r>
            <w:r w:rsidRPr="00B8138A">
              <w:rPr>
                <w:rFonts w:eastAsia="Times New Roman"/>
                <w:sz w:val="16"/>
                <w:szCs w:val="16"/>
              </w:rPr>
              <w:t>я,</w:t>
            </w:r>
          </w:p>
          <w:p w:rsidR="00001B8F" w:rsidRPr="00897DD8" w:rsidRDefault="00001B8F" w:rsidP="00001B8F">
            <w:pPr>
              <w:spacing w:after="0" w:line="240" w:lineRule="auto"/>
              <w:rPr>
                <w:rFonts w:eastAsia="Times New Roman"/>
                <w:b/>
                <w:color w:val="000000"/>
                <w:w w:val="90"/>
                <w:sz w:val="14"/>
                <w:szCs w:val="16"/>
              </w:rPr>
            </w:pPr>
            <w:r w:rsidRPr="00B8138A">
              <w:rPr>
                <w:rFonts w:eastAsia="Times New Roman"/>
                <w:spacing w:val="-1"/>
                <w:sz w:val="16"/>
                <w:szCs w:val="16"/>
              </w:rPr>
              <w:t>п</w:t>
            </w:r>
            <w:r w:rsidRPr="00B8138A">
              <w:rPr>
                <w:rFonts w:eastAsia="Times New Roman"/>
                <w:spacing w:val="1"/>
                <w:sz w:val="16"/>
                <w:szCs w:val="16"/>
              </w:rPr>
              <w:t>о</w:t>
            </w:r>
            <w:r w:rsidRPr="00B8138A">
              <w:rPr>
                <w:rFonts w:eastAsia="Times New Roman"/>
                <w:spacing w:val="-1"/>
                <w:sz w:val="16"/>
                <w:szCs w:val="16"/>
              </w:rPr>
              <w:t>д</w:t>
            </w:r>
            <w:r w:rsidRPr="00B8138A">
              <w:rPr>
                <w:rFonts w:eastAsia="Times New Roman"/>
                <w:sz w:val="16"/>
                <w:szCs w:val="16"/>
              </w:rPr>
              <w:t>г</w:t>
            </w:r>
            <w:r w:rsidRPr="00B8138A">
              <w:rPr>
                <w:rFonts w:eastAsia="Times New Roman"/>
                <w:spacing w:val="1"/>
                <w:sz w:val="16"/>
                <w:szCs w:val="16"/>
              </w:rPr>
              <w:t>о</w:t>
            </w:r>
            <w:r w:rsidRPr="00B8138A">
              <w:rPr>
                <w:rFonts w:eastAsia="Times New Roman"/>
                <w:spacing w:val="-1"/>
                <w:sz w:val="16"/>
                <w:szCs w:val="16"/>
              </w:rPr>
              <w:t>т</w:t>
            </w:r>
            <w:r w:rsidRPr="00B8138A">
              <w:rPr>
                <w:rFonts w:eastAsia="Times New Roman"/>
                <w:spacing w:val="1"/>
                <w:sz w:val="16"/>
                <w:szCs w:val="16"/>
              </w:rPr>
              <w:t>о</w:t>
            </w:r>
            <w:r w:rsidRPr="00B8138A">
              <w:rPr>
                <w:rFonts w:eastAsia="Times New Roman"/>
                <w:sz w:val="16"/>
                <w:szCs w:val="16"/>
              </w:rPr>
              <w:t>в</w:t>
            </w:r>
            <w:r w:rsidRPr="00B8138A">
              <w:rPr>
                <w:rFonts w:eastAsia="Times New Roman"/>
                <w:spacing w:val="2"/>
                <w:sz w:val="16"/>
                <w:szCs w:val="16"/>
              </w:rPr>
              <w:t>к</w:t>
            </w:r>
            <w:r w:rsidRPr="00B8138A">
              <w:rPr>
                <w:rFonts w:eastAsia="Times New Roman"/>
                <w:sz w:val="16"/>
                <w:szCs w:val="16"/>
              </w:rPr>
              <w:t>и</w:t>
            </w:r>
            <w:r w:rsidRPr="00B8138A">
              <w:rPr>
                <w:rFonts w:eastAsia="Times New Roman"/>
                <w:spacing w:val="-11"/>
                <w:sz w:val="16"/>
                <w:szCs w:val="16"/>
              </w:rPr>
              <w:t xml:space="preserve"> </w:t>
            </w:r>
            <w:r w:rsidRPr="00B8138A">
              <w:rPr>
                <w:rFonts w:eastAsia="Times New Roman"/>
                <w:sz w:val="16"/>
                <w:szCs w:val="16"/>
              </w:rPr>
              <w:t>к</w:t>
            </w:r>
            <w:r w:rsidRPr="00B8138A">
              <w:rPr>
                <w:rFonts w:eastAsia="Times New Roman"/>
                <w:spacing w:val="-1"/>
                <w:sz w:val="16"/>
                <w:szCs w:val="16"/>
              </w:rPr>
              <w:t xml:space="preserve"> </w:t>
            </w:r>
            <w:r w:rsidRPr="00B8138A">
              <w:rPr>
                <w:rFonts w:eastAsia="Times New Roman"/>
                <w:spacing w:val="1"/>
                <w:sz w:val="16"/>
                <w:szCs w:val="16"/>
              </w:rPr>
              <w:t>р</w:t>
            </w:r>
            <w:r w:rsidRPr="00B8138A">
              <w:rPr>
                <w:rFonts w:eastAsia="Times New Roman"/>
                <w:sz w:val="16"/>
                <w:szCs w:val="16"/>
              </w:rPr>
              <w:t>еа</w:t>
            </w:r>
            <w:r w:rsidRPr="00B8138A">
              <w:rPr>
                <w:rFonts w:eastAsia="Times New Roman"/>
                <w:spacing w:val="1"/>
                <w:sz w:val="16"/>
                <w:szCs w:val="16"/>
              </w:rPr>
              <w:t>л</w:t>
            </w:r>
            <w:r w:rsidRPr="00B8138A">
              <w:rPr>
                <w:rFonts w:eastAsia="Times New Roman"/>
                <w:spacing w:val="-1"/>
                <w:sz w:val="16"/>
                <w:szCs w:val="16"/>
              </w:rPr>
              <w:t>и</w:t>
            </w:r>
            <w:r w:rsidRPr="00B8138A">
              <w:rPr>
                <w:rFonts w:eastAsia="Times New Roman"/>
                <w:spacing w:val="1"/>
                <w:sz w:val="16"/>
                <w:szCs w:val="16"/>
              </w:rPr>
              <w:t>з</w:t>
            </w:r>
            <w:r w:rsidRPr="00B8138A">
              <w:rPr>
                <w:rFonts w:eastAsia="Times New Roman"/>
                <w:spacing w:val="3"/>
                <w:sz w:val="16"/>
                <w:szCs w:val="16"/>
              </w:rPr>
              <w:t>а</w:t>
            </w:r>
            <w:r w:rsidRPr="00B8138A">
              <w:rPr>
                <w:rFonts w:eastAsia="Times New Roman"/>
                <w:spacing w:val="-1"/>
                <w:sz w:val="16"/>
                <w:szCs w:val="16"/>
              </w:rPr>
              <w:t>ц</w:t>
            </w:r>
            <w:r w:rsidRPr="00B8138A">
              <w:rPr>
                <w:rFonts w:eastAsia="Times New Roman"/>
                <w:spacing w:val="1"/>
                <w:sz w:val="16"/>
                <w:szCs w:val="16"/>
              </w:rPr>
              <w:t>и</w:t>
            </w:r>
            <w:r w:rsidRPr="00B8138A">
              <w:rPr>
                <w:rFonts w:eastAsia="Times New Roman"/>
                <w:sz w:val="16"/>
                <w:szCs w:val="16"/>
              </w:rPr>
              <w:t>и</w:t>
            </w:r>
            <w:r w:rsidRPr="00B8138A">
              <w:rPr>
                <w:rFonts w:eastAsia="Times New Roman"/>
                <w:spacing w:val="-11"/>
                <w:sz w:val="16"/>
                <w:szCs w:val="16"/>
              </w:rPr>
              <w:t xml:space="preserve"> </w:t>
            </w:r>
            <w:r w:rsidRPr="00B8138A">
              <w:rPr>
                <w:rFonts w:eastAsia="Times New Roman"/>
                <w:sz w:val="16"/>
                <w:szCs w:val="16"/>
              </w:rPr>
              <w:t>г</w:t>
            </w:r>
            <w:r w:rsidRPr="00B8138A">
              <w:rPr>
                <w:rFonts w:eastAsia="Times New Roman"/>
                <w:spacing w:val="1"/>
                <w:sz w:val="16"/>
                <w:szCs w:val="16"/>
              </w:rPr>
              <w:t>ор</w:t>
            </w:r>
            <w:r w:rsidRPr="00B8138A">
              <w:rPr>
                <w:rFonts w:eastAsia="Times New Roman"/>
                <w:sz w:val="16"/>
                <w:szCs w:val="16"/>
              </w:rPr>
              <w:t>я</w:t>
            </w:r>
            <w:r w:rsidRPr="00B8138A">
              <w:rPr>
                <w:rFonts w:eastAsia="Times New Roman"/>
                <w:spacing w:val="1"/>
                <w:sz w:val="16"/>
                <w:szCs w:val="16"/>
              </w:rPr>
              <w:t>ч</w:t>
            </w:r>
            <w:r w:rsidRPr="00B8138A">
              <w:rPr>
                <w:rFonts w:eastAsia="Times New Roman"/>
                <w:spacing w:val="-1"/>
                <w:sz w:val="16"/>
                <w:szCs w:val="16"/>
              </w:rPr>
              <w:t>и</w:t>
            </w:r>
            <w:r w:rsidRPr="00B8138A">
              <w:rPr>
                <w:rFonts w:eastAsia="Times New Roman"/>
                <w:sz w:val="16"/>
                <w:szCs w:val="16"/>
              </w:rPr>
              <w:t>х</w:t>
            </w:r>
            <w:r w:rsidRPr="00B8138A">
              <w:rPr>
                <w:rFonts w:eastAsia="Times New Roman"/>
                <w:spacing w:val="-5"/>
                <w:sz w:val="16"/>
                <w:szCs w:val="16"/>
              </w:rPr>
              <w:t xml:space="preserve"> </w:t>
            </w:r>
            <w:r w:rsidRPr="00B8138A">
              <w:rPr>
                <w:rFonts w:eastAsia="Times New Roman"/>
                <w:sz w:val="16"/>
                <w:szCs w:val="16"/>
              </w:rPr>
              <w:t xml:space="preserve">и </w:t>
            </w:r>
            <w:r w:rsidRPr="00B8138A">
              <w:rPr>
                <w:rFonts w:eastAsia="Times New Roman"/>
                <w:spacing w:val="-1"/>
                <w:sz w:val="16"/>
                <w:szCs w:val="16"/>
              </w:rPr>
              <w:t>х</w:t>
            </w:r>
            <w:r w:rsidRPr="00B8138A">
              <w:rPr>
                <w:rFonts w:eastAsia="Times New Roman"/>
                <w:spacing w:val="1"/>
                <w:sz w:val="16"/>
                <w:szCs w:val="16"/>
              </w:rPr>
              <w:t>о</w:t>
            </w:r>
            <w:r w:rsidRPr="00B8138A">
              <w:rPr>
                <w:rFonts w:eastAsia="Times New Roman"/>
                <w:spacing w:val="-1"/>
                <w:sz w:val="16"/>
                <w:szCs w:val="16"/>
              </w:rPr>
              <w:t>л</w:t>
            </w:r>
            <w:r w:rsidRPr="00B8138A">
              <w:rPr>
                <w:rFonts w:eastAsia="Times New Roman"/>
                <w:spacing w:val="1"/>
                <w:sz w:val="16"/>
                <w:szCs w:val="16"/>
              </w:rPr>
              <w:t>о</w:t>
            </w:r>
            <w:r w:rsidRPr="00B8138A">
              <w:rPr>
                <w:rFonts w:eastAsia="Times New Roman"/>
                <w:spacing w:val="2"/>
                <w:sz w:val="16"/>
                <w:szCs w:val="16"/>
              </w:rPr>
              <w:t>д</w:t>
            </w:r>
            <w:r w:rsidRPr="00B8138A">
              <w:rPr>
                <w:rFonts w:eastAsia="Times New Roman"/>
                <w:spacing w:val="-1"/>
                <w:sz w:val="16"/>
                <w:szCs w:val="16"/>
              </w:rPr>
              <w:t>н</w:t>
            </w:r>
            <w:r w:rsidRPr="00B8138A">
              <w:rPr>
                <w:rFonts w:eastAsia="Times New Roman"/>
                <w:spacing w:val="1"/>
                <w:sz w:val="16"/>
                <w:szCs w:val="16"/>
              </w:rPr>
              <w:t>ы</w:t>
            </w:r>
            <w:r w:rsidRPr="00B8138A">
              <w:rPr>
                <w:rFonts w:eastAsia="Times New Roman"/>
                <w:sz w:val="16"/>
                <w:szCs w:val="16"/>
              </w:rPr>
              <w:t>х</w:t>
            </w:r>
            <w:r w:rsidRPr="00B8138A">
              <w:rPr>
                <w:rFonts w:eastAsia="Times New Roman"/>
                <w:spacing w:val="-9"/>
                <w:sz w:val="16"/>
                <w:szCs w:val="16"/>
              </w:rPr>
              <w:t xml:space="preserve"> </w:t>
            </w:r>
            <w:r w:rsidRPr="00B8138A">
              <w:rPr>
                <w:rFonts w:eastAsia="Times New Roman"/>
                <w:spacing w:val="3"/>
                <w:sz w:val="16"/>
                <w:szCs w:val="16"/>
              </w:rPr>
              <w:t>с</w:t>
            </w:r>
            <w:r w:rsidRPr="00B8138A">
              <w:rPr>
                <w:rFonts w:eastAsia="Times New Roman"/>
                <w:spacing w:val="-1"/>
                <w:sz w:val="16"/>
                <w:szCs w:val="16"/>
              </w:rPr>
              <w:t>л</w:t>
            </w:r>
            <w:r w:rsidRPr="00B8138A">
              <w:rPr>
                <w:rFonts w:eastAsia="Times New Roman"/>
                <w:sz w:val="16"/>
                <w:szCs w:val="16"/>
              </w:rPr>
              <w:t>а</w:t>
            </w:r>
            <w:r w:rsidRPr="00B8138A">
              <w:rPr>
                <w:rFonts w:eastAsia="Times New Roman"/>
                <w:spacing w:val="2"/>
                <w:sz w:val="16"/>
                <w:szCs w:val="16"/>
              </w:rPr>
              <w:t>д</w:t>
            </w:r>
            <w:r w:rsidRPr="00B8138A">
              <w:rPr>
                <w:rFonts w:eastAsia="Times New Roman"/>
                <w:spacing w:val="-1"/>
                <w:sz w:val="16"/>
                <w:szCs w:val="16"/>
              </w:rPr>
              <w:t>к</w:t>
            </w:r>
            <w:r w:rsidRPr="00B8138A">
              <w:rPr>
                <w:rFonts w:eastAsia="Times New Roman"/>
                <w:spacing w:val="1"/>
                <w:sz w:val="16"/>
                <w:szCs w:val="16"/>
              </w:rPr>
              <w:t>и</w:t>
            </w:r>
            <w:r w:rsidRPr="00B8138A">
              <w:rPr>
                <w:rFonts w:eastAsia="Times New Roman"/>
                <w:sz w:val="16"/>
                <w:szCs w:val="16"/>
              </w:rPr>
              <w:t>х</w:t>
            </w:r>
            <w:r w:rsidRPr="00B8138A">
              <w:rPr>
                <w:rFonts w:eastAsia="Times New Roman"/>
                <w:spacing w:val="-8"/>
                <w:sz w:val="16"/>
                <w:szCs w:val="16"/>
              </w:rPr>
              <w:t xml:space="preserve"> </w:t>
            </w:r>
            <w:r w:rsidRPr="00B8138A">
              <w:rPr>
                <w:rFonts w:eastAsia="Times New Roman"/>
                <w:spacing w:val="2"/>
                <w:sz w:val="16"/>
                <w:szCs w:val="16"/>
              </w:rPr>
              <w:t>б</w:t>
            </w:r>
            <w:r w:rsidRPr="00B8138A">
              <w:rPr>
                <w:rFonts w:eastAsia="Times New Roman"/>
                <w:spacing w:val="-1"/>
                <w:sz w:val="16"/>
                <w:szCs w:val="16"/>
              </w:rPr>
              <w:t>л</w:t>
            </w:r>
            <w:r w:rsidRPr="00B8138A">
              <w:rPr>
                <w:rFonts w:eastAsia="Times New Roman"/>
                <w:sz w:val="16"/>
                <w:szCs w:val="16"/>
              </w:rPr>
              <w:t>ю</w:t>
            </w:r>
            <w:r w:rsidRPr="00B8138A">
              <w:rPr>
                <w:rFonts w:eastAsia="Times New Roman"/>
                <w:spacing w:val="-1"/>
                <w:sz w:val="16"/>
                <w:szCs w:val="16"/>
              </w:rPr>
              <w:t>д</w:t>
            </w:r>
            <w:r w:rsidRPr="00B8138A">
              <w:rPr>
                <w:rFonts w:eastAsia="Times New Roman"/>
                <w:sz w:val="16"/>
                <w:szCs w:val="16"/>
              </w:rPr>
              <w:t>,</w:t>
            </w:r>
            <w:r w:rsidRPr="00B8138A">
              <w:rPr>
                <w:rFonts w:eastAsia="Times New Roman"/>
                <w:spacing w:val="-4"/>
                <w:sz w:val="16"/>
                <w:szCs w:val="16"/>
              </w:rPr>
              <w:t xml:space="preserve"> </w:t>
            </w:r>
            <w:r w:rsidRPr="00B8138A">
              <w:rPr>
                <w:rFonts w:eastAsia="Times New Roman"/>
                <w:spacing w:val="-1"/>
                <w:sz w:val="16"/>
                <w:szCs w:val="16"/>
              </w:rPr>
              <w:t>д</w:t>
            </w:r>
            <w:r w:rsidRPr="00B8138A">
              <w:rPr>
                <w:rFonts w:eastAsia="Times New Roman"/>
                <w:spacing w:val="3"/>
                <w:sz w:val="16"/>
                <w:szCs w:val="16"/>
              </w:rPr>
              <w:t>е</w:t>
            </w:r>
            <w:r w:rsidRPr="00B8138A">
              <w:rPr>
                <w:rFonts w:eastAsia="Times New Roman"/>
                <w:sz w:val="16"/>
                <w:szCs w:val="16"/>
              </w:rPr>
              <w:t>се</w:t>
            </w:r>
            <w:r w:rsidRPr="00B8138A">
              <w:rPr>
                <w:rFonts w:eastAsia="Times New Roman"/>
                <w:spacing w:val="1"/>
                <w:sz w:val="16"/>
                <w:szCs w:val="16"/>
              </w:rPr>
              <w:t>р</w:t>
            </w:r>
            <w:r w:rsidRPr="00B8138A">
              <w:rPr>
                <w:rFonts w:eastAsia="Times New Roman"/>
                <w:spacing w:val="-1"/>
                <w:sz w:val="16"/>
                <w:szCs w:val="16"/>
              </w:rPr>
              <w:t>т</w:t>
            </w:r>
            <w:r w:rsidRPr="00B8138A">
              <w:rPr>
                <w:rFonts w:eastAsia="Times New Roman"/>
                <w:spacing w:val="1"/>
                <w:sz w:val="16"/>
                <w:szCs w:val="16"/>
              </w:rPr>
              <w:t>о</w:t>
            </w:r>
            <w:r w:rsidRPr="00B8138A">
              <w:rPr>
                <w:rFonts w:eastAsia="Times New Roman"/>
                <w:sz w:val="16"/>
                <w:szCs w:val="16"/>
              </w:rPr>
              <w:t xml:space="preserve">в, </w:t>
            </w:r>
            <w:r w:rsidRPr="00B8138A">
              <w:rPr>
                <w:rFonts w:eastAsia="Times New Roman"/>
                <w:spacing w:val="-1"/>
                <w:sz w:val="16"/>
                <w:szCs w:val="16"/>
              </w:rPr>
              <w:t>н</w:t>
            </w:r>
            <w:r w:rsidRPr="00B8138A">
              <w:rPr>
                <w:rFonts w:eastAsia="Times New Roman"/>
                <w:sz w:val="16"/>
                <w:szCs w:val="16"/>
              </w:rPr>
              <w:t>а</w:t>
            </w:r>
            <w:r w:rsidRPr="00B8138A">
              <w:rPr>
                <w:rFonts w:eastAsia="Times New Roman"/>
                <w:spacing w:val="1"/>
                <w:sz w:val="16"/>
                <w:szCs w:val="16"/>
              </w:rPr>
              <w:t>п</w:t>
            </w:r>
            <w:r w:rsidRPr="00B8138A">
              <w:rPr>
                <w:rFonts w:eastAsia="Times New Roman"/>
                <w:spacing w:val="-1"/>
                <w:sz w:val="16"/>
                <w:szCs w:val="16"/>
              </w:rPr>
              <w:t>и</w:t>
            </w:r>
            <w:r w:rsidRPr="00B8138A">
              <w:rPr>
                <w:rFonts w:eastAsia="Times New Roman"/>
                <w:spacing w:val="2"/>
                <w:sz w:val="16"/>
                <w:szCs w:val="16"/>
              </w:rPr>
              <w:t>т</w:t>
            </w:r>
            <w:r w:rsidRPr="00B8138A">
              <w:rPr>
                <w:rFonts w:eastAsia="Times New Roman"/>
                <w:spacing w:val="-1"/>
                <w:sz w:val="16"/>
                <w:szCs w:val="16"/>
              </w:rPr>
              <w:t>к</w:t>
            </w:r>
            <w:r w:rsidRPr="00B8138A">
              <w:rPr>
                <w:rFonts w:eastAsia="Times New Roman"/>
                <w:spacing w:val="1"/>
                <w:sz w:val="16"/>
                <w:szCs w:val="16"/>
              </w:rPr>
              <w:t>о</w:t>
            </w:r>
            <w:r w:rsidRPr="00B8138A">
              <w:rPr>
                <w:rFonts w:eastAsia="Times New Roman"/>
                <w:sz w:val="16"/>
                <w:szCs w:val="16"/>
              </w:rPr>
              <w:t>в</w:t>
            </w:r>
          </w:p>
        </w:tc>
        <w:tc>
          <w:tcPr>
            <w:tcW w:w="152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-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4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4</w:t>
            </w: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4</w:t>
            </w:r>
          </w:p>
        </w:tc>
        <w:tc>
          <w:tcPr>
            <w:tcW w:w="81" w:type="pct"/>
            <w:gridSpan w:val="3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4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4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4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4</w:t>
            </w:r>
          </w:p>
        </w:tc>
        <w:tc>
          <w:tcPr>
            <w:tcW w:w="74" w:type="pct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4</w:t>
            </w:r>
          </w:p>
        </w:tc>
        <w:tc>
          <w:tcPr>
            <w:tcW w:w="80" w:type="pct"/>
            <w:gridSpan w:val="2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4</w:t>
            </w:r>
          </w:p>
        </w:tc>
        <w:tc>
          <w:tcPr>
            <w:tcW w:w="75" w:type="pct"/>
            <w:gridSpan w:val="2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4</w:t>
            </w:r>
          </w:p>
        </w:tc>
        <w:tc>
          <w:tcPr>
            <w:tcW w:w="75" w:type="pct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4</w:t>
            </w:r>
          </w:p>
        </w:tc>
        <w:tc>
          <w:tcPr>
            <w:tcW w:w="75" w:type="pct"/>
            <w:gridSpan w:val="2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4</w:t>
            </w:r>
          </w:p>
        </w:tc>
        <w:tc>
          <w:tcPr>
            <w:tcW w:w="78" w:type="pct"/>
            <w:gridSpan w:val="2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4</w:t>
            </w:r>
          </w:p>
        </w:tc>
        <w:tc>
          <w:tcPr>
            <w:tcW w:w="75" w:type="pct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4</w:t>
            </w:r>
          </w:p>
        </w:tc>
        <w:tc>
          <w:tcPr>
            <w:tcW w:w="75" w:type="pct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4</w:t>
            </w:r>
          </w:p>
        </w:tc>
        <w:tc>
          <w:tcPr>
            <w:tcW w:w="75" w:type="pct"/>
            <w:gridSpan w:val="2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4</w:t>
            </w:r>
          </w:p>
        </w:tc>
        <w:tc>
          <w:tcPr>
            <w:tcW w:w="73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8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</w:t>
            </w: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shd w:val="clear" w:color="auto" w:fill="808080" w:themeFill="background1" w:themeFillShade="80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6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96</w:t>
            </w:r>
          </w:p>
        </w:tc>
      </w:tr>
      <w:tr w:rsidR="00001B8F" w:rsidRPr="00E47DC6" w:rsidTr="00001B8F">
        <w:trPr>
          <w:cantSplit/>
          <w:trHeight w:val="240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2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2"/>
                <w:szCs w:val="12"/>
              </w:rPr>
              <w:t>УП04</w:t>
            </w:r>
          </w:p>
        </w:tc>
        <w:tc>
          <w:tcPr>
            <w:tcW w:w="528" w:type="pct"/>
            <w:gridSpan w:val="2"/>
            <w:shd w:val="clear" w:color="auto" w:fill="auto"/>
            <w:noWrap/>
            <w:vAlign w:val="center"/>
          </w:tcPr>
          <w:p w:rsidR="00001B8F" w:rsidRPr="00C711E1" w:rsidRDefault="00001B8F" w:rsidP="00001B8F">
            <w:pPr>
              <w:spacing w:after="0" w:line="240" w:lineRule="auto"/>
              <w:rPr>
                <w:rFonts w:eastAsia="Times New Roman"/>
                <w:b/>
                <w:color w:val="000000"/>
                <w:w w:val="90"/>
                <w:sz w:val="16"/>
                <w:szCs w:val="16"/>
              </w:rPr>
            </w:pPr>
            <w:r>
              <w:rPr>
                <w:rFonts w:eastAsia="Times New Roman"/>
                <w:b/>
                <w:color w:val="000000"/>
                <w:w w:val="90"/>
                <w:sz w:val="16"/>
                <w:szCs w:val="16"/>
              </w:rPr>
              <w:t>Учебная практика</w:t>
            </w:r>
          </w:p>
        </w:tc>
        <w:tc>
          <w:tcPr>
            <w:tcW w:w="152" w:type="pct"/>
            <w:gridSpan w:val="2"/>
            <w:shd w:val="clear" w:color="auto" w:fill="auto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spacing w:val="-4"/>
                <w:w w:val="90"/>
                <w:sz w:val="16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2</w:t>
            </w: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2</w:t>
            </w:r>
          </w:p>
        </w:tc>
        <w:tc>
          <w:tcPr>
            <w:tcW w:w="81" w:type="pct"/>
            <w:gridSpan w:val="3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2</w:t>
            </w:r>
          </w:p>
        </w:tc>
        <w:tc>
          <w:tcPr>
            <w:tcW w:w="74" w:type="pct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2</w:t>
            </w:r>
          </w:p>
        </w:tc>
        <w:tc>
          <w:tcPr>
            <w:tcW w:w="80" w:type="pct"/>
            <w:gridSpan w:val="2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2</w:t>
            </w:r>
          </w:p>
        </w:tc>
        <w:tc>
          <w:tcPr>
            <w:tcW w:w="75" w:type="pct"/>
            <w:gridSpan w:val="2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2</w:t>
            </w:r>
          </w:p>
        </w:tc>
        <w:tc>
          <w:tcPr>
            <w:tcW w:w="75" w:type="pct"/>
            <w:gridSpan w:val="2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2</w:t>
            </w:r>
          </w:p>
        </w:tc>
        <w:tc>
          <w:tcPr>
            <w:tcW w:w="78" w:type="pct"/>
            <w:gridSpan w:val="2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2</w:t>
            </w:r>
          </w:p>
        </w:tc>
        <w:tc>
          <w:tcPr>
            <w:tcW w:w="75" w:type="pct"/>
            <w:gridSpan w:val="2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2</w:t>
            </w:r>
          </w:p>
        </w:tc>
        <w:tc>
          <w:tcPr>
            <w:tcW w:w="73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8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4</w:t>
            </w:r>
          </w:p>
        </w:tc>
        <w:tc>
          <w:tcPr>
            <w:tcW w:w="75" w:type="pct"/>
            <w:shd w:val="clear" w:color="auto" w:fill="808080" w:themeFill="background1" w:themeFillShade="80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6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72</w:t>
            </w:r>
          </w:p>
        </w:tc>
      </w:tr>
      <w:tr w:rsidR="00001B8F" w:rsidRPr="00E47DC6" w:rsidTr="00001B8F">
        <w:trPr>
          <w:cantSplit/>
          <w:trHeight w:val="240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2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2"/>
                <w:szCs w:val="12"/>
              </w:rPr>
              <w:t>ПП04</w:t>
            </w:r>
          </w:p>
        </w:tc>
        <w:tc>
          <w:tcPr>
            <w:tcW w:w="528" w:type="pct"/>
            <w:gridSpan w:val="2"/>
            <w:shd w:val="clear" w:color="auto" w:fill="auto"/>
            <w:noWrap/>
            <w:vAlign w:val="center"/>
          </w:tcPr>
          <w:p w:rsidR="00001B8F" w:rsidRPr="00C711E1" w:rsidRDefault="00001B8F" w:rsidP="00001B8F">
            <w:pPr>
              <w:spacing w:after="0" w:line="240" w:lineRule="auto"/>
              <w:rPr>
                <w:rFonts w:eastAsia="Times New Roman"/>
                <w:b/>
                <w:color w:val="000000"/>
                <w:w w:val="90"/>
                <w:sz w:val="16"/>
                <w:szCs w:val="16"/>
              </w:rPr>
            </w:pPr>
            <w:r>
              <w:rPr>
                <w:rFonts w:eastAsia="Times New Roman"/>
                <w:b/>
                <w:color w:val="000000"/>
                <w:w w:val="90"/>
                <w:sz w:val="16"/>
                <w:szCs w:val="16"/>
              </w:rPr>
              <w:t>Производственная практика</w:t>
            </w:r>
          </w:p>
        </w:tc>
        <w:tc>
          <w:tcPr>
            <w:tcW w:w="152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3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shd w:val="clear" w:color="auto" w:fill="D9D9D9" w:themeFill="background1" w:themeFillShade="D9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D9D9D9" w:themeFill="background1" w:themeFillShade="D9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6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72</w:t>
            </w:r>
          </w:p>
        </w:tc>
      </w:tr>
      <w:tr w:rsidR="00465B79" w:rsidRPr="00E47DC6" w:rsidTr="00001B8F">
        <w:trPr>
          <w:cantSplit/>
          <w:trHeight w:val="134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 w:val="restar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28" w:type="pct"/>
            <w:gridSpan w:val="2"/>
            <w:vMerge w:val="restar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b/>
                <w:color w:val="000000"/>
                <w:spacing w:val="-4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b/>
                <w:color w:val="000000"/>
                <w:spacing w:val="-4"/>
                <w:w w:val="90"/>
                <w:sz w:val="10"/>
                <w:szCs w:val="12"/>
              </w:rPr>
              <w:t xml:space="preserve"> </w:t>
            </w:r>
          </w:p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52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3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2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6" w:type="pct"/>
            <w:gridSpan w:val="2"/>
            <w:shd w:val="clear" w:color="auto" w:fill="C0C0C0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465B79" w:rsidRPr="00E47DC6" w:rsidTr="00001B8F">
        <w:trPr>
          <w:cantSplit/>
          <w:trHeight w:val="267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28" w:type="pct"/>
            <w:gridSpan w:val="2"/>
            <w:vMerge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52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3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6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465B79" w:rsidRPr="00E47DC6" w:rsidTr="00001B8F">
        <w:trPr>
          <w:cantSplit/>
          <w:trHeight w:val="138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 w:val="restart"/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  <w:t>ПМ05</w:t>
            </w:r>
          </w:p>
        </w:tc>
        <w:tc>
          <w:tcPr>
            <w:tcW w:w="528" w:type="pct"/>
            <w:gridSpan w:val="2"/>
            <w:vMerge w:val="restart"/>
            <w:shd w:val="clear" w:color="auto" w:fill="C0C0C0"/>
            <w:noWrap/>
            <w:vAlign w:val="center"/>
          </w:tcPr>
          <w:p w:rsidR="00001B8F" w:rsidRPr="00C711E1" w:rsidRDefault="00001B8F" w:rsidP="00001B8F">
            <w:pPr>
              <w:widowControl w:val="0"/>
              <w:spacing w:after="0" w:line="227" w:lineRule="exact"/>
              <w:ind w:right="-20"/>
              <w:rPr>
                <w:rFonts w:eastAsia="Times New Roman"/>
                <w:sz w:val="14"/>
              </w:rPr>
            </w:pPr>
            <w:r w:rsidRPr="00C711E1">
              <w:rPr>
                <w:rFonts w:eastAsia="Times New Roman"/>
                <w:b/>
                <w:bCs/>
                <w:spacing w:val="1"/>
                <w:sz w:val="14"/>
              </w:rPr>
              <w:t>П</w:t>
            </w:r>
            <w:r w:rsidRPr="00C711E1">
              <w:rPr>
                <w:rFonts w:eastAsia="Times New Roman"/>
                <w:b/>
                <w:bCs/>
                <w:sz w:val="14"/>
              </w:rPr>
              <w:t>ри</w:t>
            </w:r>
            <w:r w:rsidRPr="00C711E1">
              <w:rPr>
                <w:rFonts w:eastAsia="Times New Roman"/>
                <w:b/>
                <w:bCs/>
                <w:spacing w:val="1"/>
                <w:sz w:val="14"/>
              </w:rPr>
              <w:t>г</w:t>
            </w:r>
            <w:r w:rsidRPr="00C711E1">
              <w:rPr>
                <w:rFonts w:eastAsia="Times New Roman"/>
                <w:b/>
                <w:bCs/>
                <w:spacing w:val="-1"/>
                <w:sz w:val="14"/>
              </w:rPr>
              <w:t>о</w:t>
            </w:r>
            <w:r w:rsidRPr="00C711E1">
              <w:rPr>
                <w:rFonts w:eastAsia="Times New Roman"/>
                <w:b/>
                <w:bCs/>
                <w:spacing w:val="3"/>
                <w:sz w:val="14"/>
              </w:rPr>
              <w:t>т</w:t>
            </w:r>
            <w:r w:rsidRPr="00C711E1">
              <w:rPr>
                <w:rFonts w:eastAsia="Times New Roman"/>
                <w:b/>
                <w:bCs/>
                <w:spacing w:val="1"/>
                <w:sz w:val="14"/>
              </w:rPr>
              <w:t>о</w:t>
            </w:r>
            <w:r w:rsidRPr="00C711E1">
              <w:rPr>
                <w:rFonts w:eastAsia="Times New Roman"/>
                <w:b/>
                <w:bCs/>
                <w:sz w:val="14"/>
              </w:rPr>
              <w:t>в</w:t>
            </w:r>
            <w:r w:rsidRPr="00C711E1">
              <w:rPr>
                <w:rFonts w:eastAsia="Times New Roman"/>
                <w:b/>
                <w:bCs/>
                <w:spacing w:val="1"/>
                <w:sz w:val="14"/>
              </w:rPr>
              <w:t>л</w:t>
            </w:r>
            <w:r w:rsidRPr="00C711E1">
              <w:rPr>
                <w:rFonts w:eastAsia="Times New Roman"/>
                <w:b/>
                <w:bCs/>
                <w:sz w:val="14"/>
              </w:rPr>
              <w:t>ение,</w:t>
            </w:r>
            <w:r w:rsidRPr="00C711E1">
              <w:rPr>
                <w:rFonts w:eastAsia="Times New Roman"/>
                <w:b/>
                <w:bCs/>
                <w:spacing w:val="-15"/>
                <w:sz w:val="14"/>
              </w:rPr>
              <w:t xml:space="preserve"> </w:t>
            </w:r>
            <w:r w:rsidRPr="00C711E1">
              <w:rPr>
                <w:rFonts w:eastAsia="Times New Roman"/>
                <w:b/>
                <w:bCs/>
                <w:spacing w:val="1"/>
                <w:sz w:val="14"/>
              </w:rPr>
              <w:t>о</w:t>
            </w:r>
            <w:r w:rsidRPr="00C711E1">
              <w:rPr>
                <w:rFonts w:eastAsia="Times New Roman"/>
                <w:b/>
                <w:bCs/>
                <w:spacing w:val="-1"/>
                <w:sz w:val="14"/>
              </w:rPr>
              <w:t>ф</w:t>
            </w:r>
            <w:r w:rsidRPr="00C711E1">
              <w:rPr>
                <w:rFonts w:eastAsia="Times New Roman"/>
                <w:b/>
                <w:bCs/>
                <w:spacing w:val="1"/>
                <w:sz w:val="14"/>
              </w:rPr>
              <w:t>о</w:t>
            </w:r>
            <w:r w:rsidRPr="00C711E1">
              <w:rPr>
                <w:rFonts w:eastAsia="Times New Roman"/>
                <w:b/>
                <w:bCs/>
                <w:sz w:val="14"/>
              </w:rPr>
              <w:t>р</w:t>
            </w:r>
            <w:r w:rsidRPr="00C711E1">
              <w:rPr>
                <w:rFonts w:eastAsia="Times New Roman"/>
                <w:b/>
                <w:bCs/>
                <w:spacing w:val="1"/>
                <w:sz w:val="14"/>
              </w:rPr>
              <w:t>м</w:t>
            </w:r>
            <w:r w:rsidRPr="00C711E1">
              <w:rPr>
                <w:rFonts w:eastAsia="Times New Roman"/>
                <w:b/>
                <w:bCs/>
                <w:spacing w:val="1"/>
                <w:sz w:val="14"/>
              </w:rPr>
              <w:t>л</w:t>
            </w:r>
            <w:r w:rsidRPr="00C711E1">
              <w:rPr>
                <w:rFonts w:eastAsia="Times New Roman"/>
                <w:b/>
                <w:bCs/>
                <w:sz w:val="14"/>
              </w:rPr>
              <w:t>ение</w:t>
            </w:r>
            <w:r w:rsidRPr="00C711E1">
              <w:rPr>
                <w:rFonts w:eastAsia="Times New Roman"/>
                <w:b/>
                <w:bCs/>
                <w:spacing w:val="-10"/>
                <w:sz w:val="14"/>
              </w:rPr>
              <w:t xml:space="preserve"> </w:t>
            </w:r>
            <w:r w:rsidRPr="00C711E1">
              <w:rPr>
                <w:rFonts w:eastAsia="Times New Roman"/>
                <w:b/>
                <w:bCs/>
                <w:sz w:val="14"/>
              </w:rPr>
              <w:t>и</w:t>
            </w:r>
          </w:p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C711E1">
              <w:rPr>
                <w:rFonts w:eastAsia="Times New Roman"/>
                <w:b/>
                <w:bCs/>
                <w:sz w:val="14"/>
              </w:rPr>
              <w:t>п</w:t>
            </w:r>
            <w:r w:rsidRPr="00C711E1">
              <w:rPr>
                <w:rFonts w:eastAsia="Times New Roman"/>
                <w:b/>
                <w:bCs/>
                <w:spacing w:val="1"/>
                <w:sz w:val="14"/>
              </w:rPr>
              <w:t>о</w:t>
            </w:r>
            <w:r w:rsidRPr="00C711E1">
              <w:rPr>
                <w:rFonts w:eastAsia="Times New Roman"/>
                <w:b/>
                <w:bCs/>
                <w:sz w:val="14"/>
              </w:rPr>
              <w:t>д</w:t>
            </w:r>
            <w:r w:rsidRPr="00C711E1">
              <w:rPr>
                <w:rFonts w:eastAsia="Times New Roman"/>
                <w:b/>
                <w:bCs/>
                <w:spacing w:val="1"/>
                <w:sz w:val="14"/>
              </w:rPr>
              <w:t>г</w:t>
            </w:r>
            <w:r w:rsidRPr="00C711E1">
              <w:rPr>
                <w:rFonts w:eastAsia="Times New Roman"/>
                <w:b/>
                <w:bCs/>
                <w:spacing w:val="-1"/>
                <w:sz w:val="14"/>
              </w:rPr>
              <w:t>о</w:t>
            </w:r>
            <w:r w:rsidRPr="00C711E1">
              <w:rPr>
                <w:rFonts w:eastAsia="Times New Roman"/>
                <w:b/>
                <w:bCs/>
                <w:spacing w:val="3"/>
                <w:sz w:val="14"/>
              </w:rPr>
              <w:t>т</w:t>
            </w:r>
            <w:r w:rsidRPr="00C711E1">
              <w:rPr>
                <w:rFonts w:eastAsia="Times New Roman"/>
                <w:b/>
                <w:bCs/>
                <w:spacing w:val="1"/>
                <w:sz w:val="14"/>
              </w:rPr>
              <w:t>о</w:t>
            </w:r>
            <w:r w:rsidRPr="00C711E1">
              <w:rPr>
                <w:rFonts w:eastAsia="Times New Roman"/>
                <w:b/>
                <w:bCs/>
                <w:sz w:val="14"/>
              </w:rPr>
              <w:t>вка</w:t>
            </w:r>
            <w:r w:rsidRPr="00C711E1">
              <w:rPr>
                <w:rFonts w:eastAsia="Times New Roman"/>
                <w:b/>
                <w:bCs/>
                <w:spacing w:val="-11"/>
                <w:sz w:val="14"/>
              </w:rPr>
              <w:t xml:space="preserve"> </w:t>
            </w:r>
            <w:r w:rsidRPr="00C711E1">
              <w:rPr>
                <w:rFonts w:eastAsia="Times New Roman"/>
                <w:b/>
                <w:bCs/>
                <w:sz w:val="14"/>
              </w:rPr>
              <w:t>к ре</w:t>
            </w:r>
            <w:r w:rsidRPr="00C711E1">
              <w:rPr>
                <w:rFonts w:eastAsia="Times New Roman"/>
                <w:b/>
                <w:bCs/>
                <w:spacing w:val="1"/>
                <w:sz w:val="14"/>
              </w:rPr>
              <w:t>ал</w:t>
            </w:r>
            <w:r w:rsidRPr="00C711E1">
              <w:rPr>
                <w:rFonts w:eastAsia="Times New Roman"/>
                <w:b/>
                <w:bCs/>
                <w:sz w:val="14"/>
              </w:rPr>
              <w:t>и</w:t>
            </w:r>
            <w:r w:rsidRPr="00C711E1">
              <w:rPr>
                <w:rFonts w:eastAsia="Times New Roman"/>
                <w:b/>
                <w:bCs/>
                <w:spacing w:val="-1"/>
                <w:sz w:val="14"/>
              </w:rPr>
              <w:t>з</w:t>
            </w:r>
            <w:r w:rsidRPr="00C711E1">
              <w:rPr>
                <w:rFonts w:eastAsia="Times New Roman"/>
                <w:b/>
                <w:bCs/>
                <w:spacing w:val="1"/>
                <w:sz w:val="14"/>
              </w:rPr>
              <w:t>а</w:t>
            </w:r>
            <w:r w:rsidRPr="00C711E1">
              <w:rPr>
                <w:rFonts w:eastAsia="Times New Roman"/>
                <w:b/>
                <w:bCs/>
                <w:sz w:val="14"/>
              </w:rPr>
              <w:t xml:space="preserve">ции </w:t>
            </w:r>
            <w:r w:rsidRPr="00C711E1">
              <w:rPr>
                <w:rFonts w:eastAsia="Times New Roman"/>
                <w:b/>
                <w:bCs/>
                <w:spacing w:val="-1"/>
                <w:sz w:val="14"/>
              </w:rPr>
              <w:t>х</w:t>
            </w:r>
            <w:r w:rsidRPr="00C711E1">
              <w:rPr>
                <w:rFonts w:eastAsia="Times New Roman"/>
                <w:b/>
                <w:bCs/>
                <w:spacing w:val="1"/>
                <w:sz w:val="14"/>
              </w:rPr>
              <w:t>л</w:t>
            </w:r>
            <w:r w:rsidRPr="00C711E1">
              <w:rPr>
                <w:rFonts w:eastAsia="Times New Roman"/>
                <w:b/>
                <w:bCs/>
                <w:sz w:val="14"/>
              </w:rPr>
              <w:t>е</w:t>
            </w:r>
            <w:r w:rsidRPr="00C711E1">
              <w:rPr>
                <w:rFonts w:eastAsia="Times New Roman"/>
                <w:b/>
                <w:bCs/>
                <w:spacing w:val="1"/>
                <w:sz w:val="14"/>
              </w:rPr>
              <w:t>бобуло</w:t>
            </w:r>
            <w:r w:rsidRPr="00C711E1">
              <w:rPr>
                <w:rFonts w:eastAsia="Times New Roman"/>
                <w:b/>
                <w:bCs/>
                <w:sz w:val="14"/>
              </w:rPr>
              <w:t>чны</w:t>
            </w:r>
            <w:r w:rsidRPr="00C711E1">
              <w:rPr>
                <w:rFonts w:eastAsia="Times New Roman"/>
                <w:b/>
                <w:bCs/>
                <w:spacing w:val="-1"/>
                <w:sz w:val="14"/>
              </w:rPr>
              <w:t>х</w:t>
            </w:r>
            <w:r w:rsidRPr="00C711E1">
              <w:rPr>
                <w:rFonts w:eastAsia="Times New Roman"/>
                <w:b/>
                <w:bCs/>
                <w:sz w:val="14"/>
              </w:rPr>
              <w:t>,</w:t>
            </w:r>
            <w:r w:rsidRPr="00C711E1">
              <w:rPr>
                <w:rFonts w:eastAsia="Times New Roman"/>
                <w:b/>
                <w:bCs/>
                <w:spacing w:val="-13"/>
                <w:sz w:val="14"/>
              </w:rPr>
              <w:t xml:space="preserve"> </w:t>
            </w:r>
            <w:r w:rsidRPr="00C711E1">
              <w:rPr>
                <w:rFonts w:eastAsia="Times New Roman"/>
                <w:b/>
                <w:bCs/>
                <w:spacing w:val="-1"/>
                <w:sz w:val="14"/>
              </w:rPr>
              <w:t>м</w:t>
            </w:r>
            <w:r w:rsidRPr="00C711E1">
              <w:rPr>
                <w:rFonts w:eastAsia="Times New Roman"/>
                <w:b/>
                <w:bCs/>
                <w:spacing w:val="1"/>
                <w:sz w:val="14"/>
              </w:rPr>
              <w:t>у</w:t>
            </w:r>
            <w:r w:rsidRPr="00C711E1">
              <w:rPr>
                <w:rFonts w:eastAsia="Times New Roman"/>
                <w:b/>
                <w:bCs/>
                <w:sz w:val="14"/>
              </w:rPr>
              <w:t>чных к</w:t>
            </w:r>
            <w:r w:rsidRPr="00C711E1">
              <w:rPr>
                <w:rFonts w:eastAsia="Times New Roman"/>
                <w:b/>
                <w:bCs/>
                <w:spacing w:val="1"/>
                <w:sz w:val="14"/>
              </w:rPr>
              <w:t>о</w:t>
            </w:r>
            <w:r w:rsidRPr="00C711E1">
              <w:rPr>
                <w:rFonts w:eastAsia="Times New Roman"/>
                <w:b/>
                <w:bCs/>
                <w:sz w:val="14"/>
              </w:rPr>
              <w:t>нд</w:t>
            </w:r>
            <w:r w:rsidRPr="00C711E1">
              <w:rPr>
                <w:rFonts w:eastAsia="Times New Roman"/>
                <w:b/>
                <w:bCs/>
                <w:spacing w:val="-2"/>
                <w:sz w:val="14"/>
              </w:rPr>
              <w:t>и</w:t>
            </w:r>
            <w:r w:rsidRPr="00C711E1">
              <w:rPr>
                <w:rFonts w:eastAsia="Times New Roman"/>
                <w:b/>
                <w:bCs/>
                <w:spacing w:val="5"/>
                <w:sz w:val="14"/>
              </w:rPr>
              <w:t>т</w:t>
            </w:r>
            <w:r w:rsidRPr="00C711E1">
              <w:rPr>
                <w:rFonts w:eastAsia="Times New Roman"/>
                <w:b/>
                <w:bCs/>
                <w:sz w:val="14"/>
              </w:rPr>
              <w:t>ерских</w:t>
            </w:r>
            <w:r w:rsidRPr="00C711E1">
              <w:rPr>
                <w:rFonts w:eastAsia="Times New Roman"/>
                <w:b/>
                <w:bCs/>
                <w:spacing w:val="-14"/>
                <w:sz w:val="14"/>
              </w:rPr>
              <w:t xml:space="preserve"> </w:t>
            </w:r>
            <w:r w:rsidRPr="00C711E1">
              <w:rPr>
                <w:rFonts w:eastAsia="Times New Roman"/>
                <w:b/>
                <w:bCs/>
                <w:sz w:val="14"/>
              </w:rPr>
              <w:t>и</w:t>
            </w:r>
            <w:r w:rsidRPr="00C711E1">
              <w:rPr>
                <w:rFonts w:eastAsia="Times New Roman"/>
                <w:b/>
                <w:bCs/>
                <w:spacing w:val="-1"/>
                <w:sz w:val="14"/>
              </w:rPr>
              <w:t>з</w:t>
            </w:r>
            <w:r w:rsidRPr="00C711E1">
              <w:rPr>
                <w:rFonts w:eastAsia="Times New Roman"/>
                <w:b/>
                <w:bCs/>
                <w:sz w:val="14"/>
              </w:rPr>
              <w:t>де</w:t>
            </w:r>
            <w:r w:rsidRPr="00C711E1">
              <w:rPr>
                <w:rFonts w:eastAsia="Times New Roman"/>
                <w:b/>
                <w:bCs/>
                <w:spacing w:val="1"/>
                <w:sz w:val="14"/>
              </w:rPr>
              <w:t>л</w:t>
            </w:r>
            <w:r w:rsidRPr="00C711E1">
              <w:rPr>
                <w:rFonts w:eastAsia="Times New Roman"/>
                <w:b/>
                <w:bCs/>
                <w:sz w:val="14"/>
              </w:rPr>
              <w:t>ий р</w:t>
            </w:r>
            <w:r w:rsidRPr="00C711E1">
              <w:rPr>
                <w:rFonts w:eastAsia="Times New Roman"/>
                <w:b/>
                <w:bCs/>
                <w:spacing w:val="1"/>
                <w:sz w:val="14"/>
              </w:rPr>
              <w:t>а</w:t>
            </w:r>
            <w:r w:rsidRPr="00C711E1">
              <w:rPr>
                <w:rFonts w:eastAsia="Times New Roman"/>
                <w:b/>
                <w:bCs/>
                <w:spacing w:val="-1"/>
                <w:sz w:val="14"/>
              </w:rPr>
              <w:t>з</w:t>
            </w:r>
            <w:r w:rsidRPr="00C711E1">
              <w:rPr>
                <w:rFonts w:eastAsia="Times New Roman"/>
                <w:b/>
                <w:bCs/>
                <w:sz w:val="14"/>
              </w:rPr>
              <w:t>н</w:t>
            </w:r>
            <w:r w:rsidRPr="00C711E1">
              <w:rPr>
                <w:rFonts w:eastAsia="Times New Roman"/>
                <w:b/>
                <w:bCs/>
                <w:spacing w:val="1"/>
                <w:sz w:val="14"/>
              </w:rPr>
              <w:t>ооб</w:t>
            </w:r>
            <w:r w:rsidRPr="00C711E1">
              <w:rPr>
                <w:rFonts w:eastAsia="Times New Roman"/>
                <w:b/>
                <w:bCs/>
                <w:sz w:val="14"/>
              </w:rPr>
              <w:t>р</w:t>
            </w:r>
            <w:r w:rsidRPr="00C711E1">
              <w:rPr>
                <w:rFonts w:eastAsia="Times New Roman"/>
                <w:b/>
                <w:bCs/>
                <w:spacing w:val="1"/>
                <w:sz w:val="14"/>
              </w:rPr>
              <w:t>а</w:t>
            </w:r>
            <w:r w:rsidRPr="00C711E1">
              <w:rPr>
                <w:rFonts w:eastAsia="Times New Roman"/>
                <w:b/>
                <w:bCs/>
                <w:spacing w:val="-1"/>
                <w:sz w:val="14"/>
              </w:rPr>
              <w:t>з</w:t>
            </w:r>
            <w:r w:rsidRPr="00C711E1">
              <w:rPr>
                <w:rFonts w:eastAsia="Times New Roman"/>
                <w:b/>
                <w:bCs/>
                <w:sz w:val="14"/>
              </w:rPr>
              <w:t>н</w:t>
            </w:r>
            <w:r w:rsidRPr="00C711E1">
              <w:rPr>
                <w:rFonts w:eastAsia="Times New Roman"/>
                <w:b/>
                <w:bCs/>
                <w:spacing w:val="1"/>
                <w:sz w:val="14"/>
              </w:rPr>
              <w:t>о</w:t>
            </w:r>
            <w:r w:rsidRPr="00C711E1">
              <w:rPr>
                <w:rFonts w:eastAsia="Times New Roman"/>
                <w:b/>
                <w:bCs/>
                <w:spacing w:val="1"/>
                <w:sz w:val="14"/>
              </w:rPr>
              <w:t>г</w:t>
            </w:r>
            <w:r w:rsidRPr="00C711E1">
              <w:rPr>
                <w:rFonts w:eastAsia="Times New Roman"/>
                <w:b/>
                <w:bCs/>
                <w:sz w:val="14"/>
              </w:rPr>
              <w:t>о</w:t>
            </w:r>
            <w:r w:rsidRPr="00C711E1">
              <w:rPr>
                <w:rFonts w:eastAsia="Times New Roman"/>
                <w:b/>
                <w:bCs/>
                <w:spacing w:val="-12"/>
                <w:sz w:val="14"/>
              </w:rPr>
              <w:t xml:space="preserve"> </w:t>
            </w:r>
            <w:r w:rsidRPr="00C711E1">
              <w:rPr>
                <w:rFonts w:eastAsia="Times New Roman"/>
                <w:b/>
                <w:bCs/>
                <w:spacing w:val="1"/>
                <w:sz w:val="14"/>
              </w:rPr>
              <w:t>а</w:t>
            </w:r>
            <w:r w:rsidRPr="00C711E1">
              <w:rPr>
                <w:rFonts w:eastAsia="Times New Roman"/>
                <w:b/>
                <w:bCs/>
                <w:sz w:val="14"/>
              </w:rPr>
              <w:t>с</w:t>
            </w:r>
            <w:r w:rsidRPr="00C711E1">
              <w:rPr>
                <w:rFonts w:eastAsia="Times New Roman"/>
                <w:b/>
                <w:bCs/>
                <w:spacing w:val="-2"/>
                <w:sz w:val="14"/>
              </w:rPr>
              <w:t>с</w:t>
            </w:r>
            <w:r w:rsidRPr="00C711E1">
              <w:rPr>
                <w:rFonts w:eastAsia="Times New Roman"/>
                <w:b/>
                <w:bCs/>
                <w:spacing w:val="1"/>
                <w:sz w:val="14"/>
              </w:rPr>
              <w:t>о</w:t>
            </w:r>
            <w:r w:rsidRPr="00C711E1">
              <w:rPr>
                <w:rFonts w:eastAsia="Times New Roman"/>
                <w:b/>
                <w:bCs/>
                <w:spacing w:val="-3"/>
                <w:sz w:val="14"/>
              </w:rPr>
              <w:t>р</w:t>
            </w:r>
            <w:r w:rsidRPr="00C711E1">
              <w:rPr>
                <w:rFonts w:eastAsia="Times New Roman"/>
                <w:b/>
                <w:bCs/>
                <w:spacing w:val="5"/>
                <w:sz w:val="14"/>
              </w:rPr>
              <w:t>т</w:t>
            </w:r>
            <w:r w:rsidRPr="00C711E1">
              <w:rPr>
                <w:rFonts w:eastAsia="Times New Roman"/>
                <w:b/>
                <w:bCs/>
                <w:spacing w:val="-2"/>
                <w:sz w:val="14"/>
              </w:rPr>
              <w:t>и</w:t>
            </w:r>
            <w:r w:rsidRPr="00C711E1">
              <w:rPr>
                <w:rFonts w:eastAsia="Times New Roman"/>
                <w:b/>
                <w:bCs/>
                <w:spacing w:val="1"/>
                <w:sz w:val="14"/>
              </w:rPr>
              <w:t>м</w:t>
            </w:r>
            <w:r w:rsidRPr="00C711E1">
              <w:rPr>
                <w:rFonts w:eastAsia="Times New Roman"/>
                <w:b/>
                <w:bCs/>
                <w:spacing w:val="-2"/>
                <w:sz w:val="14"/>
              </w:rPr>
              <w:t>ен</w:t>
            </w:r>
            <w:r w:rsidRPr="00C711E1">
              <w:rPr>
                <w:rFonts w:eastAsia="Times New Roman"/>
                <w:b/>
                <w:bCs/>
                <w:spacing w:val="5"/>
                <w:sz w:val="14"/>
              </w:rPr>
              <w:t>т</w:t>
            </w:r>
            <w:r w:rsidRPr="00C711E1">
              <w:rPr>
                <w:rFonts w:eastAsia="Times New Roman"/>
                <w:b/>
                <w:bCs/>
                <w:sz w:val="14"/>
              </w:rPr>
              <w:t>а</w:t>
            </w:r>
          </w:p>
        </w:tc>
        <w:tc>
          <w:tcPr>
            <w:tcW w:w="152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3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6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465B79" w:rsidRPr="00E47DC6" w:rsidTr="00001B8F">
        <w:trPr>
          <w:cantSplit/>
          <w:trHeight w:val="127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28" w:type="pct"/>
            <w:gridSpan w:val="2"/>
            <w:vMerge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52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3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2"/>
            <w:tcBorders>
              <w:bottom w:val="single" w:sz="4" w:space="0" w:color="auto"/>
            </w:tcBorders>
            <w:shd w:val="clear" w:color="auto" w:fill="C0C0C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6" w:type="pct"/>
            <w:gridSpan w:val="2"/>
            <w:tcBorders>
              <w:bottom w:val="single" w:sz="4" w:space="0" w:color="auto"/>
            </w:tcBorders>
            <w:shd w:val="clear" w:color="auto" w:fill="C0C0C0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001B8F" w:rsidRPr="00E47DC6" w:rsidTr="00001B8F">
        <w:trPr>
          <w:cantSplit/>
          <w:trHeight w:val="406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 w:val="restart"/>
            <w:shd w:val="clear" w:color="auto" w:fill="auto"/>
            <w:vAlign w:val="center"/>
          </w:tcPr>
          <w:p w:rsidR="00001B8F" w:rsidRPr="006971D3" w:rsidRDefault="00001B8F" w:rsidP="00001B8F">
            <w:pPr>
              <w:spacing w:after="0" w:line="240" w:lineRule="auto"/>
              <w:rPr>
                <w:b/>
                <w:bCs/>
                <w:sz w:val="12"/>
                <w:szCs w:val="12"/>
              </w:rPr>
            </w:pPr>
            <w:r w:rsidRPr="00C711E1">
              <w:rPr>
                <w:b/>
                <w:bCs/>
                <w:sz w:val="10"/>
                <w:szCs w:val="12"/>
              </w:rPr>
              <w:t>МДК 05.01</w:t>
            </w:r>
          </w:p>
        </w:tc>
        <w:tc>
          <w:tcPr>
            <w:tcW w:w="528" w:type="pct"/>
            <w:gridSpan w:val="2"/>
            <w:vMerge w:val="restart"/>
            <w:shd w:val="clear" w:color="auto" w:fill="auto"/>
            <w:noWrap/>
            <w:vAlign w:val="center"/>
          </w:tcPr>
          <w:p w:rsidR="00001B8F" w:rsidRPr="00C711E1" w:rsidRDefault="00001B8F" w:rsidP="00001B8F">
            <w:pPr>
              <w:widowControl w:val="0"/>
              <w:spacing w:after="0" w:line="222" w:lineRule="exact"/>
              <w:ind w:right="116"/>
              <w:jc w:val="both"/>
              <w:rPr>
                <w:rFonts w:eastAsia="Times New Roman"/>
                <w:sz w:val="16"/>
              </w:rPr>
            </w:pPr>
            <w:r w:rsidRPr="00C711E1">
              <w:rPr>
                <w:rFonts w:eastAsia="Times New Roman"/>
                <w:sz w:val="16"/>
              </w:rPr>
              <w:t>О</w:t>
            </w:r>
            <w:r w:rsidRPr="00C711E1">
              <w:rPr>
                <w:rFonts w:eastAsia="Times New Roman"/>
                <w:spacing w:val="1"/>
                <w:sz w:val="16"/>
              </w:rPr>
              <w:t>р</w:t>
            </w:r>
            <w:r w:rsidRPr="00C711E1">
              <w:rPr>
                <w:rFonts w:eastAsia="Times New Roman"/>
                <w:sz w:val="16"/>
              </w:rPr>
              <w:t>га</w:t>
            </w:r>
            <w:r w:rsidRPr="00C711E1">
              <w:rPr>
                <w:rFonts w:eastAsia="Times New Roman"/>
                <w:spacing w:val="-1"/>
                <w:sz w:val="16"/>
              </w:rPr>
              <w:t>ни</w:t>
            </w:r>
            <w:r w:rsidRPr="00C711E1">
              <w:rPr>
                <w:rFonts w:eastAsia="Times New Roman"/>
                <w:spacing w:val="1"/>
                <w:sz w:val="16"/>
              </w:rPr>
              <w:t>з</w:t>
            </w:r>
            <w:r w:rsidRPr="00C711E1">
              <w:rPr>
                <w:rFonts w:eastAsia="Times New Roman"/>
                <w:spacing w:val="3"/>
                <w:sz w:val="16"/>
              </w:rPr>
              <w:t>а</w:t>
            </w:r>
            <w:r w:rsidRPr="00C711E1">
              <w:rPr>
                <w:rFonts w:eastAsia="Times New Roman"/>
                <w:spacing w:val="-1"/>
                <w:sz w:val="16"/>
              </w:rPr>
              <w:t>ц</w:t>
            </w:r>
            <w:r w:rsidRPr="00C711E1">
              <w:rPr>
                <w:rFonts w:eastAsia="Times New Roman"/>
                <w:spacing w:val="1"/>
                <w:sz w:val="16"/>
              </w:rPr>
              <w:t>и</w:t>
            </w:r>
            <w:r w:rsidRPr="00C711E1">
              <w:rPr>
                <w:rFonts w:eastAsia="Times New Roman"/>
                <w:sz w:val="16"/>
              </w:rPr>
              <w:t>я</w:t>
            </w:r>
            <w:r w:rsidRPr="00C711E1">
              <w:rPr>
                <w:rFonts w:eastAsia="Times New Roman"/>
                <w:spacing w:val="-11"/>
                <w:sz w:val="16"/>
              </w:rPr>
              <w:t xml:space="preserve"> </w:t>
            </w:r>
            <w:r w:rsidRPr="00C711E1">
              <w:rPr>
                <w:rFonts w:eastAsia="Times New Roman"/>
                <w:spacing w:val="-1"/>
                <w:sz w:val="16"/>
              </w:rPr>
              <w:t>п</w:t>
            </w:r>
            <w:r w:rsidRPr="00C711E1">
              <w:rPr>
                <w:rFonts w:eastAsia="Times New Roman"/>
                <w:spacing w:val="1"/>
                <w:sz w:val="16"/>
              </w:rPr>
              <w:t>р</w:t>
            </w:r>
            <w:r w:rsidRPr="00C711E1">
              <w:rPr>
                <w:rFonts w:eastAsia="Times New Roman"/>
                <w:spacing w:val="1"/>
                <w:sz w:val="16"/>
              </w:rPr>
              <w:t>и</w:t>
            </w:r>
            <w:r w:rsidRPr="00C711E1">
              <w:rPr>
                <w:rFonts w:eastAsia="Times New Roman"/>
                <w:sz w:val="16"/>
              </w:rPr>
              <w:t>г</w:t>
            </w:r>
            <w:r w:rsidRPr="00C711E1">
              <w:rPr>
                <w:rFonts w:eastAsia="Times New Roman"/>
                <w:spacing w:val="1"/>
                <w:sz w:val="16"/>
              </w:rPr>
              <w:t>о</w:t>
            </w:r>
            <w:r w:rsidRPr="00C711E1">
              <w:rPr>
                <w:rFonts w:eastAsia="Times New Roman"/>
                <w:spacing w:val="-1"/>
                <w:sz w:val="16"/>
              </w:rPr>
              <w:t>т</w:t>
            </w:r>
            <w:r w:rsidRPr="00C711E1">
              <w:rPr>
                <w:rFonts w:eastAsia="Times New Roman"/>
                <w:spacing w:val="1"/>
                <w:sz w:val="16"/>
              </w:rPr>
              <w:t>о</w:t>
            </w:r>
            <w:r w:rsidRPr="00C711E1">
              <w:rPr>
                <w:rFonts w:eastAsia="Times New Roman"/>
                <w:sz w:val="16"/>
              </w:rPr>
              <w:t>в</w:t>
            </w:r>
            <w:r w:rsidRPr="00C711E1">
              <w:rPr>
                <w:rFonts w:eastAsia="Times New Roman"/>
                <w:spacing w:val="-1"/>
                <w:sz w:val="16"/>
              </w:rPr>
              <w:t>л</w:t>
            </w:r>
            <w:r w:rsidRPr="00C711E1">
              <w:rPr>
                <w:rFonts w:eastAsia="Times New Roman"/>
                <w:spacing w:val="3"/>
                <w:sz w:val="16"/>
              </w:rPr>
              <w:t>е</w:t>
            </w:r>
            <w:r w:rsidRPr="00C711E1">
              <w:rPr>
                <w:rFonts w:eastAsia="Times New Roman"/>
                <w:spacing w:val="-1"/>
                <w:sz w:val="16"/>
              </w:rPr>
              <w:t>н</w:t>
            </w:r>
            <w:r w:rsidRPr="00C711E1">
              <w:rPr>
                <w:rFonts w:eastAsia="Times New Roman"/>
                <w:spacing w:val="1"/>
                <w:sz w:val="16"/>
              </w:rPr>
              <w:t>и</w:t>
            </w:r>
            <w:r w:rsidRPr="00C711E1">
              <w:rPr>
                <w:rFonts w:eastAsia="Times New Roman"/>
                <w:spacing w:val="2"/>
                <w:sz w:val="16"/>
              </w:rPr>
              <w:t>я</w:t>
            </w:r>
            <w:r w:rsidRPr="00C711E1">
              <w:rPr>
                <w:rFonts w:eastAsia="Times New Roman"/>
                <w:sz w:val="16"/>
              </w:rPr>
              <w:t>,</w:t>
            </w:r>
          </w:p>
          <w:p w:rsidR="00001B8F" w:rsidRPr="000B28AB" w:rsidRDefault="00001B8F" w:rsidP="00001B8F">
            <w:pPr>
              <w:spacing w:after="0" w:line="240" w:lineRule="auto"/>
              <w:ind w:right="116"/>
              <w:rPr>
                <w:sz w:val="12"/>
                <w:szCs w:val="12"/>
              </w:rPr>
            </w:pPr>
            <w:r w:rsidRPr="00C711E1">
              <w:rPr>
                <w:rFonts w:eastAsia="Times New Roman"/>
                <w:spacing w:val="-1"/>
                <w:sz w:val="16"/>
              </w:rPr>
              <w:t>п</w:t>
            </w:r>
            <w:r w:rsidRPr="00C711E1">
              <w:rPr>
                <w:rFonts w:eastAsia="Times New Roman"/>
                <w:spacing w:val="1"/>
                <w:sz w:val="16"/>
              </w:rPr>
              <w:t>о</w:t>
            </w:r>
            <w:r w:rsidRPr="00C711E1">
              <w:rPr>
                <w:rFonts w:eastAsia="Times New Roman"/>
                <w:spacing w:val="-1"/>
                <w:sz w:val="16"/>
              </w:rPr>
              <w:t>д</w:t>
            </w:r>
            <w:r w:rsidRPr="00C711E1">
              <w:rPr>
                <w:rFonts w:eastAsia="Times New Roman"/>
                <w:sz w:val="16"/>
              </w:rPr>
              <w:t>г</w:t>
            </w:r>
            <w:r w:rsidRPr="00C711E1">
              <w:rPr>
                <w:rFonts w:eastAsia="Times New Roman"/>
                <w:spacing w:val="1"/>
                <w:sz w:val="16"/>
              </w:rPr>
              <w:t>о</w:t>
            </w:r>
            <w:r w:rsidRPr="00C711E1">
              <w:rPr>
                <w:rFonts w:eastAsia="Times New Roman"/>
                <w:spacing w:val="-1"/>
                <w:sz w:val="16"/>
              </w:rPr>
              <w:t>т</w:t>
            </w:r>
            <w:r w:rsidRPr="00C711E1">
              <w:rPr>
                <w:rFonts w:eastAsia="Times New Roman"/>
                <w:spacing w:val="1"/>
                <w:sz w:val="16"/>
              </w:rPr>
              <w:t>о</w:t>
            </w:r>
            <w:r w:rsidRPr="00C711E1">
              <w:rPr>
                <w:rFonts w:eastAsia="Times New Roman"/>
                <w:sz w:val="16"/>
              </w:rPr>
              <w:t>в</w:t>
            </w:r>
            <w:r w:rsidRPr="00C711E1">
              <w:rPr>
                <w:rFonts w:eastAsia="Times New Roman"/>
                <w:spacing w:val="2"/>
                <w:sz w:val="16"/>
              </w:rPr>
              <w:t>к</w:t>
            </w:r>
            <w:r w:rsidRPr="00C711E1">
              <w:rPr>
                <w:rFonts w:eastAsia="Times New Roman"/>
                <w:sz w:val="16"/>
              </w:rPr>
              <w:t>и</w:t>
            </w:r>
            <w:r w:rsidRPr="00C711E1">
              <w:rPr>
                <w:rFonts w:eastAsia="Times New Roman"/>
                <w:spacing w:val="-11"/>
                <w:sz w:val="16"/>
              </w:rPr>
              <w:t xml:space="preserve"> </w:t>
            </w:r>
            <w:r w:rsidRPr="00C711E1">
              <w:rPr>
                <w:rFonts w:eastAsia="Times New Roman"/>
                <w:sz w:val="16"/>
              </w:rPr>
              <w:t>к</w:t>
            </w:r>
            <w:r w:rsidRPr="00C711E1">
              <w:rPr>
                <w:rFonts w:eastAsia="Times New Roman"/>
                <w:spacing w:val="-1"/>
                <w:sz w:val="16"/>
              </w:rPr>
              <w:t xml:space="preserve"> </w:t>
            </w:r>
            <w:r w:rsidRPr="00C711E1">
              <w:rPr>
                <w:rFonts w:eastAsia="Times New Roman"/>
                <w:spacing w:val="1"/>
                <w:sz w:val="16"/>
              </w:rPr>
              <w:t>р</w:t>
            </w:r>
            <w:r w:rsidRPr="00C711E1">
              <w:rPr>
                <w:rFonts w:eastAsia="Times New Roman"/>
                <w:sz w:val="16"/>
              </w:rPr>
              <w:t>е</w:t>
            </w:r>
            <w:r w:rsidRPr="00C711E1">
              <w:rPr>
                <w:rFonts w:eastAsia="Times New Roman"/>
                <w:sz w:val="16"/>
              </w:rPr>
              <w:t>а</w:t>
            </w:r>
            <w:r w:rsidRPr="00C711E1">
              <w:rPr>
                <w:rFonts w:eastAsia="Times New Roman"/>
                <w:spacing w:val="1"/>
                <w:sz w:val="16"/>
              </w:rPr>
              <w:t>л</w:t>
            </w:r>
            <w:r w:rsidRPr="00C711E1">
              <w:rPr>
                <w:rFonts w:eastAsia="Times New Roman"/>
                <w:spacing w:val="-1"/>
                <w:sz w:val="16"/>
              </w:rPr>
              <w:t>и</w:t>
            </w:r>
            <w:r w:rsidRPr="00C711E1">
              <w:rPr>
                <w:rFonts w:eastAsia="Times New Roman"/>
                <w:spacing w:val="1"/>
                <w:sz w:val="16"/>
              </w:rPr>
              <w:t>з</w:t>
            </w:r>
            <w:r w:rsidRPr="00C711E1">
              <w:rPr>
                <w:rFonts w:eastAsia="Times New Roman"/>
                <w:spacing w:val="3"/>
                <w:sz w:val="16"/>
              </w:rPr>
              <w:t>а</w:t>
            </w:r>
            <w:r w:rsidRPr="00C711E1">
              <w:rPr>
                <w:rFonts w:eastAsia="Times New Roman"/>
                <w:spacing w:val="-1"/>
                <w:sz w:val="16"/>
              </w:rPr>
              <w:t>ц</w:t>
            </w:r>
            <w:r w:rsidRPr="00C711E1">
              <w:rPr>
                <w:rFonts w:eastAsia="Times New Roman"/>
                <w:spacing w:val="1"/>
                <w:sz w:val="16"/>
              </w:rPr>
              <w:t>и</w:t>
            </w:r>
            <w:r w:rsidRPr="00C711E1">
              <w:rPr>
                <w:rFonts w:eastAsia="Times New Roman"/>
                <w:sz w:val="16"/>
              </w:rPr>
              <w:t xml:space="preserve">и </w:t>
            </w:r>
            <w:r w:rsidRPr="00C711E1">
              <w:rPr>
                <w:rFonts w:eastAsia="Times New Roman"/>
                <w:spacing w:val="-1"/>
                <w:sz w:val="16"/>
              </w:rPr>
              <w:t>хл</w:t>
            </w:r>
            <w:r w:rsidRPr="00C711E1">
              <w:rPr>
                <w:rFonts w:eastAsia="Times New Roman"/>
                <w:spacing w:val="3"/>
                <w:sz w:val="16"/>
              </w:rPr>
              <w:t>е</w:t>
            </w:r>
            <w:r w:rsidRPr="00C711E1">
              <w:rPr>
                <w:rFonts w:eastAsia="Times New Roman"/>
                <w:spacing w:val="-1"/>
                <w:sz w:val="16"/>
              </w:rPr>
              <w:t>б</w:t>
            </w:r>
            <w:r w:rsidRPr="00C711E1">
              <w:rPr>
                <w:rFonts w:eastAsia="Times New Roman"/>
                <w:spacing w:val="1"/>
                <w:sz w:val="16"/>
              </w:rPr>
              <w:t>о</w:t>
            </w:r>
            <w:r w:rsidRPr="00C711E1">
              <w:rPr>
                <w:rFonts w:eastAsia="Times New Roman"/>
                <w:spacing w:val="2"/>
                <w:sz w:val="16"/>
              </w:rPr>
              <w:t>б</w:t>
            </w:r>
            <w:r w:rsidRPr="00C711E1">
              <w:rPr>
                <w:rFonts w:eastAsia="Times New Roman"/>
                <w:spacing w:val="-1"/>
                <w:sz w:val="16"/>
              </w:rPr>
              <w:t>у</w:t>
            </w:r>
            <w:r w:rsidRPr="00C711E1">
              <w:rPr>
                <w:rFonts w:eastAsia="Times New Roman"/>
                <w:spacing w:val="-1"/>
                <w:sz w:val="16"/>
              </w:rPr>
              <w:t>л</w:t>
            </w:r>
            <w:r w:rsidRPr="00C711E1">
              <w:rPr>
                <w:rFonts w:eastAsia="Times New Roman"/>
                <w:spacing w:val="1"/>
                <w:sz w:val="16"/>
              </w:rPr>
              <w:t>оч</w:t>
            </w:r>
            <w:r w:rsidRPr="00C711E1">
              <w:rPr>
                <w:rFonts w:eastAsia="Times New Roman"/>
                <w:spacing w:val="-1"/>
                <w:sz w:val="16"/>
              </w:rPr>
              <w:t>н</w:t>
            </w:r>
            <w:r w:rsidRPr="00C711E1">
              <w:rPr>
                <w:rFonts w:eastAsia="Times New Roman"/>
                <w:spacing w:val="3"/>
                <w:sz w:val="16"/>
              </w:rPr>
              <w:t>ы</w:t>
            </w:r>
            <w:r w:rsidRPr="00C711E1">
              <w:rPr>
                <w:rFonts w:eastAsia="Times New Roman"/>
                <w:spacing w:val="-1"/>
                <w:sz w:val="16"/>
              </w:rPr>
              <w:t>х</w:t>
            </w:r>
            <w:r w:rsidRPr="00C711E1">
              <w:rPr>
                <w:rFonts w:eastAsia="Times New Roman"/>
                <w:sz w:val="16"/>
              </w:rPr>
              <w:t>,</w:t>
            </w:r>
            <w:r w:rsidRPr="00C711E1">
              <w:rPr>
                <w:rFonts w:eastAsia="Times New Roman"/>
                <w:spacing w:val="-13"/>
                <w:sz w:val="16"/>
              </w:rPr>
              <w:t xml:space="preserve"> </w:t>
            </w:r>
            <w:r w:rsidRPr="00C711E1">
              <w:rPr>
                <w:rFonts w:eastAsia="Times New Roman"/>
                <w:spacing w:val="4"/>
                <w:sz w:val="16"/>
              </w:rPr>
              <w:t>м</w:t>
            </w:r>
            <w:r w:rsidRPr="00C711E1">
              <w:rPr>
                <w:rFonts w:eastAsia="Times New Roman"/>
                <w:spacing w:val="-4"/>
                <w:sz w:val="16"/>
              </w:rPr>
              <w:t>у</w:t>
            </w:r>
            <w:r w:rsidRPr="00C711E1">
              <w:rPr>
                <w:rFonts w:eastAsia="Times New Roman"/>
                <w:spacing w:val="1"/>
                <w:sz w:val="16"/>
              </w:rPr>
              <w:t>ч</w:t>
            </w:r>
            <w:r w:rsidRPr="00C711E1">
              <w:rPr>
                <w:rFonts w:eastAsia="Times New Roman"/>
                <w:spacing w:val="-1"/>
                <w:sz w:val="16"/>
              </w:rPr>
              <w:t>н</w:t>
            </w:r>
            <w:r w:rsidRPr="00C711E1">
              <w:rPr>
                <w:rFonts w:eastAsia="Times New Roman"/>
                <w:spacing w:val="3"/>
                <w:sz w:val="16"/>
              </w:rPr>
              <w:t>ы</w:t>
            </w:r>
            <w:r w:rsidRPr="00C711E1">
              <w:rPr>
                <w:rFonts w:eastAsia="Times New Roman"/>
                <w:sz w:val="16"/>
              </w:rPr>
              <w:t xml:space="preserve">х </w:t>
            </w:r>
            <w:r w:rsidRPr="00C711E1">
              <w:rPr>
                <w:rFonts w:eastAsia="Times New Roman"/>
                <w:spacing w:val="-1"/>
                <w:sz w:val="16"/>
              </w:rPr>
              <w:t>к</w:t>
            </w:r>
            <w:r w:rsidRPr="00C711E1">
              <w:rPr>
                <w:rFonts w:eastAsia="Times New Roman"/>
                <w:spacing w:val="1"/>
                <w:sz w:val="16"/>
              </w:rPr>
              <w:t>о</w:t>
            </w:r>
            <w:r w:rsidRPr="00C711E1">
              <w:rPr>
                <w:rFonts w:eastAsia="Times New Roman"/>
                <w:spacing w:val="-1"/>
                <w:sz w:val="16"/>
              </w:rPr>
              <w:t>н</w:t>
            </w:r>
            <w:r w:rsidRPr="00C711E1">
              <w:rPr>
                <w:rFonts w:eastAsia="Times New Roman"/>
                <w:spacing w:val="2"/>
                <w:sz w:val="16"/>
              </w:rPr>
              <w:t>д</w:t>
            </w:r>
            <w:r w:rsidRPr="00C711E1">
              <w:rPr>
                <w:rFonts w:eastAsia="Times New Roman"/>
                <w:spacing w:val="-1"/>
                <w:sz w:val="16"/>
              </w:rPr>
              <w:t>ит</w:t>
            </w:r>
            <w:r w:rsidRPr="00C711E1">
              <w:rPr>
                <w:rFonts w:eastAsia="Times New Roman"/>
                <w:sz w:val="16"/>
              </w:rPr>
              <w:t>е</w:t>
            </w:r>
            <w:r w:rsidRPr="00C711E1">
              <w:rPr>
                <w:rFonts w:eastAsia="Times New Roman"/>
                <w:spacing w:val="1"/>
                <w:sz w:val="16"/>
              </w:rPr>
              <w:t>р</w:t>
            </w:r>
            <w:r w:rsidRPr="00C711E1">
              <w:rPr>
                <w:rFonts w:eastAsia="Times New Roman"/>
                <w:sz w:val="16"/>
              </w:rPr>
              <w:t>с</w:t>
            </w:r>
            <w:r w:rsidRPr="00C711E1">
              <w:rPr>
                <w:rFonts w:eastAsia="Times New Roman"/>
                <w:spacing w:val="2"/>
                <w:sz w:val="16"/>
              </w:rPr>
              <w:t>к</w:t>
            </w:r>
            <w:r w:rsidRPr="00C711E1">
              <w:rPr>
                <w:rFonts w:eastAsia="Times New Roman"/>
                <w:spacing w:val="1"/>
                <w:sz w:val="16"/>
              </w:rPr>
              <w:t>и</w:t>
            </w:r>
            <w:r w:rsidRPr="00C711E1">
              <w:rPr>
                <w:rFonts w:eastAsia="Times New Roman"/>
                <w:sz w:val="16"/>
              </w:rPr>
              <w:t>х</w:t>
            </w:r>
            <w:r w:rsidRPr="00C711E1">
              <w:rPr>
                <w:rFonts w:eastAsia="Times New Roman"/>
                <w:spacing w:val="-13"/>
                <w:sz w:val="16"/>
              </w:rPr>
              <w:t xml:space="preserve"> </w:t>
            </w:r>
            <w:r w:rsidRPr="00C711E1">
              <w:rPr>
                <w:rFonts w:eastAsia="Times New Roman"/>
                <w:spacing w:val="-1"/>
                <w:sz w:val="16"/>
              </w:rPr>
              <w:t>и</w:t>
            </w:r>
            <w:r w:rsidRPr="00C711E1">
              <w:rPr>
                <w:rFonts w:eastAsia="Times New Roman"/>
                <w:spacing w:val="1"/>
                <w:sz w:val="16"/>
              </w:rPr>
              <w:t>з</w:t>
            </w:r>
            <w:r w:rsidRPr="00C711E1">
              <w:rPr>
                <w:rFonts w:eastAsia="Times New Roman"/>
                <w:spacing w:val="-1"/>
                <w:sz w:val="16"/>
              </w:rPr>
              <w:t>д</w:t>
            </w:r>
            <w:r w:rsidRPr="00C711E1">
              <w:rPr>
                <w:rFonts w:eastAsia="Times New Roman"/>
                <w:spacing w:val="3"/>
                <w:sz w:val="16"/>
              </w:rPr>
              <w:t>е</w:t>
            </w:r>
            <w:r w:rsidRPr="00C711E1">
              <w:rPr>
                <w:rFonts w:eastAsia="Times New Roman"/>
                <w:spacing w:val="1"/>
                <w:sz w:val="16"/>
              </w:rPr>
              <w:t>л</w:t>
            </w:r>
            <w:r w:rsidRPr="00C711E1">
              <w:rPr>
                <w:rFonts w:eastAsia="Times New Roman"/>
                <w:spacing w:val="-1"/>
                <w:sz w:val="16"/>
              </w:rPr>
              <w:t>ий</w:t>
            </w:r>
          </w:p>
        </w:tc>
        <w:tc>
          <w:tcPr>
            <w:tcW w:w="152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-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2</w:t>
            </w: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2</w:t>
            </w:r>
          </w:p>
        </w:tc>
        <w:tc>
          <w:tcPr>
            <w:tcW w:w="81" w:type="pct"/>
            <w:gridSpan w:val="3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2</w:t>
            </w:r>
          </w:p>
        </w:tc>
        <w:tc>
          <w:tcPr>
            <w:tcW w:w="80" w:type="pct"/>
            <w:gridSpan w:val="2"/>
            <w:shd w:val="clear" w:color="auto" w:fill="auto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2</w:t>
            </w:r>
          </w:p>
        </w:tc>
        <w:tc>
          <w:tcPr>
            <w:tcW w:w="75" w:type="pct"/>
            <w:gridSpan w:val="2"/>
            <w:shd w:val="clear" w:color="auto" w:fill="auto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2</w:t>
            </w: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2</w:t>
            </w:r>
          </w:p>
        </w:tc>
        <w:tc>
          <w:tcPr>
            <w:tcW w:w="75" w:type="pct"/>
            <w:gridSpan w:val="2"/>
            <w:shd w:val="clear" w:color="auto" w:fill="auto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2</w:t>
            </w:r>
          </w:p>
        </w:tc>
        <w:tc>
          <w:tcPr>
            <w:tcW w:w="78" w:type="pct"/>
            <w:gridSpan w:val="2"/>
            <w:shd w:val="clear" w:color="auto" w:fill="auto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2</w:t>
            </w: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2</w:t>
            </w: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2</w:t>
            </w:r>
          </w:p>
        </w:tc>
        <w:tc>
          <w:tcPr>
            <w:tcW w:w="75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-</w:t>
            </w:r>
          </w:p>
        </w:tc>
        <w:tc>
          <w:tcPr>
            <w:tcW w:w="73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6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32</w:t>
            </w:r>
          </w:p>
        </w:tc>
      </w:tr>
      <w:tr w:rsidR="00001B8F" w:rsidRPr="00E47DC6" w:rsidTr="00001B8F">
        <w:trPr>
          <w:cantSplit/>
          <w:trHeight w:val="130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28" w:type="pct"/>
            <w:gridSpan w:val="2"/>
            <w:vMerge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52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3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6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001B8F" w:rsidRPr="00E47DC6" w:rsidTr="00001B8F">
        <w:trPr>
          <w:cantSplit/>
          <w:trHeight w:val="413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 w:val="restart"/>
            <w:vAlign w:val="center"/>
          </w:tcPr>
          <w:p w:rsidR="00001B8F" w:rsidRPr="000B28AB" w:rsidRDefault="00001B8F" w:rsidP="00001B8F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 w:rsidRPr="00C711E1">
              <w:rPr>
                <w:sz w:val="10"/>
                <w:szCs w:val="12"/>
              </w:rPr>
              <w:t>МДК 05.02</w:t>
            </w:r>
          </w:p>
        </w:tc>
        <w:tc>
          <w:tcPr>
            <w:tcW w:w="528" w:type="pct"/>
            <w:gridSpan w:val="2"/>
            <w:vMerge w:val="restart"/>
            <w:shd w:val="clear" w:color="auto" w:fill="auto"/>
            <w:noWrap/>
            <w:vAlign w:val="center"/>
          </w:tcPr>
          <w:p w:rsidR="00001B8F" w:rsidRPr="00C711E1" w:rsidRDefault="00001B8F" w:rsidP="00001B8F">
            <w:pPr>
              <w:widowControl w:val="0"/>
              <w:spacing w:after="0" w:line="222" w:lineRule="exact"/>
              <w:ind w:right="116"/>
              <w:jc w:val="both"/>
              <w:rPr>
                <w:rFonts w:eastAsia="Times New Roman"/>
                <w:sz w:val="16"/>
              </w:rPr>
            </w:pPr>
            <w:r w:rsidRPr="00C711E1">
              <w:rPr>
                <w:rFonts w:eastAsia="Times New Roman"/>
                <w:sz w:val="16"/>
              </w:rPr>
              <w:t>П</w:t>
            </w:r>
            <w:r w:rsidRPr="00C711E1">
              <w:rPr>
                <w:rFonts w:eastAsia="Times New Roman"/>
                <w:spacing w:val="1"/>
                <w:sz w:val="16"/>
              </w:rPr>
              <w:t>ро</w:t>
            </w:r>
            <w:r w:rsidRPr="00C711E1">
              <w:rPr>
                <w:rFonts w:eastAsia="Times New Roman"/>
                <w:spacing w:val="-1"/>
                <w:sz w:val="16"/>
              </w:rPr>
              <w:t>ц</w:t>
            </w:r>
            <w:r w:rsidRPr="00C711E1">
              <w:rPr>
                <w:rFonts w:eastAsia="Times New Roman"/>
                <w:sz w:val="16"/>
              </w:rPr>
              <w:t>ессы</w:t>
            </w:r>
            <w:r w:rsidRPr="00C711E1">
              <w:rPr>
                <w:rFonts w:eastAsia="Times New Roman"/>
                <w:spacing w:val="42"/>
                <w:sz w:val="16"/>
              </w:rPr>
              <w:t xml:space="preserve"> </w:t>
            </w:r>
            <w:r w:rsidRPr="00C711E1">
              <w:rPr>
                <w:rFonts w:eastAsia="Times New Roman"/>
                <w:spacing w:val="-1"/>
                <w:sz w:val="16"/>
              </w:rPr>
              <w:t>п</w:t>
            </w:r>
            <w:r w:rsidRPr="00C711E1">
              <w:rPr>
                <w:rFonts w:eastAsia="Times New Roman"/>
                <w:spacing w:val="1"/>
                <w:sz w:val="16"/>
              </w:rPr>
              <w:t>р</w:t>
            </w:r>
            <w:r w:rsidRPr="00C711E1">
              <w:rPr>
                <w:rFonts w:eastAsia="Times New Roman"/>
                <w:spacing w:val="-1"/>
                <w:sz w:val="16"/>
              </w:rPr>
              <w:t>и</w:t>
            </w:r>
            <w:r w:rsidRPr="00C711E1">
              <w:rPr>
                <w:rFonts w:eastAsia="Times New Roman"/>
                <w:sz w:val="16"/>
              </w:rPr>
              <w:t>г</w:t>
            </w:r>
            <w:r w:rsidRPr="00C711E1">
              <w:rPr>
                <w:rFonts w:eastAsia="Times New Roman"/>
                <w:spacing w:val="1"/>
                <w:sz w:val="16"/>
              </w:rPr>
              <w:t>о</w:t>
            </w:r>
            <w:r w:rsidRPr="00C711E1">
              <w:rPr>
                <w:rFonts w:eastAsia="Times New Roman"/>
                <w:spacing w:val="-1"/>
                <w:sz w:val="16"/>
              </w:rPr>
              <w:lastRenderedPageBreak/>
              <w:t>т</w:t>
            </w:r>
            <w:r w:rsidRPr="00C711E1">
              <w:rPr>
                <w:rFonts w:eastAsia="Times New Roman"/>
                <w:spacing w:val="1"/>
                <w:sz w:val="16"/>
              </w:rPr>
              <w:t>о</w:t>
            </w:r>
            <w:r w:rsidRPr="00C711E1">
              <w:rPr>
                <w:rFonts w:eastAsia="Times New Roman"/>
                <w:spacing w:val="2"/>
                <w:sz w:val="16"/>
              </w:rPr>
              <w:t>в</w:t>
            </w:r>
            <w:r w:rsidRPr="00C711E1">
              <w:rPr>
                <w:rFonts w:eastAsia="Times New Roman"/>
                <w:spacing w:val="-1"/>
                <w:sz w:val="16"/>
              </w:rPr>
              <w:t>л</w:t>
            </w:r>
            <w:r w:rsidRPr="00C711E1">
              <w:rPr>
                <w:rFonts w:eastAsia="Times New Roman"/>
                <w:sz w:val="16"/>
              </w:rPr>
              <w:t>е</w:t>
            </w:r>
            <w:r w:rsidRPr="00C711E1">
              <w:rPr>
                <w:rFonts w:eastAsia="Times New Roman"/>
                <w:spacing w:val="1"/>
                <w:sz w:val="16"/>
              </w:rPr>
              <w:t>н</w:t>
            </w:r>
            <w:r w:rsidRPr="00C711E1">
              <w:rPr>
                <w:rFonts w:eastAsia="Times New Roman"/>
                <w:spacing w:val="-1"/>
                <w:sz w:val="16"/>
              </w:rPr>
              <w:t>и</w:t>
            </w:r>
            <w:r w:rsidRPr="00C711E1">
              <w:rPr>
                <w:rFonts w:eastAsia="Times New Roman"/>
                <w:sz w:val="16"/>
              </w:rPr>
              <w:t>я,</w:t>
            </w:r>
          </w:p>
          <w:p w:rsidR="00001B8F" w:rsidRPr="000B28AB" w:rsidRDefault="00001B8F" w:rsidP="00001B8F">
            <w:pPr>
              <w:spacing w:after="0" w:line="240" w:lineRule="auto"/>
              <w:ind w:right="116"/>
              <w:rPr>
                <w:sz w:val="12"/>
                <w:szCs w:val="12"/>
              </w:rPr>
            </w:pPr>
            <w:r w:rsidRPr="00C711E1">
              <w:rPr>
                <w:rFonts w:eastAsia="Times New Roman"/>
                <w:spacing w:val="-1"/>
                <w:sz w:val="16"/>
              </w:rPr>
              <w:t>п</w:t>
            </w:r>
            <w:r w:rsidRPr="00C711E1">
              <w:rPr>
                <w:rFonts w:eastAsia="Times New Roman"/>
                <w:spacing w:val="1"/>
                <w:sz w:val="16"/>
              </w:rPr>
              <w:t>о</w:t>
            </w:r>
            <w:r w:rsidRPr="00C711E1">
              <w:rPr>
                <w:rFonts w:eastAsia="Times New Roman"/>
                <w:spacing w:val="-1"/>
                <w:sz w:val="16"/>
              </w:rPr>
              <w:t>д</w:t>
            </w:r>
            <w:r w:rsidRPr="00C711E1">
              <w:rPr>
                <w:rFonts w:eastAsia="Times New Roman"/>
                <w:sz w:val="16"/>
              </w:rPr>
              <w:t>г</w:t>
            </w:r>
            <w:r w:rsidRPr="00C711E1">
              <w:rPr>
                <w:rFonts w:eastAsia="Times New Roman"/>
                <w:spacing w:val="1"/>
                <w:sz w:val="16"/>
              </w:rPr>
              <w:t>о</w:t>
            </w:r>
            <w:r w:rsidRPr="00C711E1">
              <w:rPr>
                <w:rFonts w:eastAsia="Times New Roman"/>
                <w:spacing w:val="-1"/>
                <w:sz w:val="16"/>
              </w:rPr>
              <w:t>т</w:t>
            </w:r>
            <w:r w:rsidRPr="00C711E1">
              <w:rPr>
                <w:rFonts w:eastAsia="Times New Roman"/>
                <w:spacing w:val="1"/>
                <w:sz w:val="16"/>
              </w:rPr>
              <w:t>о</w:t>
            </w:r>
            <w:r w:rsidRPr="00C711E1">
              <w:rPr>
                <w:rFonts w:eastAsia="Times New Roman"/>
                <w:sz w:val="16"/>
              </w:rPr>
              <w:t>в</w:t>
            </w:r>
            <w:r w:rsidRPr="00C711E1">
              <w:rPr>
                <w:rFonts w:eastAsia="Times New Roman"/>
                <w:spacing w:val="2"/>
                <w:sz w:val="16"/>
              </w:rPr>
              <w:t>к</w:t>
            </w:r>
            <w:r w:rsidRPr="00C711E1">
              <w:rPr>
                <w:rFonts w:eastAsia="Times New Roman"/>
                <w:sz w:val="16"/>
              </w:rPr>
              <w:t>и</w:t>
            </w:r>
            <w:r w:rsidRPr="00C711E1">
              <w:rPr>
                <w:rFonts w:eastAsia="Times New Roman"/>
                <w:spacing w:val="-11"/>
                <w:sz w:val="16"/>
              </w:rPr>
              <w:t xml:space="preserve"> </w:t>
            </w:r>
            <w:r w:rsidRPr="00C711E1">
              <w:rPr>
                <w:rFonts w:eastAsia="Times New Roman"/>
                <w:sz w:val="16"/>
              </w:rPr>
              <w:t>к</w:t>
            </w:r>
            <w:r w:rsidRPr="00C711E1">
              <w:rPr>
                <w:rFonts w:eastAsia="Times New Roman"/>
                <w:spacing w:val="-1"/>
                <w:sz w:val="16"/>
              </w:rPr>
              <w:t xml:space="preserve"> </w:t>
            </w:r>
            <w:r w:rsidRPr="00C711E1">
              <w:rPr>
                <w:rFonts w:eastAsia="Times New Roman"/>
                <w:spacing w:val="1"/>
                <w:sz w:val="16"/>
              </w:rPr>
              <w:t>р</w:t>
            </w:r>
            <w:r w:rsidRPr="00C711E1">
              <w:rPr>
                <w:rFonts w:eastAsia="Times New Roman"/>
                <w:sz w:val="16"/>
              </w:rPr>
              <w:t>е</w:t>
            </w:r>
            <w:r w:rsidRPr="00C711E1">
              <w:rPr>
                <w:rFonts w:eastAsia="Times New Roman"/>
                <w:sz w:val="16"/>
              </w:rPr>
              <w:t>а</w:t>
            </w:r>
            <w:r w:rsidRPr="00C711E1">
              <w:rPr>
                <w:rFonts w:eastAsia="Times New Roman"/>
                <w:spacing w:val="1"/>
                <w:sz w:val="16"/>
              </w:rPr>
              <w:t>л</w:t>
            </w:r>
            <w:r w:rsidRPr="00C711E1">
              <w:rPr>
                <w:rFonts w:eastAsia="Times New Roman"/>
                <w:spacing w:val="-1"/>
                <w:sz w:val="16"/>
              </w:rPr>
              <w:t>и</w:t>
            </w:r>
            <w:r w:rsidRPr="00C711E1">
              <w:rPr>
                <w:rFonts w:eastAsia="Times New Roman"/>
                <w:spacing w:val="1"/>
                <w:sz w:val="16"/>
              </w:rPr>
              <w:t>з</w:t>
            </w:r>
            <w:r w:rsidRPr="00C711E1">
              <w:rPr>
                <w:rFonts w:eastAsia="Times New Roman"/>
                <w:spacing w:val="3"/>
                <w:sz w:val="16"/>
              </w:rPr>
              <w:t>а</w:t>
            </w:r>
            <w:r w:rsidRPr="00C711E1">
              <w:rPr>
                <w:rFonts w:eastAsia="Times New Roman"/>
                <w:spacing w:val="-1"/>
                <w:sz w:val="16"/>
              </w:rPr>
              <w:t>ц</w:t>
            </w:r>
            <w:r w:rsidRPr="00C711E1">
              <w:rPr>
                <w:rFonts w:eastAsia="Times New Roman"/>
                <w:spacing w:val="1"/>
                <w:sz w:val="16"/>
              </w:rPr>
              <w:t>и</w:t>
            </w:r>
            <w:r w:rsidRPr="00C711E1">
              <w:rPr>
                <w:rFonts w:eastAsia="Times New Roman"/>
                <w:sz w:val="16"/>
              </w:rPr>
              <w:t xml:space="preserve">и </w:t>
            </w:r>
            <w:r w:rsidRPr="00C711E1">
              <w:rPr>
                <w:rFonts w:eastAsia="Times New Roman"/>
                <w:spacing w:val="-1"/>
                <w:sz w:val="16"/>
              </w:rPr>
              <w:t>хл</w:t>
            </w:r>
            <w:r w:rsidRPr="00C711E1">
              <w:rPr>
                <w:rFonts w:eastAsia="Times New Roman"/>
                <w:spacing w:val="3"/>
                <w:sz w:val="16"/>
              </w:rPr>
              <w:t>е</w:t>
            </w:r>
            <w:r w:rsidRPr="00C711E1">
              <w:rPr>
                <w:rFonts w:eastAsia="Times New Roman"/>
                <w:spacing w:val="-1"/>
                <w:sz w:val="16"/>
              </w:rPr>
              <w:t>б</w:t>
            </w:r>
            <w:r w:rsidRPr="00C711E1">
              <w:rPr>
                <w:rFonts w:eastAsia="Times New Roman"/>
                <w:spacing w:val="1"/>
                <w:sz w:val="16"/>
              </w:rPr>
              <w:t>о</w:t>
            </w:r>
            <w:r w:rsidRPr="00C711E1">
              <w:rPr>
                <w:rFonts w:eastAsia="Times New Roman"/>
                <w:spacing w:val="2"/>
                <w:sz w:val="16"/>
              </w:rPr>
              <w:t>б</w:t>
            </w:r>
            <w:r w:rsidRPr="00C711E1">
              <w:rPr>
                <w:rFonts w:eastAsia="Times New Roman"/>
                <w:spacing w:val="-1"/>
                <w:sz w:val="16"/>
              </w:rPr>
              <w:t>у</w:t>
            </w:r>
            <w:r w:rsidRPr="00C711E1">
              <w:rPr>
                <w:rFonts w:eastAsia="Times New Roman"/>
                <w:spacing w:val="-1"/>
                <w:sz w:val="16"/>
              </w:rPr>
              <w:t>л</w:t>
            </w:r>
            <w:r w:rsidRPr="00C711E1">
              <w:rPr>
                <w:rFonts w:eastAsia="Times New Roman"/>
                <w:spacing w:val="1"/>
                <w:sz w:val="16"/>
              </w:rPr>
              <w:t>оч</w:t>
            </w:r>
            <w:r w:rsidRPr="00C711E1">
              <w:rPr>
                <w:rFonts w:eastAsia="Times New Roman"/>
                <w:spacing w:val="-1"/>
                <w:sz w:val="16"/>
              </w:rPr>
              <w:t>н</w:t>
            </w:r>
            <w:r w:rsidRPr="00C711E1">
              <w:rPr>
                <w:rFonts w:eastAsia="Times New Roman"/>
                <w:spacing w:val="3"/>
                <w:sz w:val="16"/>
              </w:rPr>
              <w:t>ы</w:t>
            </w:r>
            <w:r w:rsidRPr="00C711E1">
              <w:rPr>
                <w:rFonts w:eastAsia="Times New Roman"/>
                <w:spacing w:val="-1"/>
                <w:sz w:val="16"/>
              </w:rPr>
              <w:t>х</w:t>
            </w:r>
            <w:r w:rsidRPr="00C711E1">
              <w:rPr>
                <w:rFonts w:eastAsia="Times New Roman"/>
                <w:sz w:val="16"/>
              </w:rPr>
              <w:t>,</w:t>
            </w:r>
            <w:r w:rsidRPr="00C711E1">
              <w:rPr>
                <w:rFonts w:eastAsia="Times New Roman"/>
                <w:spacing w:val="-13"/>
                <w:sz w:val="16"/>
              </w:rPr>
              <w:t xml:space="preserve"> </w:t>
            </w:r>
            <w:r w:rsidRPr="00C711E1">
              <w:rPr>
                <w:rFonts w:eastAsia="Times New Roman"/>
                <w:spacing w:val="4"/>
                <w:sz w:val="16"/>
              </w:rPr>
              <w:t>м</w:t>
            </w:r>
            <w:r w:rsidRPr="00C711E1">
              <w:rPr>
                <w:rFonts w:eastAsia="Times New Roman"/>
                <w:spacing w:val="-4"/>
                <w:sz w:val="16"/>
              </w:rPr>
              <w:t>у</w:t>
            </w:r>
            <w:r w:rsidRPr="00C711E1">
              <w:rPr>
                <w:rFonts w:eastAsia="Times New Roman"/>
                <w:spacing w:val="1"/>
                <w:sz w:val="16"/>
              </w:rPr>
              <w:t>ч</w:t>
            </w:r>
            <w:r w:rsidRPr="00C711E1">
              <w:rPr>
                <w:rFonts w:eastAsia="Times New Roman"/>
                <w:spacing w:val="-1"/>
                <w:sz w:val="16"/>
              </w:rPr>
              <w:t>н</w:t>
            </w:r>
            <w:r w:rsidRPr="00C711E1">
              <w:rPr>
                <w:rFonts w:eastAsia="Times New Roman"/>
                <w:spacing w:val="3"/>
                <w:sz w:val="16"/>
              </w:rPr>
              <w:t>ы</w:t>
            </w:r>
            <w:r w:rsidRPr="00C711E1">
              <w:rPr>
                <w:rFonts w:eastAsia="Times New Roman"/>
                <w:sz w:val="16"/>
              </w:rPr>
              <w:t xml:space="preserve">х </w:t>
            </w:r>
            <w:r w:rsidRPr="00C711E1">
              <w:rPr>
                <w:rFonts w:eastAsia="Times New Roman"/>
                <w:spacing w:val="-1"/>
                <w:sz w:val="16"/>
              </w:rPr>
              <w:t>к</w:t>
            </w:r>
            <w:r w:rsidRPr="00C711E1">
              <w:rPr>
                <w:rFonts w:eastAsia="Times New Roman"/>
                <w:spacing w:val="1"/>
                <w:sz w:val="16"/>
              </w:rPr>
              <w:t>о</w:t>
            </w:r>
            <w:r w:rsidRPr="00C711E1">
              <w:rPr>
                <w:rFonts w:eastAsia="Times New Roman"/>
                <w:spacing w:val="-1"/>
                <w:sz w:val="16"/>
              </w:rPr>
              <w:t>н</w:t>
            </w:r>
            <w:r w:rsidRPr="00C711E1">
              <w:rPr>
                <w:rFonts w:eastAsia="Times New Roman"/>
                <w:spacing w:val="2"/>
                <w:sz w:val="16"/>
              </w:rPr>
              <w:t>д</w:t>
            </w:r>
            <w:r w:rsidRPr="00C711E1">
              <w:rPr>
                <w:rFonts w:eastAsia="Times New Roman"/>
                <w:spacing w:val="-1"/>
                <w:sz w:val="16"/>
              </w:rPr>
              <w:t>ит</w:t>
            </w:r>
            <w:r w:rsidRPr="00C711E1">
              <w:rPr>
                <w:rFonts w:eastAsia="Times New Roman"/>
                <w:sz w:val="16"/>
              </w:rPr>
              <w:t>е</w:t>
            </w:r>
            <w:r w:rsidRPr="00C711E1">
              <w:rPr>
                <w:rFonts w:eastAsia="Times New Roman"/>
                <w:spacing w:val="1"/>
                <w:sz w:val="16"/>
              </w:rPr>
              <w:t>р</w:t>
            </w:r>
            <w:r w:rsidRPr="00C711E1">
              <w:rPr>
                <w:rFonts w:eastAsia="Times New Roman"/>
                <w:sz w:val="16"/>
              </w:rPr>
              <w:t>с</w:t>
            </w:r>
            <w:r w:rsidRPr="00C711E1">
              <w:rPr>
                <w:rFonts w:eastAsia="Times New Roman"/>
                <w:spacing w:val="2"/>
                <w:sz w:val="16"/>
              </w:rPr>
              <w:t>к</w:t>
            </w:r>
            <w:r w:rsidRPr="00C711E1">
              <w:rPr>
                <w:rFonts w:eastAsia="Times New Roman"/>
                <w:spacing w:val="1"/>
                <w:sz w:val="16"/>
              </w:rPr>
              <w:t>и</w:t>
            </w:r>
            <w:r w:rsidRPr="00C711E1">
              <w:rPr>
                <w:rFonts w:eastAsia="Times New Roman"/>
                <w:sz w:val="16"/>
              </w:rPr>
              <w:t>х</w:t>
            </w:r>
            <w:r w:rsidRPr="00C711E1">
              <w:rPr>
                <w:rFonts w:eastAsia="Times New Roman"/>
                <w:spacing w:val="-13"/>
                <w:sz w:val="16"/>
              </w:rPr>
              <w:t xml:space="preserve"> </w:t>
            </w:r>
            <w:r w:rsidRPr="00C711E1">
              <w:rPr>
                <w:rFonts w:eastAsia="Times New Roman"/>
                <w:spacing w:val="-1"/>
                <w:sz w:val="16"/>
              </w:rPr>
              <w:t>и</w:t>
            </w:r>
            <w:r w:rsidRPr="00C711E1">
              <w:rPr>
                <w:rFonts w:eastAsia="Times New Roman"/>
                <w:spacing w:val="1"/>
                <w:sz w:val="16"/>
              </w:rPr>
              <w:t>з</w:t>
            </w:r>
            <w:r w:rsidRPr="00C711E1">
              <w:rPr>
                <w:rFonts w:eastAsia="Times New Roman"/>
                <w:spacing w:val="-1"/>
                <w:sz w:val="16"/>
              </w:rPr>
              <w:t>д</w:t>
            </w:r>
            <w:r w:rsidRPr="00C711E1">
              <w:rPr>
                <w:rFonts w:eastAsia="Times New Roman"/>
                <w:spacing w:val="3"/>
                <w:sz w:val="16"/>
              </w:rPr>
              <w:t>е</w:t>
            </w:r>
            <w:r w:rsidRPr="00C711E1">
              <w:rPr>
                <w:rFonts w:eastAsia="Times New Roman"/>
                <w:spacing w:val="1"/>
                <w:sz w:val="16"/>
              </w:rPr>
              <w:t>л</w:t>
            </w:r>
            <w:r w:rsidRPr="00C711E1">
              <w:rPr>
                <w:rFonts w:eastAsia="Times New Roman"/>
                <w:spacing w:val="-1"/>
                <w:sz w:val="16"/>
              </w:rPr>
              <w:t>ий</w:t>
            </w:r>
          </w:p>
        </w:tc>
        <w:tc>
          <w:tcPr>
            <w:tcW w:w="152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lastRenderedPageBreak/>
              <w:t>-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6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6</w:t>
            </w: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6</w:t>
            </w:r>
          </w:p>
        </w:tc>
        <w:tc>
          <w:tcPr>
            <w:tcW w:w="81" w:type="pct"/>
            <w:gridSpan w:val="3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6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6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6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6</w:t>
            </w:r>
          </w:p>
        </w:tc>
        <w:tc>
          <w:tcPr>
            <w:tcW w:w="74" w:type="pct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6</w:t>
            </w:r>
          </w:p>
        </w:tc>
        <w:tc>
          <w:tcPr>
            <w:tcW w:w="80" w:type="pct"/>
            <w:gridSpan w:val="2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6</w:t>
            </w:r>
          </w:p>
        </w:tc>
        <w:tc>
          <w:tcPr>
            <w:tcW w:w="75" w:type="pct"/>
            <w:gridSpan w:val="2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6</w:t>
            </w:r>
          </w:p>
        </w:tc>
        <w:tc>
          <w:tcPr>
            <w:tcW w:w="75" w:type="pct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6</w:t>
            </w:r>
          </w:p>
        </w:tc>
        <w:tc>
          <w:tcPr>
            <w:tcW w:w="75" w:type="pct"/>
            <w:gridSpan w:val="2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6</w:t>
            </w:r>
          </w:p>
        </w:tc>
        <w:tc>
          <w:tcPr>
            <w:tcW w:w="78" w:type="pct"/>
            <w:gridSpan w:val="2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6</w:t>
            </w:r>
          </w:p>
        </w:tc>
        <w:tc>
          <w:tcPr>
            <w:tcW w:w="75" w:type="pct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6</w:t>
            </w:r>
          </w:p>
        </w:tc>
        <w:tc>
          <w:tcPr>
            <w:tcW w:w="75" w:type="pct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6</w:t>
            </w:r>
          </w:p>
        </w:tc>
        <w:tc>
          <w:tcPr>
            <w:tcW w:w="75" w:type="pct"/>
            <w:gridSpan w:val="2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4</w:t>
            </w:r>
          </w:p>
        </w:tc>
        <w:tc>
          <w:tcPr>
            <w:tcW w:w="73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7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7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7</w:t>
            </w: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7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7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7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7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7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8</w:t>
            </w:r>
          </w:p>
        </w:tc>
        <w:tc>
          <w:tcPr>
            <w:tcW w:w="75" w:type="pct"/>
            <w:shd w:val="clear" w:color="auto" w:fill="808080" w:themeFill="background1" w:themeFillShade="8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6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160</w:t>
            </w:r>
          </w:p>
        </w:tc>
      </w:tr>
      <w:tr w:rsidR="00001B8F" w:rsidRPr="00E47DC6" w:rsidTr="00001B8F">
        <w:trPr>
          <w:cantSplit/>
          <w:trHeight w:val="137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28" w:type="pct"/>
            <w:gridSpan w:val="2"/>
            <w:vMerge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52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3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6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001B8F" w:rsidRPr="00E47DC6" w:rsidTr="00001B8F">
        <w:trPr>
          <w:cantSplit/>
          <w:trHeight w:val="426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Align w:val="center"/>
          </w:tcPr>
          <w:p w:rsidR="00001B8F" w:rsidRPr="000B28AB" w:rsidRDefault="00001B8F" w:rsidP="00001B8F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УП 05</w:t>
            </w:r>
          </w:p>
        </w:tc>
        <w:tc>
          <w:tcPr>
            <w:tcW w:w="528" w:type="pct"/>
            <w:gridSpan w:val="2"/>
            <w:shd w:val="clear" w:color="auto" w:fill="auto"/>
            <w:noWrap/>
            <w:vAlign w:val="center"/>
          </w:tcPr>
          <w:p w:rsidR="00001B8F" w:rsidRPr="000B28AB" w:rsidRDefault="00001B8F" w:rsidP="00001B8F">
            <w:pPr>
              <w:spacing w:after="0" w:line="240" w:lineRule="auto"/>
              <w:rPr>
                <w:sz w:val="12"/>
                <w:szCs w:val="12"/>
              </w:rPr>
            </w:pPr>
            <w:r w:rsidRPr="00A75D9E">
              <w:rPr>
                <w:sz w:val="16"/>
                <w:szCs w:val="12"/>
              </w:rPr>
              <w:t>Учебная практика</w:t>
            </w:r>
          </w:p>
        </w:tc>
        <w:tc>
          <w:tcPr>
            <w:tcW w:w="152" w:type="pct"/>
            <w:gridSpan w:val="2"/>
            <w:shd w:val="clear" w:color="auto" w:fill="auto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spacing w:val="-4"/>
                <w:w w:val="90"/>
                <w:sz w:val="16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2</w:t>
            </w: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2</w:t>
            </w:r>
          </w:p>
        </w:tc>
        <w:tc>
          <w:tcPr>
            <w:tcW w:w="81" w:type="pct"/>
            <w:gridSpan w:val="3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2</w:t>
            </w: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2</w:t>
            </w:r>
          </w:p>
        </w:tc>
        <w:tc>
          <w:tcPr>
            <w:tcW w:w="74" w:type="pct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2</w:t>
            </w:r>
          </w:p>
        </w:tc>
        <w:tc>
          <w:tcPr>
            <w:tcW w:w="80" w:type="pct"/>
            <w:gridSpan w:val="2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2</w:t>
            </w:r>
          </w:p>
        </w:tc>
        <w:tc>
          <w:tcPr>
            <w:tcW w:w="75" w:type="pct"/>
            <w:gridSpan w:val="2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2</w:t>
            </w:r>
          </w:p>
        </w:tc>
        <w:tc>
          <w:tcPr>
            <w:tcW w:w="75" w:type="pct"/>
            <w:gridSpan w:val="2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2</w:t>
            </w:r>
          </w:p>
        </w:tc>
        <w:tc>
          <w:tcPr>
            <w:tcW w:w="78" w:type="pct"/>
            <w:gridSpan w:val="2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2</w:t>
            </w:r>
          </w:p>
        </w:tc>
        <w:tc>
          <w:tcPr>
            <w:tcW w:w="75" w:type="pct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2</w:t>
            </w:r>
          </w:p>
        </w:tc>
        <w:tc>
          <w:tcPr>
            <w:tcW w:w="75" w:type="pct"/>
            <w:gridSpan w:val="2"/>
            <w:vAlign w:val="center"/>
          </w:tcPr>
          <w:p w:rsidR="00001B8F" w:rsidRPr="005F3B0F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6"/>
                <w:szCs w:val="12"/>
              </w:rPr>
            </w:pPr>
            <w:r w:rsidRPr="005F3B0F">
              <w:rPr>
                <w:rFonts w:eastAsia="Times New Roman"/>
                <w:color w:val="000000"/>
                <w:w w:val="90"/>
                <w:sz w:val="16"/>
                <w:szCs w:val="12"/>
              </w:rPr>
              <w:t>2</w:t>
            </w:r>
          </w:p>
        </w:tc>
        <w:tc>
          <w:tcPr>
            <w:tcW w:w="73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8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8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8</w:t>
            </w: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8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8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8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8</w:t>
            </w: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8</w:t>
            </w: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8</w:t>
            </w:r>
          </w:p>
        </w:tc>
        <w:tc>
          <w:tcPr>
            <w:tcW w:w="75" w:type="pct"/>
            <w:shd w:val="clear" w:color="auto" w:fill="808080" w:themeFill="background1" w:themeFillShade="8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6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180</w:t>
            </w:r>
          </w:p>
        </w:tc>
      </w:tr>
      <w:tr w:rsidR="00001B8F" w:rsidRPr="00E47DC6" w:rsidTr="00001B8F">
        <w:trPr>
          <w:cantSplit/>
          <w:trHeight w:val="153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Align w:val="center"/>
          </w:tcPr>
          <w:p w:rsidR="00001B8F" w:rsidRPr="003B622D" w:rsidRDefault="00001B8F" w:rsidP="00001B8F">
            <w:pPr>
              <w:spacing w:after="0" w:line="240" w:lineRule="auto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ПП05</w:t>
            </w:r>
          </w:p>
        </w:tc>
        <w:tc>
          <w:tcPr>
            <w:tcW w:w="528" w:type="pct"/>
            <w:gridSpan w:val="2"/>
            <w:shd w:val="clear" w:color="auto" w:fill="auto"/>
            <w:noWrap/>
            <w:vAlign w:val="center"/>
          </w:tcPr>
          <w:p w:rsidR="00001B8F" w:rsidRPr="00A75D9E" w:rsidRDefault="00001B8F" w:rsidP="00001B8F">
            <w:pPr>
              <w:spacing w:after="0" w:line="240" w:lineRule="auto"/>
              <w:rPr>
                <w:sz w:val="12"/>
                <w:szCs w:val="12"/>
              </w:rPr>
            </w:pPr>
            <w:r w:rsidRPr="00A75D9E">
              <w:rPr>
                <w:sz w:val="16"/>
                <w:szCs w:val="12"/>
              </w:rPr>
              <w:t>Производственная практика</w:t>
            </w:r>
          </w:p>
        </w:tc>
        <w:tc>
          <w:tcPr>
            <w:tcW w:w="152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3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9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6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252</w:t>
            </w:r>
          </w:p>
        </w:tc>
      </w:tr>
      <w:tr w:rsidR="00001B8F" w:rsidRPr="00E47DC6" w:rsidTr="00001B8F">
        <w:trPr>
          <w:cantSplit/>
          <w:trHeight w:val="276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  <w:t xml:space="preserve">ПА </w:t>
            </w:r>
          </w:p>
        </w:tc>
        <w:tc>
          <w:tcPr>
            <w:tcW w:w="528" w:type="pct"/>
            <w:gridSpan w:val="2"/>
            <w:shd w:val="clear" w:color="auto" w:fill="auto"/>
            <w:noWrap/>
            <w:vAlign w:val="center"/>
          </w:tcPr>
          <w:p w:rsidR="00001B8F" w:rsidRPr="00A75D9E" w:rsidRDefault="00001B8F" w:rsidP="00001B8F">
            <w:pPr>
              <w:spacing w:after="0" w:line="240" w:lineRule="auto"/>
              <w:rPr>
                <w:rFonts w:eastAsia="Times New Roman"/>
                <w:bCs/>
                <w:color w:val="000000"/>
                <w:w w:val="90"/>
                <w:sz w:val="16"/>
                <w:szCs w:val="12"/>
              </w:rPr>
            </w:pPr>
            <w:r w:rsidRPr="00A75D9E">
              <w:rPr>
                <w:rFonts w:eastAsia="Times New Roman"/>
                <w:bCs/>
                <w:color w:val="000000"/>
                <w:w w:val="90"/>
                <w:sz w:val="16"/>
                <w:szCs w:val="12"/>
              </w:rPr>
              <w:t>Промежуточная атт</w:t>
            </w:r>
            <w:r w:rsidRPr="00A75D9E">
              <w:rPr>
                <w:rFonts w:eastAsia="Times New Roman"/>
                <w:bCs/>
                <w:color w:val="000000"/>
                <w:w w:val="90"/>
                <w:sz w:val="16"/>
                <w:szCs w:val="12"/>
              </w:rPr>
              <w:t>е</w:t>
            </w:r>
            <w:r w:rsidRPr="00A75D9E">
              <w:rPr>
                <w:rFonts w:eastAsia="Times New Roman"/>
                <w:bCs/>
                <w:color w:val="000000"/>
                <w:w w:val="90"/>
                <w:sz w:val="16"/>
                <w:szCs w:val="12"/>
              </w:rPr>
              <w:t>стация</w:t>
            </w:r>
          </w:p>
        </w:tc>
        <w:tc>
          <w:tcPr>
            <w:tcW w:w="152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3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vAlign w:val="center"/>
          </w:tcPr>
          <w:p w:rsidR="00001B8F" w:rsidRPr="0048559B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 w:rsidRPr="0048559B"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48559B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6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72</w:t>
            </w:r>
          </w:p>
        </w:tc>
      </w:tr>
      <w:tr w:rsidR="00001B8F" w:rsidRPr="00E47DC6" w:rsidTr="00001B8F">
        <w:trPr>
          <w:cantSplit/>
          <w:trHeight w:val="247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 w:val="restar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  <w:t xml:space="preserve">ПА </w:t>
            </w:r>
          </w:p>
        </w:tc>
        <w:tc>
          <w:tcPr>
            <w:tcW w:w="528" w:type="pct"/>
            <w:gridSpan w:val="2"/>
            <w:vMerge w:val="restart"/>
            <w:shd w:val="clear" w:color="auto" w:fill="auto"/>
            <w:noWrap/>
            <w:vAlign w:val="center"/>
          </w:tcPr>
          <w:p w:rsidR="00001B8F" w:rsidRPr="00A75D9E" w:rsidRDefault="00001B8F" w:rsidP="00001B8F">
            <w:pPr>
              <w:spacing w:after="0" w:line="240" w:lineRule="auto"/>
              <w:rPr>
                <w:rFonts w:eastAsia="Times New Roman"/>
                <w:bCs/>
                <w:color w:val="000000"/>
                <w:w w:val="90"/>
                <w:sz w:val="16"/>
                <w:szCs w:val="12"/>
              </w:rPr>
            </w:pPr>
            <w:r w:rsidRPr="00A75D9E">
              <w:rPr>
                <w:rFonts w:eastAsia="Times New Roman"/>
                <w:bCs/>
                <w:color w:val="000000"/>
                <w:w w:val="90"/>
                <w:sz w:val="16"/>
                <w:szCs w:val="12"/>
              </w:rPr>
              <w:t>Государственная итог</w:t>
            </w:r>
            <w:r w:rsidRPr="00A75D9E">
              <w:rPr>
                <w:rFonts w:eastAsia="Times New Roman"/>
                <w:bCs/>
                <w:color w:val="000000"/>
                <w:w w:val="90"/>
                <w:sz w:val="16"/>
                <w:szCs w:val="12"/>
              </w:rPr>
              <w:t>о</w:t>
            </w:r>
            <w:r w:rsidRPr="00A75D9E">
              <w:rPr>
                <w:rFonts w:eastAsia="Times New Roman"/>
                <w:bCs/>
                <w:color w:val="000000"/>
                <w:w w:val="90"/>
                <w:sz w:val="16"/>
                <w:szCs w:val="12"/>
              </w:rPr>
              <w:t>вая аттестация</w:t>
            </w:r>
          </w:p>
        </w:tc>
        <w:tc>
          <w:tcPr>
            <w:tcW w:w="152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3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48559B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6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</w:tr>
      <w:tr w:rsidR="00001B8F" w:rsidRPr="00E47DC6" w:rsidTr="00001B8F">
        <w:trPr>
          <w:cantSplit/>
          <w:trHeight w:val="139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47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528" w:type="pct"/>
            <w:gridSpan w:val="2"/>
            <w:vMerge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152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3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6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001B8F" w:rsidRPr="00E47DC6" w:rsidTr="00001B8F">
        <w:trPr>
          <w:cantSplit/>
          <w:trHeight w:val="201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674" w:type="pct"/>
            <w:gridSpan w:val="4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w w:val="90"/>
                <w:sz w:val="10"/>
                <w:szCs w:val="12"/>
              </w:rPr>
              <w:t>Всего часов в неделю обязательной учебной нагрузки</w:t>
            </w:r>
          </w:p>
        </w:tc>
        <w:tc>
          <w:tcPr>
            <w:tcW w:w="152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3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BFBFBF" w:themeFill="background1" w:themeFillShade="BF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BFBFBF" w:themeFill="background1" w:themeFillShade="BF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6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001B8F" w:rsidRPr="00E47DC6" w:rsidTr="00001B8F">
        <w:trPr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674" w:type="pct"/>
            <w:gridSpan w:val="4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Всего часов в неделю самостоятельной работы студентов</w:t>
            </w:r>
          </w:p>
        </w:tc>
        <w:tc>
          <w:tcPr>
            <w:tcW w:w="152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3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4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0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3" w:type="pct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BFBFBF" w:themeFill="background1" w:themeFillShade="BF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8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6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</w:tr>
      <w:tr w:rsidR="00001B8F" w:rsidRPr="00E47DC6" w:rsidTr="00001B8F">
        <w:trPr>
          <w:cantSplit/>
          <w:trHeight w:val="441"/>
          <w:jc w:val="center"/>
        </w:trPr>
        <w:tc>
          <w:tcPr>
            <w:tcW w:w="74" w:type="pct"/>
            <w:gridSpan w:val="2"/>
            <w:vMerge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674" w:type="pct"/>
            <w:gridSpan w:val="4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r w:rsidRPr="00E47DC6"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Всего часов в неделю</w:t>
            </w:r>
          </w:p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152" w:type="pct"/>
            <w:gridSpan w:val="2"/>
            <w:vAlign w:val="center"/>
          </w:tcPr>
          <w:p w:rsidR="00001B8F" w:rsidRDefault="00001B8F" w:rsidP="00001B8F">
            <w:pPr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  <w:t>24</w:t>
            </w:r>
          </w:p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spacing w:val="-4"/>
                <w:w w:val="90"/>
                <w:sz w:val="10"/>
                <w:szCs w:val="12"/>
              </w:rPr>
            </w:pPr>
          </w:p>
        </w:tc>
        <w:tc>
          <w:tcPr>
            <w:tcW w:w="74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4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3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81" w:type="pct"/>
            <w:gridSpan w:val="3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4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4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4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4" w:type="pct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80" w:type="pct"/>
            <w:gridSpan w:val="2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gridSpan w:val="2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gridSpan w:val="2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8" w:type="pct"/>
            <w:gridSpan w:val="2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gridSpan w:val="2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3" w:type="pct"/>
            <w:shd w:val="clear" w:color="auto" w:fill="BFBFBF" w:themeFill="background1" w:themeFillShade="BF"/>
            <w:textDirection w:val="btLr"/>
            <w:vAlign w:val="center"/>
          </w:tcPr>
          <w:p w:rsidR="00001B8F" w:rsidRPr="00376C47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12</w:t>
            </w:r>
          </w:p>
        </w:tc>
        <w:tc>
          <w:tcPr>
            <w:tcW w:w="79" w:type="pct"/>
            <w:gridSpan w:val="2"/>
            <w:shd w:val="clear" w:color="auto" w:fill="BFBFBF" w:themeFill="background1" w:themeFillShade="BF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gridSpan w:val="2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8" w:type="pct"/>
            <w:gridSpan w:val="2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gridSpan w:val="2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gridSpan w:val="2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shd w:val="clear" w:color="auto" w:fill="808080" w:themeFill="background1" w:themeFillShade="80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gridSpan w:val="2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shd w:val="clear" w:color="auto" w:fill="auto"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9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shd w:val="clear" w:color="auto" w:fill="808080" w:themeFill="background1" w:themeFillShade="80"/>
            <w:noWrap/>
            <w:textDirection w:val="btLr"/>
            <w:vAlign w:val="center"/>
          </w:tcPr>
          <w:p w:rsidR="00001B8F" w:rsidRPr="00E47DC6" w:rsidRDefault="00001B8F" w:rsidP="00001B8F">
            <w:pPr>
              <w:spacing w:after="0" w:line="240" w:lineRule="auto"/>
              <w:ind w:left="113" w:right="113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shd w:val="clear" w:color="auto" w:fill="808080" w:themeFill="background1" w:themeFillShade="80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color w:val="000000"/>
                <w:w w:val="90"/>
                <w:sz w:val="10"/>
                <w:szCs w:val="12"/>
              </w:rPr>
              <w:t>36</w:t>
            </w: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5" w:type="pct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79" w:type="pct"/>
            <w:gridSpan w:val="2"/>
            <w:shd w:val="clear" w:color="auto" w:fill="auto"/>
            <w:noWrap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81" w:type="pct"/>
            <w:gridSpan w:val="2"/>
            <w:shd w:val="clear" w:color="auto" w:fill="auto"/>
            <w:vAlign w:val="center"/>
          </w:tcPr>
          <w:p w:rsidR="00001B8F" w:rsidRPr="00E47DC6" w:rsidRDefault="00001B8F" w:rsidP="00001B8F">
            <w:pPr>
              <w:spacing w:after="0" w:line="240" w:lineRule="auto"/>
              <w:jc w:val="center"/>
              <w:rPr>
                <w:rFonts w:eastAsia="Times New Roman"/>
                <w:color w:val="000000"/>
                <w:w w:val="90"/>
                <w:sz w:val="10"/>
                <w:szCs w:val="12"/>
              </w:rPr>
            </w:pPr>
          </w:p>
        </w:tc>
        <w:tc>
          <w:tcPr>
            <w:tcW w:w="96" w:type="pct"/>
            <w:gridSpan w:val="2"/>
            <w:shd w:val="clear" w:color="auto" w:fill="auto"/>
            <w:noWrap/>
            <w:textDirection w:val="btLr"/>
            <w:vAlign w:val="center"/>
          </w:tcPr>
          <w:p w:rsidR="00001B8F" w:rsidRPr="00313286" w:rsidRDefault="00001B8F" w:rsidP="00001B8F">
            <w:pPr>
              <w:spacing w:after="0" w:line="240" w:lineRule="auto"/>
              <w:ind w:left="113" w:right="113"/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</w:pPr>
            <w:r>
              <w:rPr>
                <w:rFonts w:eastAsia="Times New Roman"/>
                <w:b/>
                <w:color w:val="000000"/>
                <w:w w:val="90"/>
                <w:sz w:val="10"/>
                <w:szCs w:val="12"/>
              </w:rPr>
              <w:t>1476</w:t>
            </w:r>
          </w:p>
        </w:tc>
      </w:tr>
    </w:tbl>
    <w:p w:rsidR="00001B8F" w:rsidRDefault="00001B8F" w:rsidP="00001B8F">
      <w:pPr>
        <w:spacing w:after="0" w:line="240" w:lineRule="auto"/>
      </w:pPr>
    </w:p>
    <w:p w:rsidR="00001B8F" w:rsidRDefault="00001B8F" w:rsidP="00001B8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1FB5" w:rsidRDefault="00CD1FB5" w:rsidP="0011635F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1B8F" w:rsidRDefault="00001B8F" w:rsidP="00CD1FB5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01B8F" w:rsidRDefault="00001B8F" w:rsidP="00CD1FB5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01B8F" w:rsidRDefault="00001B8F" w:rsidP="00CD1FB5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01B8F" w:rsidRDefault="00001B8F" w:rsidP="00CD1FB5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01B8F" w:rsidRDefault="00001B8F" w:rsidP="00CD1FB5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01B8F" w:rsidRDefault="00001B8F" w:rsidP="00CD1FB5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01B8F" w:rsidRDefault="00001B8F" w:rsidP="00CD1FB5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01B8F" w:rsidRDefault="00001B8F" w:rsidP="00CD1FB5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001B8F" w:rsidRDefault="00001B8F" w:rsidP="00CD1FB5">
      <w:pPr>
        <w:spacing w:after="0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CD1FB5" w:rsidRPr="007B7CEE" w:rsidRDefault="00CD1FB5" w:rsidP="0011635F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1635F" w:rsidRPr="00091C4A" w:rsidRDefault="0011635F" w:rsidP="0011635F">
      <w:pPr>
        <w:rPr>
          <w:rFonts w:ascii="Times New Roman" w:hAnsi="Times New Roman" w:cs="Times New Roman"/>
          <w:sz w:val="28"/>
          <w:szCs w:val="28"/>
        </w:rPr>
      </w:pPr>
    </w:p>
    <w:p w:rsidR="00E838AC" w:rsidRPr="00B86642" w:rsidRDefault="00E838AC" w:rsidP="00E838AC">
      <w:pPr>
        <w:rPr>
          <w:rFonts w:ascii="Times New Roman" w:hAnsi="Times New Roman" w:cs="Times New Roman"/>
          <w:sz w:val="28"/>
          <w:szCs w:val="28"/>
        </w:rPr>
        <w:sectPr w:rsidR="00E838AC" w:rsidRPr="00B86642" w:rsidSect="00764A68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7E144F" w:rsidRPr="00B80E22" w:rsidRDefault="006A21A3" w:rsidP="00B80E22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80E22">
        <w:rPr>
          <w:rFonts w:ascii="Times New Roman" w:hAnsi="Times New Roman" w:cs="Times New Roman"/>
          <w:b/>
          <w:sz w:val="24"/>
          <w:szCs w:val="24"/>
        </w:rPr>
        <w:lastRenderedPageBreak/>
        <w:t>Раздел 6. У</w:t>
      </w:r>
      <w:r w:rsidR="007E144F" w:rsidRPr="00B80E22">
        <w:rPr>
          <w:rFonts w:ascii="Times New Roman" w:hAnsi="Times New Roman" w:cs="Times New Roman"/>
          <w:b/>
          <w:sz w:val="24"/>
          <w:szCs w:val="24"/>
        </w:rPr>
        <w:t xml:space="preserve">словия </w:t>
      </w:r>
      <w:r w:rsidRPr="00B80E22">
        <w:rPr>
          <w:rFonts w:ascii="Times New Roman" w:hAnsi="Times New Roman" w:cs="Times New Roman"/>
          <w:b/>
          <w:sz w:val="24"/>
          <w:szCs w:val="24"/>
        </w:rPr>
        <w:t xml:space="preserve">реализации </w:t>
      </w:r>
      <w:r w:rsidR="007E144F" w:rsidRPr="00B80E22">
        <w:rPr>
          <w:rFonts w:ascii="Times New Roman" w:hAnsi="Times New Roman" w:cs="Times New Roman"/>
          <w:b/>
          <w:sz w:val="24"/>
          <w:szCs w:val="24"/>
        </w:rPr>
        <w:t>образовательной деятельности</w:t>
      </w:r>
    </w:p>
    <w:p w:rsidR="007E144F" w:rsidRPr="00B80E22" w:rsidRDefault="007E144F" w:rsidP="00B80E22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7E144F" w:rsidRPr="00B80E22" w:rsidRDefault="007E144F" w:rsidP="00B80E22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80E22">
        <w:rPr>
          <w:rFonts w:ascii="Times New Roman" w:hAnsi="Times New Roman" w:cs="Times New Roman"/>
          <w:b/>
          <w:sz w:val="24"/>
          <w:szCs w:val="24"/>
        </w:rPr>
        <w:t xml:space="preserve">6.1. </w:t>
      </w:r>
      <w:r w:rsidR="007B51B6" w:rsidRPr="00B80E22">
        <w:rPr>
          <w:rFonts w:ascii="Times New Roman" w:hAnsi="Times New Roman" w:cs="Times New Roman"/>
          <w:sz w:val="24"/>
          <w:szCs w:val="24"/>
        </w:rPr>
        <w:t>Кабинет «теоретического обучения по профессии Повар, кондитер», оснаще</w:t>
      </w:r>
      <w:r w:rsidR="007B51B6" w:rsidRPr="00B80E22">
        <w:rPr>
          <w:rFonts w:ascii="Times New Roman" w:hAnsi="Times New Roman" w:cs="Times New Roman"/>
          <w:sz w:val="24"/>
          <w:szCs w:val="24"/>
        </w:rPr>
        <w:t>н</w:t>
      </w:r>
      <w:r w:rsidR="007B51B6" w:rsidRPr="00B80E22">
        <w:rPr>
          <w:rFonts w:ascii="Times New Roman" w:hAnsi="Times New Roman" w:cs="Times New Roman"/>
          <w:sz w:val="24"/>
          <w:szCs w:val="24"/>
        </w:rPr>
        <w:t>ный оборудованием: доской учебной, рабочим местом преподавателя, столами и стульями (по числу обучающихся); шкафами для хранения муляжей, инвентаря; раздаточного д</w:t>
      </w:r>
      <w:r w:rsidR="007B51B6" w:rsidRPr="00B80E22">
        <w:rPr>
          <w:rFonts w:ascii="Times New Roman" w:hAnsi="Times New Roman" w:cs="Times New Roman"/>
          <w:sz w:val="24"/>
          <w:szCs w:val="24"/>
        </w:rPr>
        <w:t>и</w:t>
      </w:r>
      <w:r w:rsidR="007B51B6" w:rsidRPr="00B80E22">
        <w:rPr>
          <w:rFonts w:ascii="Times New Roman" w:hAnsi="Times New Roman" w:cs="Times New Roman"/>
          <w:sz w:val="24"/>
          <w:szCs w:val="24"/>
        </w:rPr>
        <w:t xml:space="preserve">дактического материала и </w:t>
      </w:r>
      <w:proofErr w:type="spellStart"/>
      <w:proofErr w:type="gramStart"/>
      <w:r w:rsidR="007B51B6" w:rsidRPr="00B80E22">
        <w:rPr>
          <w:rFonts w:ascii="Times New Roman" w:hAnsi="Times New Roman" w:cs="Times New Roman"/>
          <w:sz w:val="24"/>
          <w:szCs w:val="24"/>
        </w:rPr>
        <w:t>др</w:t>
      </w:r>
      <w:proofErr w:type="spellEnd"/>
      <w:proofErr w:type="gramEnd"/>
      <w:r w:rsidR="007B51B6" w:rsidRPr="00B80E22">
        <w:rPr>
          <w:rFonts w:ascii="Times New Roman" w:hAnsi="Times New Roman" w:cs="Times New Roman"/>
          <w:sz w:val="24"/>
          <w:szCs w:val="24"/>
        </w:rPr>
        <w:t>; техническими средствами, наглядными пособиями (нат</w:t>
      </w:r>
      <w:r w:rsidR="007B51B6" w:rsidRPr="00B80E22">
        <w:rPr>
          <w:rFonts w:ascii="Times New Roman" w:hAnsi="Times New Roman" w:cs="Times New Roman"/>
          <w:sz w:val="24"/>
          <w:szCs w:val="24"/>
        </w:rPr>
        <w:t>у</w:t>
      </w:r>
      <w:r w:rsidR="007B51B6" w:rsidRPr="00B80E22">
        <w:rPr>
          <w:rFonts w:ascii="Times New Roman" w:hAnsi="Times New Roman" w:cs="Times New Roman"/>
          <w:sz w:val="24"/>
          <w:szCs w:val="24"/>
        </w:rPr>
        <w:t>ральными образцами</w:t>
      </w:r>
      <w:r w:rsidR="00EA5652" w:rsidRPr="00B80E22">
        <w:rPr>
          <w:rFonts w:ascii="Times New Roman" w:hAnsi="Times New Roman" w:cs="Times New Roman"/>
          <w:sz w:val="24"/>
          <w:szCs w:val="24"/>
        </w:rPr>
        <w:t xml:space="preserve"> продуктов</w:t>
      </w:r>
      <w:r w:rsidR="007B51B6" w:rsidRPr="00B80E22">
        <w:rPr>
          <w:rFonts w:ascii="Times New Roman" w:hAnsi="Times New Roman" w:cs="Times New Roman"/>
          <w:sz w:val="24"/>
          <w:szCs w:val="24"/>
        </w:rPr>
        <w:t>,</w:t>
      </w:r>
      <w:r w:rsidR="00EA5652" w:rsidRPr="00B80E22">
        <w:rPr>
          <w:rFonts w:ascii="Times New Roman" w:hAnsi="Times New Roman" w:cs="Times New Roman"/>
          <w:sz w:val="24"/>
          <w:szCs w:val="24"/>
        </w:rPr>
        <w:t xml:space="preserve"> муляжами, плакатами, DVD фильмами, мультимедийн</w:t>
      </w:r>
      <w:r w:rsidR="00EA5652" w:rsidRPr="00B80E22">
        <w:rPr>
          <w:rFonts w:ascii="Times New Roman" w:hAnsi="Times New Roman" w:cs="Times New Roman"/>
          <w:sz w:val="24"/>
          <w:szCs w:val="24"/>
        </w:rPr>
        <w:t>ы</w:t>
      </w:r>
      <w:r w:rsidR="00EA5652" w:rsidRPr="00B80E22">
        <w:rPr>
          <w:rFonts w:ascii="Times New Roman" w:hAnsi="Times New Roman" w:cs="Times New Roman"/>
          <w:sz w:val="24"/>
          <w:szCs w:val="24"/>
        </w:rPr>
        <w:t>ми пособиями</w:t>
      </w:r>
      <w:r w:rsidR="007B51B6" w:rsidRPr="00B80E22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7E144F" w:rsidRPr="00B80E22" w:rsidRDefault="007E144F" w:rsidP="00B80E2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Лаборатории</w:t>
      </w:r>
      <w:r w:rsidR="00EA5652" w:rsidRPr="00B80E22">
        <w:rPr>
          <w:rFonts w:ascii="Times New Roman" w:hAnsi="Times New Roman" w:cs="Times New Roman"/>
          <w:sz w:val="24"/>
          <w:szCs w:val="24"/>
        </w:rPr>
        <w:t xml:space="preserve"> – учебная кухня</w:t>
      </w:r>
    </w:p>
    <w:p w:rsidR="007E144F" w:rsidRPr="00B80E22" w:rsidRDefault="00EA5652" w:rsidP="00B80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E144F" w:rsidRPr="00B80E22">
        <w:rPr>
          <w:rFonts w:ascii="Times New Roman" w:hAnsi="Times New Roman" w:cs="Times New Roman"/>
          <w:sz w:val="24"/>
          <w:szCs w:val="24"/>
        </w:rPr>
        <w:t>Залы:</w:t>
      </w:r>
    </w:p>
    <w:p w:rsidR="007E144F" w:rsidRPr="00B80E22" w:rsidRDefault="00EA5652" w:rsidP="00B80E2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Библиотека</w:t>
      </w:r>
    </w:p>
    <w:p w:rsidR="007E144F" w:rsidRPr="00B80E22" w:rsidRDefault="007E144F" w:rsidP="00B80E2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Актовый зал</w:t>
      </w:r>
    </w:p>
    <w:p w:rsidR="007E144F" w:rsidRPr="00B80E22" w:rsidRDefault="007E144F" w:rsidP="00B80E22">
      <w:pPr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7E144F" w:rsidRPr="00B80E22" w:rsidRDefault="00093BA6" w:rsidP="00B80E2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b/>
          <w:sz w:val="24"/>
          <w:szCs w:val="24"/>
        </w:rPr>
        <w:t xml:space="preserve">6.1.2. </w:t>
      </w:r>
      <w:r w:rsidR="007E144F" w:rsidRPr="00B80E22">
        <w:rPr>
          <w:rFonts w:ascii="Times New Roman" w:hAnsi="Times New Roman" w:cs="Times New Roman"/>
          <w:sz w:val="24"/>
          <w:szCs w:val="24"/>
        </w:rPr>
        <w:t>Материально-техническое оснащение</w:t>
      </w:r>
      <w:r w:rsidR="007E144F" w:rsidRPr="00B80E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5652" w:rsidRPr="00B80E22">
        <w:rPr>
          <w:rFonts w:ascii="Times New Roman" w:hAnsi="Times New Roman" w:cs="Times New Roman"/>
          <w:sz w:val="24"/>
          <w:szCs w:val="24"/>
        </w:rPr>
        <w:t>лаборатории</w:t>
      </w:r>
      <w:r w:rsidRPr="00B80E22">
        <w:rPr>
          <w:rFonts w:ascii="Times New Roman" w:hAnsi="Times New Roman" w:cs="Times New Roman"/>
          <w:sz w:val="24"/>
          <w:szCs w:val="24"/>
        </w:rPr>
        <w:t>.</w:t>
      </w:r>
    </w:p>
    <w:p w:rsidR="003D71A0" w:rsidRPr="00B80E22" w:rsidRDefault="00EA5652" w:rsidP="00B80E2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Учебная практика реализуется в лаборатории профессиональной образовательной организации и требует наличия оборудования, инструментов, расходных материалов, обеспечивающих выполнение всех видов работ, определенных содержанием программ профессиональных модулей, в т.</w:t>
      </w:r>
      <w:r w:rsidR="003D71A0" w:rsidRPr="00B80E22">
        <w:rPr>
          <w:rFonts w:ascii="Times New Roman" w:hAnsi="Times New Roman" w:cs="Times New Roman"/>
          <w:sz w:val="24"/>
          <w:szCs w:val="24"/>
        </w:rPr>
        <w:t>ч. оборудования и инструментов, используемых при пр</w:t>
      </w:r>
      <w:r w:rsidR="003D71A0" w:rsidRPr="00B80E22">
        <w:rPr>
          <w:rFonts w:ascii="Times New Roman" w:hAnsi="Times New Roman" w:cs="Times New Roman"/>
          <w:sz w:val="24"/>
          <w:szCs w:val="24"/>
        </w:rPr>
        <w:t>о</w:t>
      </w:r>
      <w:r w:rsidR="003D71A0" w:rsidRPr="00B80E22">
        <w:rPr>
          <w:rFonts w:ascii="Times New Roman" w:hAnsi="Times New Roman" w:cs="Times New Roman"/>
          <w:sz w:val="24"/>
          <w:szCs w:val="24"/>
        </w:rPr>
        <w:t xml:space="preserve">ведении чемпионатов </w:t>
      </w:r>
      <w:proofErr w:type="spellStart"/>
      <w:r w:rsidR="003D71A0" w:rsidRPr="00B80E22">
        <w:rPr>
          <w:rFonts w:ascii="Times New Roman" w:hAnsi="Times New Roman" w:cs="Times New Roman"/>
          <w:sz w:val="24"/>
          <w:szCs w:val="24"/>
          <w:lang w:val="en-US"/>
        </w:rPr>
        <w:t>WorldSrills</w:t>
      </w:r>
      <w:proofErr w:type="spellEnd"/>
      <w:r w:rsidR="003D71A0" w:rsidRPr="00B80E22">
        <w:rPr>
          <w:rFonts w:ascii="Times New Roman" w:hAnsi="Times New Roman" w:cs="Times New Roman"/>
          <w:sz w:val="24"/>
          <w:szCs w:val="24"/>
        </w:rPr>
        <w:t xml:space="preserve"> по компетенции  «Кондитерское дело», «Поварское д</w:t>
      </w:r>
      <w:r w:rsidR="003D71A0" w:rsidRPr="00B80E22">
        <w:rPr>
          <w:rFonts w:ascii="Times New Roman" w:hAnsi="Times New Roman" w:cs="Times New Roman"/>
          <w:sz w:val="24"/>
          <w:szCs w:val="24"/>
        </w:rPr>
        <w:t>е</w:t>
      </w:r>
      <w:r w:rsidR="003D71A0" w:rsidRPr="00B80E22">
        <w:rPr>
          <w:rFonts w:ascii="Times New Roman" w:hAnsi="Times New Roman" w:cs="Times New Roman"/>
          <w:sz w:val="24"/>
          <w:szCs w:val="24"/>
        </w:rPr>
        <w:t>ло»</w:t>
      </w:r>
    </w:p>
    <w:p w:rsidR="003D71A0" w:rsidRPr="00B80E22" w:rsidRDefault="003D71A0" w:rsidP="00B80E2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Место для презентации готовой кулинарной продукции:</w:t>
      </w:r>
    </w:p>
    <w:p w:rsidR="003D71A0" w:rsidRPr="00B80E22" w:rsidRDefault="003D71A0" w:rsidP="00B80E2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Обеденный стол, шкаф для столовой посуды</w:t>
      </w:r>
    </w:p>
    <w:p w:rsidR="003D71A0" w:rsidRPr="00B80E22" w:rsidRDefault="003D71A0" w:rsidP="00B80E2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Основное и вспомогательное технологическое оборудование:</w:t>
      </w:r>
    </w:p>
    <w:p w:rsidR="003D71A0" w:rsidRPr="00B80E22" w:rsidRDefault="003D71A0" w:rsidP="00B80E2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Весы настольные электронные;</w:t>
      </w:r>
    </w:p>
    <w:p w:rsidR="003D71A0" w:rsidRPr="00B80E22" w:rsidRDefault="003D71A0" w:rsidP="00B80E2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Жарочный шкаф;</w:t>
      </w:r>
    </w:p>
    <w:p w:rsidR="003D71A0" w:rsidRPr="00B80E22" w:rsidRDefault="003D71A0" w:rsidP="00B80E2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Микроволновая печь;</w:t>
      </w:r>
    </w:p>
    <w:p w:rsidR="003D71A0" w:rsidRPr="00B80E22" w:rsidRDefault="003D71A0" w:rsidP="00B80E2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B80E22">
        <w:rPr>
          <w:rFonts w:ascii="Times New Roman" w:hAnsi="Times New Roman" w:cs="Times New Roman"/>
          <w:sz w:val="24"/>
          <w:szCs w:val="24"/>
        </w:rPr>
        <w:t>Расстоечный</w:t>
      </w:r>
      <w:proofErr w:type="spellEnd"/>
      <w:r w:rsidRPr="00B80E22">
        <w:rPr>
          <w:rFonts w:ascii="Times New Roman" w:hAnsi="Times New Roman" w:cs="Times New Roman"/>
          <w:sz w:val="24"/>
          <w:szCs w:val="24"/>
        </w:rPr>
        <w:t xml:space="preserve"> шкаф;</w:t>
      </w:r>
    </w:p>
    <w:p w:rsidR="003D71A0" w:rsidRPr="00B80E22" w:rsidRDefault="003D71A0" w:rsidP="00B80E2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Плита электрическая;</w:t>
      </w:r>
    </w:p>
    <w:p w:rsidR="003D71A0" w:rsidRPr="00B80E22" w:rsidRDefault="003D71A0" w:rsidP="00B80E2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Шкаф холодильный;</w:t>
      </w:r>
    </w:p>
    <w:p w:rsidR="003D71A0" w:rsidRPr="00B80E22" w:rsidRDefault="003D71A0" w:rsidP="00B80E2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Шкаф морозильный;</w:t>
      </w:r>
    </w:p>
    <w:p w:rsidR="003D71A0" w:rsidRPr="00B80E22" w:rsidRDefault="003D71A0" w:rsidP="00B80E2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Блендер ручной;</w:t>
      </w:r>
    </w:p>
    <w:p w:rsidR="003D71A0" w:rsidRPr="00B80E22" w:rsidRDefault="003D71A0" w:rsidP="00B80E2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Мясорубка;</w:t>
      </w:r>
    </w:p>
    <w:p w:rsidR="003D71A0" w:rsidRPr="00B80E22" w:rsidRDefault="003D71A0" w:rsidP="00B80E2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Миксер;</w:t>
      </w:r>
    </w:p>
    <w:p w:rsidR="003D71A0" w:rsidRPr="00B80E22" w:rsidRDefault="003D71A0" w:rsidP="00B80E2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Стол производственный с моечной ванной;</w:t>
      </w:r>
    </w:p>
    <w:p w:rsidR="003D71A0" w:rsidRPr="00B80E22" w:rsidRDefault="003D71A0" w:rsidP="00B80E2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Стеллаж передвижной;</w:t>
      </w:r>
    </w:p>
    <w:p w:rsidR="00AD5967" w:rsidRPr="00B80E22" w:rsidRDefault="003D71A0" w:rsidP="00B80E2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 xml:space="preserve">Моечная ванна двухсекционная </w:t>
      </w:r>
      <w:r w:rsidR="00EA5652" w:rsidRPr="00B80E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144F" w:rsidRPr="00B80E22" w:rsidRDefault="00C12EF3" w:rsidP="00B80E22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B80E22">
        <w:rPr>
          <w:rFonts w:ascii="Times New Roman" w:hAnsi="Times New Roman" w:cs="Times New Roman"/>
          <w:b/>
          <w:sz w:val="24"/>
          <w:szCs w:val="24"/>
        </w:rPr>
        <w:t>6.2</w:t>
      </w:r>
      <w:r w:rsidR="00A12D8B" w:rsidRPr="00B80E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93BA6" w:rsidRPr="00B80E22">
        <w:rPr>
          <w:rFonts w:ascii="Times New Roman" w:hAnsi="Times New Roman" w:cs="Times New Roman"/>
          <w:b/>
          <w:sz w:val="24"/>
          <w:szCs w:val="24"/>
        </w:rPr>
        <w:t>Требования к оснащению баз практик</w:t>
      </w:r>
    </w:p>
    <w:p w:rsidR="00A12D8B" w:rsidRPr="00B80E22" w:rsidRDefault="00C12EF3" w:rsidP="00B80E2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Реализация образовательной программы предполагает обязательную произво</w:t>
      </w:r>
      <w:r w:rsidRPr="00B80E22">
        <w:rPr>
          <w:rFonts w:ascii="Times New Roman" w:hAnsi="Times New Roman" w:cs="Times New Roman"/>
          <w:sz w:val="24"/>
          <w:szCs w:val="24"/>
        </w:rPr>
        <w:t>д</w:t>
      </w:r>
      <w:r w:rsidRPr="00B80E22">
        <w:rPr>
          <w:rFonts w:ascii="Times New Roman" w:hAnsi="Times New Roman" w:cs="Times New Roman"/>
          <w:sz w:val="24"/>
          <w:szCs w:val="24"/>
        </w:rPr>
        <w:t>ственную практику. Производственная практика реализуется в организациях обществе</w:t>
      </w:r>
      <w:r w:rsidRPr="00B80E22">
        <w:rPr>
          <w:rFonts w:ascii="Times New Roman" w:hAnsi="Times New Roman" w:cs="Times New Roman"/>
          <w:sz w:val="24"/>
          <w:szCs w:val="24"/>
        </w:rPr>
        <w:t>н</w:t>
      </w:r>
      <w:r w:rsidRPr="00B80E22">
        <w:rPr>
          <w:rFonts w:ascii="Times New Roman" w:hAnsi="Times New Roman" w:cs="Times New Roman"/>
          <w:sz w:val="24"/>
          <w:szCs w:val="24"/>
        </w:rPr>
        <w:t>ного пит</w:t>
      </w:r>
      <w:r w:rsidRPr="00B80E22">
        <w:rPr>
          <w:rFonts w:ascii="Times New Roman" w:hAnsi="Times New Roman" w:cs="Times New Roman"/>
          <w:sz w:val="24"/>
          <w:szCs w:val="24"/>
        </w:rPr>
        <w:t>а</w:t>
      </w:r>
      <w:r w:rsidRPr="00B80E22">
        <w:rPr>
          <w:rFonts w:ascii="Times New Roman" w:hAnsi="Times New Roman" w:cs="Times New Roman"/>
          <w:sz w:val="24"/>
          <w:szCs w:val="24"/>
        </w:rPr>
        <w:t>ния, обеспечивающих деятельность обучающихся в профессиональной области.</w:t>
      </w:r>
    </w:p>
    <w:p w:rsidR="00C12EF3" w:rsidRPr="00B80E22" w:rsidRDefault="00C12EF3" w:rsidP="00B80E2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Оборудование предприятий и технологическое оснащение рабочих мест произво</w:t>
      </w:r>
      <w:r w:rsidRPr="00B80E22">
        <w:rPr>
          <w:rFonts w:ascii="Times New Roman" w:hAnsi="Times New Roman" w:cs="Times New Roman"/>
          <w:sz w:val="24"/>
          <w:szCs w:val="24"/>
        </w:rPr>
        <w:t>д</w:t>
      </w:r>
      <w:r w:rsidRPr="00B80E22">
        <w:rPr>
          <w:rFonts w:ascii="Times New Roman" w:hAnsi="Times New Roman" w:cs="Times New Roman"/>
          <w:sz w:val="24"/>
          <w:szCs w:val="24"/>
        </w:rPr>
        <w:t>ственной практики соответствует содержанию профессиональной деятельности и дает возможность обучающемуся овладеть профессиональными компетенциями по всем видам деятельности, предусмотренных программой с использованием современных технологий, мат</w:t>
      </w:r>
      <w:r w:rsidRPr="00B80E22">
        <w:rPr>
          <w:rFonts w:ascii="Times New Roman" w:hAnsi="Times New Roman" w:cs="Times New Roman"/>
          <w:sz w:val="24"/>
          <w:szCs w:val="24"/>
        </w:rPr>
        <w:t>е</w:t>
      </w:r>
      <w:r w:rsidRPr="00B80E22">
        <w:rPr>
          <w:rFonts w:ascii="Times New Roman" w:hAnsi="Times New Roman" w:cs="Times New Roman"/>
          <w:sz w:val="24"/>
          <w:szCs w:val="24"/>
        </w:rPr>
        <w:t>риалов и оборудования</w:t>
      </w:r>
    </w:p>
    <w:p w:rsidR="007E144F" w:rsidRPr="00B80E22" w:rsidRDefault="00C12EF3" w:rsidP="00B80E22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B80E22">
        <w:rPr>
          <w:rFonts w:ascii="Times New Roman" w:hAnsi="Times New Roman" w:cs="Times New Roman"/>
          <w:b/>
          <w:sz w:val="24"/>
          <w:szCs w:val="24"/>
        </w:rPr>
        <w:t>Кухня организации общественного питания</w:t>
      </w:r>
    </w:p>
    <w:p w:rsidR="00C12EF3" w:rsidRPr="00B80E22" w:rsidRDefault="00ED7677" w:rsidP="00B80E2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Весы настольные электронные;</w:t>
      </w:r>
    </w:p>
    <w:p w:rsidR="00ED7677" w:rsidRPr="00B80E22" w:rsidRDefault="00ED7677" w:rsidP="00B80E2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Жарочный шкаф;</w:t>
      </w:r>
    </w:p>
    <w:p w:rsidR="00ED7677" w:rsidRPr="00B80E22" w:rsidRDefault="00ED7677" w:rsidP="00B80E2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Микроволновая печь;</w:t>
      </w:r>
    </w:p>
    <w:p w:rsidR="00ED7677" w:rsidRPr="00B80E22" w:rsidRDefault="00ED7677" w:rsidP="00B80E2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B80E22">
        <w:rPr>
          <w:rFonts w:ascii="Times New Roman" w:hAnsi="Times New Roman" w:cs="Times New Roman"/>
          <w:sz w:val="24"/>
          <w:szCs w:val="24"/>
        </w:rPr>
        <w:t>Расстоечный</w:t>
      </w:r>
      <w:proofErr w:type="spellEnd"/>
      <w:r w:rsidRPr="00B80E22">
        <w:rPr>
          <w:rFonts w:ascii="Times New Roman" w:hAnsi="Times New Roman" w:cs="Times New Roman"/>
          <w:sz w:val="24"/>
          <w:szCs w:val="24"/>
        </w:rPr>
        <w:t xml:space="preserve"> шкаф;</w:t>
      </w:r>
    </w:p>
    <w:p w:rsidR="00ED7677" w:rsidRPr="00B80E22" w:rsidRDefault="00ED7677" w:rsidP="00B80E2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Плита электрическая;</w:t>
      </w:r>
    </w:p>
    <w:p w:rsidR="00ED7677" w:rsidRPr="00B80E22" w:rsidRDefault="00ED7677" w:rsidP="00B80E2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lastRenderedPageBreak/>
        <w:t>Шкаф холодильный;</w:t>
      </w:r>
    </w:p>
    <w:p w:rsidR="00ED7677" w:rsidRPr="00B80E22" w:rsidRDefault="00ED7677" w:rsidP="00B80E2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Шкаф морозильный</w:t>
      </w:r>
    </w:p>
    <w:p w:rsidR="00ED7677" w:rsidRPr="00B80E22" w:rsidRDefault="00ED7677" w:rsidP="00B80E2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Стол производственный с моечной ванной;</w:t>
      </w:r>
    </w:p>
    <w:p w:rsidR="00ED7677" w:rsidRPr="00B80E22" w:rsidRDefault="00ED7677" w:rsidP="00B80E2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Стеллаж передвижной;</w:t>
      </w:r>
    </w:p>
    <w:p w:rsidR="00ED7677" w:rsidRPr="00B80E22" w:rsidRDefault="00ED7677" w:rsidP="00B80E2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Моечная ванна двухсекционная;</w:t>
      </w:r>
    </w:p>
    <w:p w:rsidR="00ED7677" w:rsidRPr="00B80E22" w:rsidRDefault="00ED7677" w:rsidP="00B80E2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B80E22">
        <w:rPr>
          <w:rFonts w:ascii="Times New Roman" w:hAnsi="Times New Roman" w:cs="Times New Roman"/>
          <w:sz w:val="24"/>
          <w:szCs w:val="24"/>
        </w:rPr>
        <w:t>Пароконвектомат</w:t>
      </w:r>
      <w:proofErr w:type="spellEnd"/>
      <w:r w:rsidRPr="00B80E22">
        <w:rPr>
          <w:rFonts w:ascii="Times New Roman" w:hAnsi="Times New Roman" w:cs="Times New Roman"/>
          <w:sz w:val="24"/>
          <w:szCs w:val="24"/>
        </w:rPr>
        <w:t>;</w:t>
      </w:r>
    </w:p>
    <w:p w:rsidR="00ED7677" w:rsidRPr="00B80E22" w:rsidRDefault="00ED7677" w:rsidP="00B80E2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Фритюрница;</w:t>
      </w:r>
    </w:p>
    <w:p w:rsidR="00ED7677" w:rsidRPr="00B80E22" w:rsidRDefault="00ED7677" w:rsidP="00B80E2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B80E22">
        <w:rPr>
          <w:rFonts w:ascii="Times New Roman" w:hAnsi="Times New Roman" w:cs="Times New Roman"/>
          <w:sz w:val="24"/>
          <w:szCs w:val="24"/>
        </w:rPr>
        <w:t>Электрогриль</w:t>
      </w:r>
      <w:proofErr w:type="spellEnd"/>
      <w:r w:rsidRPr="00B80E22">
        <w:rPr>
          <w:rFonts w:ascii="Times New Roman" w:hAnsi="Times New Roman" w:cs="Times New Roman"/>
          <w:sz w:val="24"/>
          <w:szCs w:val="24"/>
        </w:rPr>
        <w:t>;</w:t>
      </w:r>
    </w:p>
    <w:p w:rsidR="00ED7677" w:rsidRPr="00B80E22" w:rsidRDefault="00ED7677" w:rsidP="00B80E2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Мясорубка;</w:t>
      </w:r>
    </w:p>
    <w:p w:rsidR="00ED7677" w:rsidRPr="00B80E22" w:rsidRDefault="00ED7677" w:rsidP="00B80E2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Овощерезка;</w:t>
      </w:r>
    </w:p>
    <w:p w:rsidR="00ED7677" w:rsidRPr="00B80E22" w:rsidRDefault="00ED7677" w:rsidP="00B80E2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spellStart"/>
      <w:r w:rsidRPr="00B80E22">
        <w:rPr>
          <w:rFonts w:ascii="Times New Roman" w:hAnsi="Times New Roman" w:cs="Times New Roman"/>
          <w:sz w:val="24"/>
          <w:szCs w:val="24"/>
        </w:rPr>
        <w:t>Слайстер</w:t>
      </w:r>
      <w:proofErr w:type="spellEnd"/>
      <w:r w:rsidRPr="00B80E22">
        <w:rPr>
          <w:rFonts w:ascii="Times New Roman" w:hAnsi="Times New Roman" w:cs="Times New Roman"/>
          <w:sz w:val="24"/>
          <w:szCs w:val="24"/>
        </w:rPr>
        <w:t>;</w:t>
      </w:r>
    </w:p>
    <w:p w:rsidR="00ED7677" w:rsidRPr="00B80E22" w:rsidRDefault="00ED7677" w:rsidP="00B80E2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Соковыжималка;</w:t>
      </w:r>
    </w:p>
    <w:p w:rsidR="00ED7677" w:rsidRPr="00B80E22" w:rsidRDefault="00ED7677" w:rsidP="00B80E2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 xml:space="preserve">Машина </w:t>
      </w:r>
      <w:proofErr w:type="spellStart"/>
      <w:r w:rsidRPr="00B80E22">
        <w:rPr>
          <w:rFonts w:ascii="Times New Roman" w:hAnsi="Times New Roman" w:cs="Times New Roman"/>
          <w:sz w:val="24"/>
          <w:szCs w:val="24"/>
        </w:rPr>
        <w:t>посудомочная</w:t>
      </w:r>
      <w:proofErr w:type="spellEnd"/>
      <w:r w:rsidRPr="00B80E22">
        <w:rPr>
          <w:rFonts w:ascii="Times New Roman" w:hAnsi="Times New Roman" w:cs="Times New Roman"/>
          <w:sz w:val="24"/>
          <w:szCs w:val="24"/>
        </w:rPr>
        <w:t>;</w:t>
      </w:r>
    </w:p>
    <w:p w:rsidR="00ED7677" w:rsidRPr="00B80E22" w:rsidRDefault="00ED7677" w:rsidP="00B80E2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Тестораскаточная машина;</w:t>
      </w:r>
    </w:p>
    <w:p w:rsidR="00ED7677" w:rsidRPr="00B80E22" w:rsidRDefault="00ED7677" w:rsidP="00B80E2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Планетарный миксер;</w:t>
      </w:r>
    </w:p>
    <w:p w:rsidR="00ED7677" w:rsidRPr="00B80E22" w:rsidRDefault="00ED7677" w:rsidP="00B80E22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 xml:space="preserve">Блендер </w:t>
      </w:r>
    </w:p>
    <w:p w:rsidR="009A741A" w:rsidRPr="00B80E22" w:rsidRDefault="009A741A" w:rsidP="00B80E22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B80E22">
        <w:rPr>
          <w:rFonts w:ascii="Times New Roman" w:hAnsi="Times New Roman" w:cs="Times New Roman"/>
          <w:b/>
          <w:sz w:val="24"/>
          <w:szCs w:val="24"/>
        </w:rPr>
        <w:t xml:space="preserve">6.3 Требования к кадровым условиям реализации образовательной программы </w:t>
      </w:r>
    </w:p>
    <w:p w:rsidR="00704D3A" w:rsidRPr="00B80E22" w:rsidRDefault="00704D3A" w:rsidP="00B80E2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B80E22">
        <w:rPr>
          <w:rFonts w:ascii="Times New Roman" w:hAnsi="Times New Roman" w:cs="Times New Roman"/>
          <w:sz w:val="24"/>
          <w:szCs w:val="24"/>
        </w:rPr>
        <w:t>Реализация образовательной программы обеспечивается педагогическими работн</w:t>
      </w:r>
      <w:r w:rsidRPr="00B80E22">
        <w:rPr>
          <w:rFonts w:ascii="Times New Roman" w:hAnsi="Times New Roman" w:cs="Times New Roman"/>
          <w:sz w:val="24"/>
          <w:szCs w:val="24"/>
        </w:rPr>
        <w:t>и</w:t>
      </w:r>
      <w:r w:rsidRPr="00B80E22">
        <w:rPr>
          <w:rFonts w:ascii="Times New Roman" w:hAnsi="Times New Roman" w:cs="Times New Roman"/>
          <w:sz w:val="24"/>
          <w:szCs w:val="24"/>
        </w:rPr>
        <w:t>ками образовательной организации, а также лицами, привлекаемыми к реализации обр</w:t>
      </w:r>
      <w:r w:rsidRPr="00B80E22">
        <w:rPr>
          <w:rFonts w:ascii="Times New Roman" w:hAnsi="Times New Roman" w:cs="Times New Roman"/>
          <w:sz w:val="24"/>
          <w:szCs w:val="24"/>
        </w:rPr>
        <w:t>а</w:t>
      </w:r>
      <w:r w:rsidRPr="00B80E22">
        <w:rPr>
          <w:rFonts w:ascii="Times New Roman" w:hAnsi="Times New Roman" w:cs="Times New Roman"/>
          <w:sz w:val="24"/>
          <w:szCs w:val="24"/>
        </w:rPr>
        <w:t>зовательной программы на условиях гражданско-правового договора, в том числе из числа руководителей и работников организаций, направление деятельности которых соотве</w:t>
      </w:r>
      <w:r w:rsidRPr="00B80E22">
        <w:rPr>
          <w:rFonts w:ascii="Times New Roman" w:hAnsi="Times New Roman" w:cs="Times New Roman"/>
          <w:sz w:val="24"/>
          <w:szCs w:val="24"/>
        </w:rPr>
        <w:t>т</w:t>
      </w:r>
      <w:r w:rsidRPr="00B80E22">
        <w:rPr>
          <w:rFonts w:ascii="Times New Roman" w:hAnsi="Times New Roman" w:cs="Times New Roman"/>
          <w:sz w:val="24"/>
          <w:szCs w:val="24"/>
        </w:rPr>
        <w:t xml:space="preserve">ствует области профессиональной деятельности </w:t>
      </w:r>
      <w:r w:rsidRPr="00B80E22">
        <w:rPr>
          <w:rFonts w:ascii="Times New Roman" w:hAnsi="Times New Roman" w:cs="Times New Roman"/>
          <w:bCs/>
          <w:i/>
          <w:sz w:val="24"/>
          <w:szCs w:val="24"/>
        </w:rPr>
        <w:t xml:space="preserve">(указывается из пункта 1.4 (1.5) ФГОС СПО) и </w:t>
      </w:r>
      <w:r w:rsidRPr="00B80E22">
        <w:rPr>
          <w:rFonts w:ascii="Times New Roman" w:hAnsi="Times New Roman" w:cs="Times New Roman"/>
          <w:sz w:val="24"/>
          <w:szCs w:val="24"/>
        </w:rPr>
        <w:t>им</w:t>
      </w:r>
      <w:r w:rsidRPr="00B80E22">
        <w:rPr>
          <w:rFonts w:ascii="Times New Roman" w:hAnsi="Times New Roman" w:cs="Times New Roman"/>
          <w:sz w:val="24"/>
          <w:szCs w:val="24"/>
        </w:rPr>
        <w:t>е</w:t>
      </w:r>
      <w:r w:rsidRPr="00B80E22">
        <w:rPr>
          <w:rFonts w:ascii="Times New Roman" w:hAnsi="Times New Roman" w:cs="Times New Roman"/>
          <w:sz w:val="24"/>
          <w:szCs w:val="24"/>
        </w:rPr>
        <w:t>ющих стаж работы в данной профессиональной области не менее 3 лет.</w:t>
      </w:r>
      <w:proofErr w:type="gramEnd"/>
    </w:p>
    <w:p w:rsidR="00704D3A" w:rsidRPr="00B80E22" w:rsidRDefault="00704D3A" w:rsidP="00B80E2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Квалификация педагогических работников об</w:t>
      </w:r>
      <w:r w:rsidR="009A741A" w:rsidRPr="00B80E22">
        <w:rPr>
          <w:rFonts w:ascii="Times New Roman" w:hAnsi="Times New Roman" w:cs="Times New Roman"/>
          <w:sz w:val="24"/>
          <w:szCs w:val="24"/>
        </w:rPr>
        <w:t xml:space="preserve">разовательной организации </w:t>
      </w:r>
      <w:r w:rsidRPr="00B80E22">
        <w:rPr>
          <w:rFonts w:ascii="Times New Roman" w:hAnsi="Times New Roman" w:cs="Times New Roman"/>
          <w:sz w:val="24"/>
          <w:szCs w:val="24"/>
        </w:rPr>
        <w:t xml:space="preserve"> отве</w:t>
      </w:r>
      <w:r w:rsidR="009A741A" w:rsidRPr="00B80E22">
        <w:rPr>
          <w:rFonts w:ascii="Times New Roman" w:hAnsi="Times New Roman" w:cs="Times New Roman"/>
          <w:sz w:val="24"/>
          <w:szCs w:val="24"/>
        </w:rPr>
        <w:t>чает</w:t>
      </w:r>
      <w:r w:rsidRPr="00B80E22">
        <w:rPr>
          <w:rFonts w:ascii="Times New Roman" w:hAnsi="Times New Roman" w:cs="Times New Roman"/>
          <w:sz w:val="24"/>
          <w:szCs w:val="24"/>
        </w:rPr>
        <w:t xml:space="preserve"> квалификационным требованиям, указанным в 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профессиональном стандарте «Педагог профессионального обучения, профессионального образования и дополнительного пр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80E22">
        <w:rPr>
          <w:rFonts w:ascii="Times New Roman" w:eastAsia="Times New Roman" w:hAnsi="Times New Roman" w:cs="Times New Roman"/>
          <w:sz w:val="24"/>
          <w:szCs w:val="24"/>
        </w:rPr>
        <w:t>фессионального образования», утвержденном приказом Министерства труда и социальной защиты Российской Федерации от 8 сентября 2015 г. № 608н.</w:t>
      </w:r>
    </w:p>
    <w:p w:rsidR="00704D3A" w:rsidRPr="00B80E22" w:rsidRDefault="00704D3A" w:rsidP="00B80E2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B80E22">
        <w:rPr>
          <w:rFonts w:ascii="Times New Roman" w:hAnsi="Times New Roman" w:cs="Times New Roman"/>
          <w:sz w:val="24"/>
          <w:szCs w:val="24"/>
        </w:rPr>
        <w:t>Педагогические работники, привлекаемые к реализации образовательной програ</w:t>
      </w:r>
      <w:r w:rsidRPr="00B80E22">
        <w:rPr>
          <w:rFonts w:ascii="Times New Roman" w:hAnsi="Times New Roman" w:cs="Times New Roman"/>
          <w:sz w:val="24"/>
          <w:szCs w:val="24"/>
        </w:rPr>
        <w:t>м</w:t>
      </w:r>
      <w:r w:rsidRPr="00B80E22">
        <w:rPr>
          <w:rFonts w:ascii="Times New Roman" w:hAnsi="Times New Roman" w:cs="Times New Roman"/>
          <w:sz w:val="24"/>
          <w:szCs w:val="24"/>
        </w:rPr>
        <w:t>мы, должны получать дополнительное профессиональное образование по программам п</w:t>
      </w:r>
      <w:r w:rsidRPr="00B80E22">
        <w:rPr>
          <w:rFonts w:ascii="Times New Roman" w:hAnsi="Times New Roman" w:cs="Times New Roman"/>
          <w:sz w:val="24"/>
          <w:szCs w:val="24"/>
        </w:rPr>
        <w:t>о</w:t>
      </w:r>
      <w:r w:rsidRPr="00B80E22">
        <w:rPr>
          <w:rFonts w:ascii="Times New Roman" w:hAnsi="Times New Roman" w:cs="Times New Roman"/>
          <w:sz w:val="24"/>
          <w:szCs w:val="24"/>
        </w:rPr>
        <w:t xml:space="preserve">вышения квалификации, в том числе в форме стажировки в организациях, направление деятельности которых соответствует области профессиональной деятельности </w:t>
      </w:r>
      <w:r w:rsidRPr="00B80E22">
        <w:rPr>
          <w:rFonts w:ascii="Times New Roman" w:hAnsi="Times New Roman" w:cs="Times New Roman"/>
          <w:bCs/>
          <w:i/>
          <w:sz w:val="24"/>
          <w:szCs w:val="24"/>
        </w:rPr>
        <w:t>(указыв</w:t>
      </w:r>
      <w:r w:rsidRPr="00B80E22">
        <w:rPr>
          <w:rFonts w:ascii="Times New Roman" w:hAnsi="Times New Roman" w:cs="Times New Roman"/>
          <w:bCs/>
          <w:i/>
          <w:sz w:val="24"/>
          <w:szCs w:val="24"/>
        </w:rPr>
        <w:t>а</w:t>
      </w:r>
      <w:r w:rsidRPr="00B80E22">
        <w:rPr>
          <w:rFonts w:ascii="Times New Roman" w:hAnsi="Times New Roman" w:cs="Times New Roman"/>
          <w:bCs/>
          <w:i/>
          <w:sz w:val="24"/>
          <w:szCs w:val="24"/>
        </w:rPr>
        <w:t>ется из пункта 1.4 (1.5) ФГОС СПО)</w:t>
      </w:r>
      <w:r w:rsidRPr="00B80E22">
        <w:rPr>
          <w:rFonts w:ascii="Times New Roman" w:hAnsi="Times New Roman" w:cs="Times New Roman"/>
          <w:sz w:val="24"/>
          <w:szCs w:val="24"/>
        </w:rPr>
        <w:t>, не реже 1 раза в 3 года с учетом расширения спе</w:t>
      </w:r>
      <w:r w:rsidRPr="00B80E22">
        <w:rPr>
          <w:rFonts w:ascii="Times New Roman" w:hAnsi="Times New Roman" w:cs="Times New Roman"/>
          <w:sz w:val="24"/>
          <w:szCs w:val="24"/>
        </w:rPr>
        <w:t>к</w:t>
      </w:r>
      <w:r w:rsidRPr="00B80E22">
        <w:rPr>
          <w:rFonts w:ascii="Times New Roman" w:hAnsi="Times New Roman" w:cs="Times New Roman"/>
          <w:sz w:val="24"/>
          <w:szCs w:val="24"/>
        </w:rPr>
        <w:t>тра профессионал</w:t>
      </w:r>
      <w:r w:rsidRPr="00B80E22">
        <w:rPr>
          <w:rFonts w:ascii="Times New Roman" w:hAnsi="Times New Roman" w:cs="Times New Roman"/>
          <w:sz w:val="24"/>
          <w:szCs w:val="24"/>
        </w:rPr>
        <w:t>ь</w:t>
      </w:r>
      <w:r w:rsidRPr="00B80E22">
        <w:rPr>
          <w:rFonts w:ascii="Times New Roman" w:hAnsi="Times New Roman" w:cs="Times New Roman"/>
          <w:sz w:val="24"/>
          <w:szCs w:val="24"/>
        </w:rPr>
        <w:t>ных компетенций.</w:t>
      </w:r>
      <w:proofErr w:type="gramEnd"/>
    </w:p>
    <w:p w:rsidR="00704D3A" w:rsidRPr="00B80E22" w:rsidRDefault="00704D3A" w:rsidP="00B80E2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B80E22">
        <w:rPr>
          <w:rFonts w:ascii="Times New Roman" w:hAnsi="Times New Roman" w:cs="Times New Roman"/>
          <w:sz w:val="24"/>
          <w:szCs w:val="24"/>
        </w:rPr>
        <w:t>Доля педагогических работников (в приведенных к целочисленным значениям ст</w:t>
      </w:r>
      <w:r w:rsidRPr="00B80E22">
        <w:rPr>
          <w:rFonts w:ascii="Times New Roman" w:hAnsi="Times New Roman" w:cs="Times New Roman"/>
          <w:sz w:val="24"/>
          <w:szCs w:val="24"/>
        </w:rPr>
        <w:t>а</w:t>
      </w:r>
      <w:r w:rsidRPr="00B80E22">
        <w:rPr>
          <w:rFonts w:ascii="Times New Roman" w:hAnsi="Times New Roman" w:cs="Times New Roman"/>
          <w:sz w:val="24"/>
          <w:szCs w:val="24"/>
        </w:rPr>
        <w:t>вок), обеспечивающих освоение обучающимися профессиональных модулей, имеющих опыт деятельности не менее 3 лет в организациях, направление деятельности которых с</w:t>
      </w:r>
      <w:r w:rsidRPr="00B80E22">
        <w:rPr>
          <w:rFonts w:ascii="Times New Roman" w:hAnsi="Times New Roman" w:cs="Times New Roman"/>
          <w:sz w:val="24"/>
          <w:szCs w:val="24"/>
        </w:rPr>
        <w:t>о</w:t>
      </w:r>
      <w:r w:rsidRPr="00B80E22">
        <w:rPr>
          <w:rFonts w:ascii="Times New Roman" w:hAnsi="Times New Roman" w:cs="Times New Roman"/>
          <w:sz w:val="24"/>
          <w:szCs w:val="24"/>
        </w:rPr>
        <w:t xml:space="preserve">ответствует области профессиональной деятельности </w:t>
      </w:r>
      <w:r w:rsidRPr="00B80E22">
        <w:rPr>
          <w:rFonts w:ascii="Times New Roman" w:hAnsi="Times New Roman" w:cs="Times New Roman"/>
          <w:bCs/>
          <w:i/>
          <w:sz w:val="24"/>
          <w:szCs w:val="24"/>
        </w:rPr>
        <w:t>(указывается из пункта 1.4 (1.5) ФГОС СПО)</w:t>
      </w:r>
      <w:r w:rsidRPr="00B80E22">
        <w:rPr>
          <w:rFonts w:ascii="Times New Roman" w:hAnsi="Times New Roman" w:cs="Times New Roman"/>
          <w:sz w:val="24"/>
          <w:szCs w:val="24"/>
        </w:rPr>
        <w:t>, в общем числе педагогических работников, реализующих образовательную програ</w:t>
      </w:r>
      <w:r w:rsidRPr="00B80E22">
        <w:rPr>
          <w:rFonts w:ascii="Times New Roman" w:hAnsi="Times New Roman" w:cs="Times New Roman"/>
          <w:sz w:val="24"/>
          <w:szCs w:val="24"/>
        </w:rPr>
        <w:t>м</w:t>
      </w:r>
      <w:r w:rsidRPr="00B80E22">
        <w:rPr>
          <w:rFonts w:ascii="Times New Roman" w:hAnsi="Times New Roman" w:cs="Times New Roman"/>
          <w:sz w:val="24"/>
          <w:szCs w:val="24"/>
        </w:rPr>
        <w:t>му, должна быть не менее 25 процентов.</w:t>
      </w:r>
      <w:proofErr w:type="gramEnd"/>
    </w:p>
    <w:p w:rsidR="007E144F" w:rsidRPr="00B80E22" w:rsidRDefault="007E144F" w:rsidP="00B80E22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7E144F" w:rsidRPr="00B80E22" w:rsidRDefault="007E144F" w:rsidP="00B80E22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B80E22">
        <w:rPr>
          <w:rFonts w:ascii="Times New Roman" w:hAnsi="Times New Roman" w:cs="Times New Roman"/>
          <w:b/>
          <w:sz w:val="24"/>
          <w:szCs w:val="24"/>
        </w:rPr>
        <w:t xml:space="preserve">6.3. </w:t>
      </w:r>
      <w:r w:rsidR="000E2853" w:rsidRPr="00B80E22">
        <w:rPr>
          <w:rFonts w:ascii="Times New Roman" w:hAnsi="Times New Roman" w:cs="Times New Roman"/>
          <w:b/>
          <w:sz w:val="24"/>
          <w:szCs w:val="24"/>
        </w:rPr>
        <w:t>Примерные расчеты нормативных затрат оказания государственных услуг по реализации образовательной программы</w:t>
      </w:r>
    </w:p>
    <w:p w:rsidR="000E2853" w:rsidRPr="00B80E22" w:rsidRDefault="000E2853" w:rsidP="00B80E22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230AD5" w:rsidRPr="00B80E22" w:rsidRDefault="000E2853" w:rsidP="00B80E2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Расчеты нормативных затрат оказания государственных услуг по реализации обр</w:t>
      </w:r>
      <w:r w:rsidRPr="00B80E22">
        <w:rPr>
          <w:rFonts w:ascii="Times New Roman" w:hAnsi="Times New Roman" w:cs="Times New Roman"/>
          <w:sz w:val="24"/>
          <w:szCs w:val="24"/>
        </w:rPr>
        <w:t>а</w:t>
      </w:r>
      <w:r w:rsidRPr="00B80E22">
        <w:rPr>
          <w:rFonts w:ascii="Times New Roman" w:hAnsi="Times New Roman" w:cs="Times New Roman"/>
          <w:sz w:val="24"/>
          <w:szCs w:val="24"/>
        </w:rPr>
        <w:t>зо</w:t>
      </w:r>
      <w:r w:rsidR="00AD5967" w:rsidRPr="00B80E22">
        <w:rPr>
          <w:rFonts w:ascii="Times New Roman" w:hAnsi="Times New Roman" w:cs="Times New Roman"/>
          <w:sz w:val="24"/>
          <w:szCs w:val="24"/>
        </w:rPr>
        <w:t>вательной программы осуществляю</w:t>
      </w:r>
      <w:r w:rsidRPr="00B80E22">
        <w:rPr>
          <w:rFonts w:ascii="Times New Roman" w:hAnsi="Times New Roman" w:cs="Times New Roman"/>
          <w:sz w:val="24"/>
          <w:szCs w:val="24"/>
        </w:rPr>
        <w:t xml:space="preserve">тся </w:t>
      </w:r>
      <w:proofErr w:type="gramStart"/>
      <w:r w:rsidRPr="00B80E22">
        <w:rPr>
          <w:rFonts w:ascii="Times New Roman" w:hAnsi="Times New Roman" w:cs="Times New Roman"/>
          <w:sz w:val="24"/>
          <w:szCs w:val="24"/>
        </w:rPr>
        <w:t>в соответствии с Методикой определения норм</w:t>
      </w:r>
      <w:r w:rsidRPr="00B80E22">
        <w:rPr>
          <w:rFonts w:ascii="Times New Roman" w:hAnsi="Times New Roman" w:cs="Times New Roman"/>
          <w:sz w:val="24"/>
          <w:szCs w:val="24"/>
        </w:rPr>
        <w:t>а</w:t>
      </w:r>
      <w:r w:rsidRPr="00B80E22">
        <w:rPr>
          <w:rFonts w:ascii="Times New Roman" w:hAnsi="Times New Roman" w:cs="Times New Roman"/>
          <w:sz w:val="24"/>
          <w:szCs w:val="24"/>
        </w:rPr>
        <w:t>тивных затрат на оказание государственных услуг по реализации образовательных пр</w:t>
      </w:r>
      <w:r w:rsidRPr="00B80E22">
        <w:rPr>
          <w:rFonts w:ascii="Times New Roman" w:hAnsi="Times New Roman" w:cs="Times New Roman"/>
          <w:sz w:val="24"/>
          <w:szCs w:val="24"/>
        </w:rPr>
        <w:t>о</w:t>
      </w:r>
      <w:r w:rsidRPr="00B80E22">
        <w:rPr>
          <w:rFonts w:ascii="Times New Roman" w:hAnsi="Times New Roman" w:cs="Times New Roman"/>
          <w:sz w:val="24"/>
          <w:szCs w:val="24"/>
        </w:rPr>
        <w:t>грамм среднего профессионального образования по профессиям</w:t>
      </w:r>
      <w:proofErr w:type="gramEnd"/>
      <w:r w:rsidRPr="00B80E22">
        <w:rPr>
          <w:rFonts w:ascii="Times New Roman" w:hAnsi="Times New Roman" w:cs="Times New Roman"/>
          <w:sz w:val="24"/>
          <w:szCs w:val="24"/>
        </w:rPr>
        <w:t xml:space="preserve"> (специальностям) и укрупненным группам профессий (специальностей), утвержденной </w:t>
      </w:r>
      <w:proofErr w:type="spellStart"/>
      <w:r w:rsidRPr="00B80E22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B80E22">
        <w:rPr>
          <w:rFonts w:ascii="Times New Roman" w:hAnsi="Times New Roman" w:cs="Times New Roman"/>
          <w:sz w:val="24"/>
          <w:szCs w:val="24"/>
        </w:rPr>
        <w:t xml:space="preserve"> России 27 ноября 2015 г. № АП-114/18вн.</w:t>
      </w:r>
      <w:bookmarkEnd w:id="0"/>
      <w:bookmarkEnd w:id="1"/>
    </w:p>
    <w:p w:rsidR="000E2853" w:rsidRPr="00B80E22" w:rsidRDefault="000E2853" w:rsidP="00B80E2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B80E22">
        <w:rPr>
          <w:rFonts w:ascii="Times New Roman" w:hAnsi="Times New Roman" w:cs="Times New Roman"/>
          <w:sz w:val="24"/>
          <w:szCs w:val="24"/>
        </w:rPr>
        <w:lastRenderedPageBreak/>
        <w:t>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</w:t>
      </w:r>
      <w:r w:rsidRPr="00B80E22">
        <w:rPr>
          <w:rFonts w:ascii="Times New Roman" w:hAnsi="Times New Roman" w:cs="Times New Roman"/>
          <w:sz w:val="24"/>
          <w:szCs w:val="24"/>
        </w:rPr>
        <w:t>о</w:t>
      </w:r>
      <w:r w:rsidRPr="00B80E22">
        <w:rPr>
          <w:rFonts w:ascii="Times New Roman" w:hAnsi="Times New Roman" w:cs="Times New Roman"/>
          <w:sz w:val="24"/>
          <w:szCs w:val="24"/>
        </w:rPr>
        <w:t>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(преподав</w:t>
      </w:r>
      <w:r w:rsidRPr="00B80E22">
        <w:rPr>
          <w:rFonts w:ascii="Times New Roman" w:hAnsi="Times New Roman" w:cs="Times New Roman"/>
          <w:sz w:val="24"/>
          <w:szCs w:val="24"/>
        </w:rPr>
        <w:t>а</w:t>
      </w:r>
      <w:r w:rsidRPr="00B80E22">
        <w:rPr>
          <w:rFonts w:ascii="Times New Roman" w:hAnsi="Times New Roman" w:cs="Times New Roman"/>
          <w:sz w:val="24"/>
          <w:szCs w:val="24"/>
        </w:rPr>
        <w:t>тельскую) работу и другую работу в соответствии с Указом Президента Российской Фед</w:t>
      </w:r>
      <w:r w:rsidRPr="00B80E22">
        <w:rPr>
          <w:rFonts w:ascii="Times New Roman" w:hAnsi="Times New Roman" w:cs="Times New Roman"/>
          <w:sz w:val="24"/>
          <w:szCs w:val="24"/>
        </w:rPr>
        <w:t>е</w:t>
      </w:r>
      <w:r w:rsidRPr="00B80E22">
        <w:rPr>
          <w:rFonts w:ascii="Times New Roman" w:hAnsi="Times New Roman" w:cs="Times New Roman"/>
          <w:sz w:val="24"/>
          <w:szCs w:val="24"/>
        </w:rPr>
        <w:t>рации от 7 мая 2012 г. № 597 «О мероприятиях по реализации</w:t>
      </w:r>
      <w:proofErr w:type="gramEnd"/>
      <w:r w:rsidRPr="00B80E22">
        <w:rPr>
          <w:rFonts w:ascii="Times New Roman" w:hAnsi="Times New Roman" w:cs="Times New Roman"/>
          <w:sz w:val="24"/>
          <w:szCs w:val="24"/>
        </w:rPr>
        <w:t xml:space="preserve"> государственной социал</w:t>
      </w:r>
      <w:r w:rsidRPr="00B80E22">
        <w:rPr>
          <w:rFonts w:ascii="Times New Roman" w:hAnsi="Times New Roman" w:cs="Times New Roman"/>
          <w:sz w:val="24"/>
          <w:szCs w:val="24"/>
        </w:rPr>
        <w:t>ь</w:t>
      </w:r>
      <w:r w:rsidRPr="00B80E22">
        <w:rPr>
          <w:rFonts w:ascii="Times New Roman" w:hAnsi="Times New Roman" w:cs="Times New Roman"/>
          <w:sz w:val="24"/>
          <w:szCs w:val="24"/>
        </w:rPr>
        <w:t>ной политики</w:t>
      </w:r>
      <w:r w:rsidR="00B44F04" w:rsidRPr="00B80E22">
        <w:rPr>
          <w:rFonts w:ascii="Times New Roman" w:hAnsi="Times New Roman" w:cs="Times New Roman"/>
          <w:sz w:val="24"/>
          <w:szCs w:val="24"/>
        </w:rPr>
        <w:t>».</w:t>
      </w:r>
    </w:p>
    <w:p w:rsidR="009A741A" w:rsidRPr="00B80E22" w:rsidRDefault="009A741A" w:rsidP="00B80E22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B80E22">
        <w:rPr>
          <w:rFonts w:ascii="Times New Roman" w:hAnsi="Times New Roman" w:cs="Times New Roman"/>
          <w:b/>
          <w:sz w:val="24"/>
          <w:szCs w:val="24"/>
        </w:rPr>
        <w:t>Раздел 7. Формирование фондов оценочных сре</w:t>
      </w:r>
      <w:proofErr w:type="gramStart"/>
      <w:r w:rsidRPr="00B80E22">
        <w:rPr>
          <w:rFonts w:ascii="Times New Roman" w:hAnsi="Times New Roman" w:cs="Times New Roman"/>
          <w:b/>
          <w:sz w:val="24"/>
          <w:szCs w:val="24"/>
        </w:rPr>
        <w:t>дств дл</w:t>
      </w:r>
      <w:proofErr w:type="gramEnd"/>
      <w:r w:rsidRPr="00B80E22">
        <w:rPr>
          <w:rFonts w:ascii="Times New Roman" w:hAnsi="Times New Roman" w:cs="Times New Roman"/>
          <w:b/>
          <w:sz w:val="24"/>
          <w:szCs w:val="24"/>
        </w:rPr>
        <w:t>я проведения госуда</w:t>
      </w:r>
      <w:r w:rsidRPr="00B80E22">
        <w:rPr>
          <w:rFonts w:ascii="Times New Roman" w:hAnsi="Times New Roman" w:cs="Times New Roman"/>
          <w:b/>
          <w:sz w:val="24"/>
          <w:szCs w:val="24"/>
        </w:rPr>
        <w:t>р</w:t>
      </w:r>
      <w:r w:rsidRPr="00B80E22">
        <w:rPr>
          <w:rFonts w:ascii="Times New Roman" w:hAnsi="Times New Roman" w:cs="Times New Roman"/>
          <w:b/>
          <w:sz w:val="24"/>
          <w:szCs w:val="24"/>
        </w:rPr>
        <w:t>ственной итоговой аттестации и организация оценочных процедур по программе</w:t>
      </w:r>
    </w:p>
    <w:p w:rsidR="00F92C5B" w:rsidRPr="00B80E22" w:rsidRDefault="00F92C5B" w:rsidP="00B80E22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BD62C1" w:rsidRPr="00B80E22" w:rsidRDefault="009A741A" w:rsidP="00B80E22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B80E22">
        <w:rPr>
          <w:rFonts w:ascii="Times New Roman" w:hAnsi="Times New Roman" w:cs="Times New Roman"/>
          <w:b/>
          <w:sz w:val="24"/>
          <w:szCs w:val="24"/>
        </w:rPr>
        <w:t>Раздел 8</w:t>
      </w:r>
      <w:r w:rsidR="00BD62C1" w:rsidRPr="00B80E22">
        <w:rPr>
          <w:rFonts w:ascii="Times New Roman" w:hAnsi="Times New Roman" w:cs="Times New Roman"/>
          <w:b/>
          <w:sz w:val="24"/>
          <w:szCs w:val="24"/>
        </w:rPr>
        <w:t>. Разработчики ПООП</w:t>
      </w:r>
    </w:p>
    <w:p w:rsidR="00BD62C1" w:rsidRPr="00B80E22" w:rsidRDefault="00BD62C1" w:rsidP="00B80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741A" w:rsidRPr="00B80E22" w:rsidRDefault="00BD62C1" w:rsidP="00B80E2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 xml:space="preserve">Организация-разработчик: </w:t>
      </w:r>
      <w:r w:rsidR="009A741A" w:rsidRPr="00B80E22">
        <w:rPr>
          <w:rFonts w:ascii="Times New Roman" w:hAnsi="Times New Roman" w:cs="Times New Roman"/>
          <w:sz w:val="24"/>
          <w:szCs w:val="24"/>
        </w:rPr>
        <w:t xml:space="preserve">филиал БПОУ РК «КГКНГ » </w:t>
      </w:r>
      <w:proofErr w:type="gramStart"/>
      <w:r w:rsidR="009A741A" w:rsidRPr="00B80E2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9A741A" w:rsidRPr="00B80E22">
        <w:rPr>
          <w:rFonts w:ascii="Times New Roman" w:hAnsi="Times New Roman" w:cs="Times New Roman"/>
          <w:sz w:val="24"/>
          <w:szCs w:val="24"/>
        </w:rPr>
        <w:t xml:space="preserve"> Большой </w:t>
      </w:r>
      <w:proofErr w:type="spellStart"/>
      <w:r w:rsidR="009A741A" w:rsidRPr="00B80E22">
        <w:rPr>
          <w:rFonts w:ascii="Times New Roman" w:hAnsi="Times New Roman" w:cs="Times New Roman"/>
          <w:sz w:val="24"/>
          <w:szCs w:val="24"/>
        </w:rPr>
        <w:t>Царын</w:t>
      </w:r>
      <w:proofErr w:type="spellEnd"/>
      <w:r w:rsidR="009A741A" w:rsidRPr="00B80E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62C1" w:rsidRPr="00B80E22" w:rsidRDefault="009A741A" w:rsidP="00B80E22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Составители</w:t>
      </w:r>
      <w:proofErr w:type="gramStart"/>
      <w:r w:rsidRPr="00B80E22">
        <w:rPr>
          <w:rFonts w:ascii="Times New Roman" w:hAnsi="Times New Roman" w:cs="Times New Roman"/>
          <w:sz w:val="24"/>
          <w:szCs w:val="24"/>
        </w:rPr>
        <w:t>:</w:t>
      </w:r>
      <w:r w:rsidR="00BD62C1" w:rsidRPr="00B80E22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BD62C1" w:rsidRPr="00B80E22" w:rsidRDefault="0031019B" w:rsidP="00B80E2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 xml:space="preserve">             </w:t>
      </w:r>
      <w:proofErr w:type="spellStart"/>
      <w:r w:rsidRPr="00B80E22">
        <w:rPr>
          <w:rFonts w:ascii="Times New Roman" w:hAnsi="Times New Roman" w:cs="Times New Roman"/>
          <w:sz w:val="24"/>
          <w:szCs w:val="24"/>
        </w:rPr>
        <w:t>Манджиева</w:t>
      </w:r>
      <w:proofErr w:type="spellEnd"/>
      <w:r w:rsidRPr="00B80E22">
        <w:rPr>
          <w:rFonts w:ascii="Times New Roman" w:hAnsi="Times New Roman" w:cs="Times New Roman"/>
          <w:sz w:val="24"/>
          <w:szCs w:val="24"/>
        </w:rPr>
        <w:t xml:space="preserve"> П.Г. – мастер производственного обучения</w:t>
      </w:r>
    </w:p>
    <w:p w:rsidR="00BD62C1" w:rsidRPr="00B80E22" w:rsidRDefault="0031019B" w:rsidP="00B80E2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80E22">
        <w:rPr>
          <w:rFonts w:ascii="Times New Roman" w:hAnsi="Times New Roman" w:cs="Times New Roman"/>
          <w:sz w:val="24"/>
          <w:szCs w:val="24"/>
        </w:rPr>
        <w:t>Нахаева</w:t>
      </w:r>
      <w:proofErr w:type="spellEnd"/>
      <w:r w:rsidRPr="00B80E22">
        <w:rPr>
          <w:rFonts w:ascii="Times New Roman" w:hAnsi="Times New Roman" w:cs="Times New Roman"/>
          <w:sz w:val="24"/>
          <w:szCs w:val="24"/>
        </w:rPr>
        <w:t xml:space="preserve"> Е.Б. зав. филиалом БПОУ РК «КГКНГ» в </w:t>
      </w:r>
      <w:proofErr w:type="gramStart"/>
      <w:r w:rsidRPr="00B80E2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B80E22">
        <w:rPr>
          <w:rFonts w:ascii="Times New Roman" w:hAnsi="Times New Roman" w:cs="Times New Roman"/>
          <w:sz w:val="24"/>
          <w:szCs w:val="24"/>
        </w:rPr>
        <w:t xml:space="preserve"> Большой </w:t>
      </w:r>
      <w:proofErr w:type="spellStart"/>
      <w:r w:rsidRPr="00B80E22">
        <w:rPr>
          <w:rFonts w:ascii="Times New Roman" w:hAnsi="Times New Roman" w:cs="Times New Roman"/>
          <w:sz w:val="24"/>
          <w:szCs w:val="24"/>
        </w:rPr>
        <w:t>Царын</w:t>
      </w:r>
      <w:proofErr w:type="spellEnd"/>
    </w:p>
    <w:p w:rsidR="0031019B" w:rsidRPr="00B80E22" w:rsidRDefault="0031019B" w:rsidP="00B80E2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B80E22">
        <w:rPr>
          <w:rFonts w:ascii="Times New Roman" w:hAnsi="Times New Roman" w:cs="Times New Roman"/>
          <w:sz w:val="24"/>
          <w:szCs w:val="24"/>
        </w:rPr>
        <w:t>Сохуров</w:t>
      </w:r>
      <w:proofErr w:type="spellEnd"/>
      <w:r w:rsidRPr="00B80E22">
        <w:rPr>
          <w:rFonts w:ascii="Times New Roman" w:hAnsi="Times New Roman" w:cs="Times New Roman"/>
          <w:sz w:val="24"/>
          <w:szCs w:val="24"/>
        </w:rPr>
        <w:t xml:space="preserve"> И.О.  – преподаватель</w:t>
      </w:r>
    </w:p>
    <w:p w:rsidR="00BB792E" w:rsidRDefault="0031019B" w:rsidP="00B80E2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80E22">
        <w:rPr>
          <w:rFonts w:ascii="Times New Roman" w:hAnsi="Times New Roman" w:cs="Times New Roman"/>
          <w:sz w:val="24"/>
          <w:szCs w:val="24"/>
        </w:rPr>
        <w:t>Достовалова Н.Д.  - преподаватель</w:t>
      </w:r>
      <w:bookmarkStart w:id="4" w:name="_GoBack"/>
      <w:bookmarkEnd w:id="4"/>
    </w:p>
    <w:sectPr w:rsidR="00BB792E" w:rsidSect="0031019B">
      <w:footerReference w:type="even" r:id="rId21"/>
      <w:footerReference w:type="default" r:id="rId22"/>
      <w:pgSz w:w="11906" w:h="16838"/>
      <w:pgMar w:top="1134" w:right="850" w:bottom="284" w:left="1701" w:header="708" w:footer="70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EE6" w:rsidRDefault="00E66EE6" w:rsidP="0018331B">
      <w:pPr>
        <w:spacing w:after="0" w:line="240" w:lineRule="auto"/>
      </w:pPr>
      <w:r>
        <w:separator/>
      </w:r>
    </w:p>
  </w:endnote>
  <w:endnote w:type="continuationSeparator" w:id="0">
    <w:p w:rsidR="00E66EE6" w:rsidRDefault="00E66EE6" w:rsidP="00183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CB4" w:rsidRDefault="001C5CB4">
    <w:pPr>
      <w:spacing w:after="0"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CB4" w:rsidRDefault="001C5CB4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CB4" w:rsidRDefault="001C5CB4">
    <w:pPr>
      <w:spacing w:after="0"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CB4" w:rsidRDefault="001C5CB4">
    <w:pPr>
      <w:spacing w:after="0"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CB4" w:rsidRDefault="001C5CB4" w:rsidP="00733AEF">
    <w:pPr>
      <w:pStyle w:val="a5"/>
      <w:framePr w:wrap="around" w:vAnchor="text" w:hAnchor="margin" w:xAlign="right" w:y="1"/>
      <w:rPr>
        <w:rStyle w:val="a7"/>
        <w:rFonts w:eastAsia="Calibri"/>
      </w:rPr>
    </w:pPr>
    <w:r>
      <w:rPr>
        <w:rStyle w:val="a7"/>
        <w:rFonts w:eastAsia="Calibri"/>
      </w:rPr>
      <w:fldChar w:fldCharType="begin"/>
    </w:r>
    <w:r>
      <w:rPr>
        <w:rStyle w:val="a7"/>
        <w:rFonts w:eastAsia="Calibri"/>
      </w:rPr>
      <w:instrText xml:space="preserve">PAGE  </w:instrText>
    </w:r>
    <w:r>
      <w:rPr>
        <w:rStyle w:val="a7"/>
        <w:rFonts w:eastAsia="Calibri"/>
      </w:rPr>
      <w:fldChar w:fldCharType="end"/>
    </w:r>
  </w:p>
  <w:p w:rsidR="001C5CB4" w:rsidRDefault="001C5CB4" w:rsidP="00733AEF">
    <w:pPr>
      <w:pStyle w:val="a5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CB4" w:rsidRDefault="001C5CB4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465B79">
      <w:rPr>
        <w:noProof/>
      </w:rPr>
      <w:t>54</w:t>
    </w:r>
    <w:r>
      <w:rPr>
        <w:noProof/>
      </w:rPr>
      <w:fldChar w:fldCharType="end"/>
    </w:r>
  </w:p>
  <w:p w:rsidR="001C5CB4" w:rsidRDefault="001C5CB4" w:rsidP="00733AEF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EE6" w:rsidRDefault="00E66EE6" w:rsidP="0018331B">
      <w:pPr>
        <w:spacing w:after="0" w:line="240" w:lineRule="auto"/>
      </w:pPr>
      <w:r>
        <w:separator/>
      </w:r>
    </w:p>
  </w:footnote>
  <w:footnote w:type="continuationSeparator" w:id="0">
    <w:p w:rsidR="00E66EE6" w:rsidRDefault="00E66EE6" w:rsidP="0018331B">
      <w:pPr>
        <w:spacing w:after="0" w:line="240" w:lineRule="auto"/>
      </w:pPr>
      <w:r>
        <w:continuationSeparator/>
      </w:r>
    </w:p>
  </w:footnote>
  <w:footnote w:id="1">
    <w:p w:rsidR="001C5CB4" w:rsidRPr="00F80E2B" w:rsidRDefault="001C5CB4" w:rsidP="00C554CB">
      <w:pPr>
        <w:pStyle w:val="a9"/>
        <w:jc w:val="both"/>
        <w:rPr>
          <w:szCs w:val="22"/>
          <w:lang w:val="ru-RU"/>
        </w:rPr>
      </w:pPr>
    </w:p>
  </w:footnote>
  <w:footnote w:id="2">
    <w:p w:rsidR="001C5CB4" w:rsidRPr="00D02C17" w:rsidRDefault="001C5CB4">
      <w:pPr>
        <w:pStyle w:val="a9"/>
        <w:rPr>
          <w:i/>
          <w:lang w:val="ru-RU"/>
        </w:rPr>
      </w:pPr>
      <w:r>
        <w:rPr>
          <w:rStyle w:val="ab"/>
        </w:rPr>
        <w:footnoteRef/>
      </w:r>
      <w:r w:rsidRPr="00D02C17">
        <w:rPr>
          <w:i/>
          <w:lang w:val="ru-RU"/>
        </w:rPr>
        <w:t>Приведенные показатели имеют рекомендательный  характер и могут быть скорректированы в зависим</w:t>
      </w:r>
      <w:r w:rsidRPr="00D02C17">
        <w:rPr>
          <w:i/>
          <w:lang w:val="ru-RU"/>
        </w:rPr>
        <w:t>о</w:t>
      </w:r>
      <w:r w:rsidRPr="00D02C17">
        <w:rPr>
          <w:i/>
          <w:lang w:val="ru-RU"/>
        </w:rPr>
        <w:t>сти от профессии (специальности)</w:t>
      </w:r>
    </w:p>
  </w:footnote>
  <w:footnote w:id="3">
    <w:p w:rsidR="001C5CB4" w:rsidRPr="008C6EA0" w:rsidRDefault="001C5CB4" w:rsidP="00001B8F">
      <w:pPr>
        <w:pStyle w:val="a9"/>
        <w:rPr>
          <w:lang w:val="ru-RU"/>
        </w:rPr>
      </w:pPr>
    </w:p>
    <w:p w:rsidR="001C5CB4" w:rsidRPr="008C6EA0" w:rsidRDefault="001C5CB4" w:rsidP="00001B8F">
      <w:pPr>
        <w:pStyle w:val="a9"/>
        <w:rPr>
          <w:lang w:val="ru-RU"/>
        </w:rPr>
      </w:pPr>
    </w:p>
    <w:p w:rsidR="001C5CB4" w:rsidRPr="008C6EA0" w:rsidRDefault="001C5CB4" w:rsidP="00001B8F">
      <w:pPr>
        <w:pStyle w:val="a9"/>
        <w:rPr>
          <w:lang w:val="ru-RU"/>
        </w:rPr>
      </w:pPr>
    </w:p>
  </w:footnote>
  <w:footnote w:id="4">
    <w:p w:rsidR="001C5CB4" w:rsidRPr="008C6EA0" w:rsidRDefault="001C5CB4" w:rsidP="00001B8F">
      <w:pPr>
        <w:pStyle w:val="a9"/>
        <w:rPr>
          <w:lang w:val="ru-RU"/>
        </w:rPr>
      </w:pPr>
    </w:p>
    <w:p w:rsidR="001C5CB4" w:rsidRPr="008C6EA0" w:rsidRDefault="001C5CB4" w:rsidP="00001B8F">
      <w:pPr>
        <w:pStyle w:val="a9"/>
        <w:rPr>
          <w:lang w:val="ru-RU"/>
        </w:rPr>
      </w:pPr>
    </w:p>
    <w:p w:rsidR="001C5CB4" w:rsidRPr="008C6EA0" w:rsidRDefault="001C5CB4" w:rsidP="00001B8F">
      <w:pPr>
        <w:pStyle w:val="a9"/>
        <w:rPr>
          <w:lang w:val="ru-RU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CB4" w:rsidRDefault="001C5CB4">
    <w:pPr>
      <w:spacing w:after="0"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CB4" w:rsidRDefault="001C5CB4">
    <w:pPr>
      <w:spacing w:after="0"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CB4" w:rsidRDefault="001C5CB4">
    <w:pPr>
      <w:spacing w:after="0"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5CB4" w:rsidRDefault="001C5CB4">
    <w:pPr>
      <w:spacing w:after="0"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7EA3EEE"/>
    <w:multiLevelType w:val="hybridMultilevel"/>
    <w:tmpl w:val="03EA73CC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7C4857"/>
    <w:multiLevelType w:val="hybridMultilevel"/>
    <w:tmpl w:val="F57C4ABA"/>
    <w:lvl w:ilvl="0" w:tplc="FFFFFFFF">
      <w:start w:val="1"/>
      <w:numFmt w:val="bullet"/>
      <w:lvlText w:val="–"/>
      <w:lvlJc w:val="left"/>
      <w:pPr>
        <w:ind w:left="214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4">
    <w:nsid w:val="326D4F68"/>
    <w:multiLevelType w:val="hybridMultilevel"/>
    <w:tmpl w:val="BB3ED3AC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532A8F"/>
    <w:multiLevelType w:val="hybridMultilevel"/>
    <w:tmpl w:val="7B40E7FA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7A712198"/>
    <w:multiLevelType w:val="hybridMultilevel"/>
    <w:tmpl w:val="EF1ECFFA"/>
    <w:lvl w:ilvl="0" w:tplc="FFFFFFFF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2"/>
  </w:num>
  <w:num w:numId="5">
    <w:abstractNumId w:val="5"/>
  </w:num>
  <w:num w:numId="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18331B"/>
    <w:rsid w:val="000011D2"/>
    <w:rsid w:val="000016CC"/>
    <w:rsid w:val="00001B8F"/>
    <w:rsid w:val="0000466D"/>
    <w:rsid w:val="000061C6"/>
    <w:rsid w:val="00007C04"/>
    <w:rsid w:val="0001279A"/>
    <w:rsid w:val="0001289A"/>
    <w:rsid w:val="00020E0D"/>
    <w:rsid w:val="00020E80"/>
    <w:rsid w:val="00033ECE"/>
    <w:rsid w:val="00035C9A"/>
    <w:rsid w:val="00041532"/>
    <w:rsid w:val="00042346"/>
    <w:rsid w:val="000457F6"/>
    <w:rsid w:val="0004753E"/>
    <w:rsid w:val="00061CE4"/>
    <w:rsid w:val="0006619D"/>
    <w:rsid w:val="0007038C"/>
    <w:rsid w:val="0007067D"/>
    <w:rsid w:val="00071D6F"/>
    <w:rsid w:val="00072900"/>
    <w:rsid w:val="000754D0"/>
    <w:rsid w:val="00083243"/>
    <w:rsid w:val="00091C4A"/>
    <w:rsid w:val="00091F78"/>
    <w:rsid w:val="00093BA6"/>
    <w:rsid w:val="000959E4"/>
    <w:rsid w:val="00095C84"/>
    <w:rsid w:val="000A028B"/>
    <w:rsid w:val="000A2A1D"/>
    <w:rsid w:val="000A5C3F"/>
    <w:rsid w:val="000A611B"/>
    <w:rsid w:val="000A65AE"/>
    <w:rsid w:val="000B09A5"/>
    <w:rsid w:val="000B1BD1"/>
    <w:rsid w:val="000B2926"/>
    <w:rsid w:val="000B3043"/>
    <w:rsid w:val="000B4A71"/>
    <w:rsid w:val="000D04A9"/>
    <w:rsid w:val="000D511F"/>
    <w:rsid w:val="000D633F"/>
    <w:rsid w:val="000E2853"/>
    <w:rsid w:val="000E66B6"/>
    <w:rsid w:val="000E6BF1"/>
    <w:rsid w:val="000F51E1"/>
    <w:rsid w:val="000F6EB9"/>
    <w:rsid w:val="001003A1"/>
    <w:rsid w:val="00100E2E"/>
    <w:rsid w:val="00105C34"/>
    <w:rsid w:val="00106D52"/>
    <w:rsid w:val="00106DEE"/>
    <w:rsid w:val="0011635F"/>
    <w:rsid w:val="001278CB"/>
    <w:rsid w:val="00130CB4"/>
    <w:rsid w:val="00131AA9"/>
    <w:rsid w:val="001355FB"/>
    <w:rsid w:val="00146649"/>
    <w:rsid w:val="00147ADE"/>
    <w:rsid w:val="001513DD"/>
    <w:rsid w:val="00152FD2"/>
    <w:rsid w:val="00153832"/>
    <w:rsid w:val="00156172"/>
    <w:rsid w:val="001636D6"/>
    <w:rsid w:val="001663BC"/>
    <w:rsid w:val="001721D6"/>
    <w:rsid w:val="00172254"/>
    <w:rsid w:val="00175B15"/>
    <w:rsid w:val="00176C45"/>
    <w:rsid w:val="00180EE3"/>
    <w:rsid w:val="00181FF3"/>
    <w:rsid w:val="0018331B"/>
    <w:rsid w:val="00184334"/>
    <w:rsid w:val="00190773"/>
    <w:rsid w:val="00190E0E"/>
    <w:rsid w:val="00193180"/>
    <w:rsid w:val="00194BA2"/>
    <w:rsid w:val="0019621B"/>
    <w:rsid w:val="001A0F32"/>
    <w:rsid w:val="001B4CEC"/>
    <w:rsid w:val="001B7D86"/>
    <w:rsid w:val="001C4EAF"/>
    <w:rsid w:val="001C5CB4"/>
    <w:rsid w:val="001C6DB0"/>
    <w:rsid w:val="001D0FA0"/>
    <w:rsid w:val="001D168F"/>
    <w:rsid w:val="001D30A0"/>
    <w:rsid w:val="001D61BC"/>
    <w:rsid w:val="001E0ECE"/>
    <w:rsid w:val="001E1BC0"/>
    <w:rsid w:val="001E627B"/>
    <w:rsid w:val="001F03EB"/>
    <w:rsid w:val="001F13B0"/>
    <w:rsid w:val="001F50B5"/>
    <w:rsid w:val="001F696E"/>
    <w:rsid w:val="00201F22"/>
    <w:rsid w:val="00202711"/>
    <w:rsid w:val="002045E2"/>
    <w:rsid w:val="002060D1"/>
    <w:rsid w:val="0021043F"/>
    <w:rsid w:val="0021289D"/>
    <w:rsid w:val="002133AE"/>
    <w:rsid w:val="00215F3D"/>
    <w:rsid w:val="00223183"/>
    <w:rsid w:val="00230AD5"/>
    <w:rsid w:val="002410A2"/>
    <w:rsid w:val="0024359E"/>
    <w:rsid w:val="0025058A"/>
    <w:rsid w:val="00250D56"/>
    <w:rsid w:val="00252A52"/>
    <w:rsid w:val="002542C0"/>
    <w:rsid w:val="00260B23"/>
    <w:rsid w:val="002719B9"/>
    <w:rsid w:val="0027717A"/>
    <w:rsid w:val="00283A04"/>
    <w:rsid w:val="00285A19"/>
    <w:rsid w:val="00290AC3"/>
    <w:rsid w:val="002926E8"/>
    <w:rsid w:val="0029628F"/>
    <w:rsid w:val="00297C68"/>
    <w:rsid w:val="002A0ABC"/>
    <w:rsid w:val="002A2ADA"/>
    <w:rsid w:val="002A4A89"/>
    <w:rsid w:val="002A4E3E"/>
    <w:rsid w:val="002A5AE9"/>
    <w:rsid w:val="002B0F64"/>
    <w:rsid w:val="002B109C"/>
    <w:rsid w:val="002B5C49"/>
    <w:rsid w:val="002C4887"/>
    <w:rsid w:val="002C4E8B"/>
    <w:rsid w:val="002D17F1"/>
    <w:rsid w:val="002D1E9D"/>
    <w:rsid w:val="002D3BE9"/>
    <w:rsid w:val="002F19C8"/>
    <w:rsid w:val="002F658A"/>
    <w:rsid w:val="002F7C5E"/>
    <w:rsid w:val="00301391"/>
    <w:rsid w:val="00302C15"/>
    <w:rsid w:val="00304E37"/>
    <w:rsid w:val="00306143"/>
    <w:rsid w:val="003065F1"/>
    <w:rsid w:val="003074EA"/>
    <w:rsid w:val="0031019B"/>
    <w:rsid w:val="0031492A"/>
    <w:rsid w:val="00324ED0"/>
    <w:rsid w:val="00325FF4"/>
    <w:rsid w:val="00326955"/>
    <w:rsid w:val="0033297A"/>
    <w:rsid w:val="00340ACF"/>
    <w:rsid w:val="003454D3"/>
    <w:rsid w:val="00345B6C"/>
    <w:rsid w:val="0034605C"/>
    <w:rsid w:val="003471C3"/>
    <w:rsid w:val="00350503"/>
    <w:rsid w:val="003525B6"/>
    <w:rsid w:val="00363B12"/>
    <w:rsid w:val="00365E13"/>
    <w:rsid w:val="00376674"/>
    <w:rsid w:val="00380A21"/>
    <w:rsid w:val="00380B75"/>
    <w:rsid w:val="00383A11"/>
    <w:rsid w:val="003850E5"/>
    <w:rsid w:val="003A0F7D"/>
    <w:rsid w:val="003A6FFA"/>
    <w:rsid w:val="003A77D7"/>
    <w:rsid w:val="003B125F"/>
    <w:rsid w:val="003B6D75"/>
    <w:rsid w:val="003C1C97"/>
    <w:rsid w:val="003C4B82"/>
    <w:rsid w:val="003C750B"/>
    <w:rsid w:val="003D36D1"/>
    <w:rsid w:val="003D4096"/>
    <w:rsid w:val="003D487D"/>
    <w:rsid w:val="003D71A0"/>
    <w:rsid w:val="003E115D"/>
    <w:rsid w:val="003E1C1F"/>
    <w:rsid w:val="003E26BE"/>
    <w:rsid w:val="003E2D57"/>
    <w:rsid w:val="003F08F7"/>
    <w:rsid w:val="003F0FCD"/>
    <w:rsid w:val="003F1F83"/>
    <w:rsid w:val="003F38F7"/>
    <w:rsid w:val="003F4A76"/>
    <w:rsid w:val="003F60A9"/>
    <w:rsid w:val="00400045"/>
    <w:rsid w:val="00403D3F"/>
    <w:rsid w:val="00410285"/>
    <w:rsid w:val="00410A09"/>
    <w:rsid w:val="004120FA"/>
    <w:rsid w:val="00413C3E"/>
    <w:rsid w:val="00417170"/>
    <w:rsid w:val="0042367F"/>
    <w:rsid w:val="0042391B"/>
    <w:rsid w:val="004304B0"/>
    <w:rsid w:val="004305D8"/>
    <w:rsid w:val="004405C0"/>
    <w:rsid w:val="0044139C"/>
    <w:rsid w:val="00441DF6"/>
    <w:rsid w:val="00457F4F"/>
    <w:rsid w:val="00460189"/>
    <w:rsid w:val="00462640"/>
    <w:rsid w:val="00462C7C"/>
    <w:rsid w:val="004636B8"/>
    <w:rsid w:val="0046573A"/>
    <w:rsid w:val="00465B79"/>
    <w:rsid w:val="00466D87"/>
    <w:rsid w:val="00470052"/>
    <w:rsid w:val="00470C9E"/>
    <w:rsid w:val="00472A06"/>
    <w:rsid w:val="004772FB"/>
    <w:rsid w:val="00477F41"/>
    <w:rsid w:val="0048069C"/>
    <w:rsid w:val="00480860"/>
    <w:rsid w:val="00483122"/>
    <w:rsid w:val="00486EA6"/>
    <w:rsid w:val="004908E5"/>
    <w:rsid w:val="0049274A"/>
    <w:rsid w:val="00492D0D"/>
    <w:rsid w:val="004A30A8"/>
    <w:rsid w:val="004A3722"/>
    <w:rsid w:val="004A4C51"/>
    <w:rsid w:val="004B05AF"/>
    <w:rsid w:val="004B1B69"/>
    <w:rsid w:val="004C4305"/>
    <w:rsid w:val="004C5A00"/>
    <w:rsid w:val="004D2698"/>
    <w:rsid w:val="004D2BCE"/>
    <w:rsid w:val="004D2CF0"/>
    <w:rsid w:val="004D3789"/>
    <w:rsid w:val="004D3955"/>
    <w:rsid w:val="004E0A94"/>
    <w:rsid w:val="004E1C1E"/>
    <w:rsid w:val="004E1E63"/>
    <w:rsid w:val="004E3122"/>
    <w:rsid w:val="004E381C"/>
    <w:rsid w:val="004F2D7C"/>
    <w:rsid w:val="004F2DA3"/>
    <w:rsid w:val="00502049"/>
    <w:rsid w:val="00502385"/>
    <w:rsid w:val="00505B34"/>
    <w:rsid w:val="00505C2F"/>
    <w:rsid w:val="0051760C"/>
    <w:rsid w:val="005276B0"/>
    <w:rsid w:val="00527DB6"/>
    <w:rsid w:val="00527DE0"/>
    <w:rsid w:val="005332C0"/>
    <w:rsid w:val="00534BAF"/>
    <w:rsid w:val="00542642"/>
    <w:rsid w:val="0054368F"/>
    <w:rsid w:val="00543EE7"/>
    <w:rsid w:val="0055522E"/>
    <w:rsid w:val="0055704C"/>
    <w:rsid w:val="005610D4"/>
    <w:rsid w:val="00561C27"/>
    <w:rsid w:val="00564A83"/>
    <w:rsid w:val="00566643"/>
    <w:rsid w:val="005672B7"/>
    <w:rsid w:val="005674D1"/>
    <w:rsid w:val="00567FA4"/>
    <w:rsid w:val="00570689"/>
    <w:rsid w:val="00573E8C"/>
    <w:rsid w:val="0057429D"/>
    <w:rsid w:val="00574806"/>
    <w:rsid w:val="005761D1"/>
    <w:rsid w:val="00576F04"/>
    <w:rsid w:val="00583699"/>
    <w:rsid w:val="0058457E"/>
    <w:rsid w:val="00584C30"/>
    <w:rsid w:val="00585ED0"/>
    <w:rsid w:val="005917C9"/>
    <w:rsid w:val="005918C5"/>
    <w:rsid w:val="00595F56"/>
    <w:rsid w:val="005A0ECF"/>
    <w:rsid w:val="005A1F09"/>
    <w:rsid w:val="005A205F"/>
    <w:rsid w:val="005A4C64"/>
    <w:rsid w:val="005B551A"/>
    <w:rsid w:val="005B58FA"/>
    <w:rsid w:val="005C0F50"/>
    <w:rsid w:val="005C20C0"/>
    <w:rsid w:val="005C2974"/>
    <w:rsid w:val="005C3EED"/>
    <w:rsid w:val="005D07D2"/>
    <w:rsid w:val="005D16B8"/>
    <w:rsid w:val="005D7474"/>
    <w:rsid w:val="005E707F"/>
    <w:rsid w:val="005E7AD8"/>
    <w:rsid w:val="005F5106"/>
    <w:rsid w:val="005F6C62"/>
    <w:rsid w:val="00607AEB"/>
    <w:rsid w:val="00610C72"/>
    <w:rsid w:val="00613315"/>
    <w:rsid w:val="00615CD6"/>
    <w:rsid w:val="0063096D"/>
    <w:rsid w:val="006367B2"/>
    <w:rsid w:val="00641C5A"/>
    <w:rsid w:val="00650ECD"/>
    <w:rsid w:val="006543A5"/>
    <w:rsid w:val="00654F36"/>
    <w:rsid w:val="00661783"/>
    <w:rsid w:val="00662CE0"/>
    <w:rsid w:val="006656A7"/>
    <w:rsid w:val="00667E8C"/>
    <w:rsid w:val="006744DE"/>
    <w:rsid w:val="00681CA3"/>
    <w:rsid w:val="00682ECA"/>
    <w:rsid w:val="00684228"/>
    <w:rsid w:val="006912BE"/>
    <w:rsid w:val="006924AA"/>
    <w:rsid w:val="006A21A3"/>
    <w:rsid w:val="006A41B3"/>
    <w:rsid w:val="006A5D23"/>
    <w:rsid w:val="006A6BCF"/>
    <w:rsid w:val="006B3350"/>
    <w:rsid w:val="006B45FF"/>
    <w:rsid w:val="006B507F"/>
    <w:rsid w:val="006B7B88"/>
    <w:rsid w:val="006C47AE"/>
    <w:rsid w:val="006C7490"/>
    <w:rsid w:val="006D2202"/>
    <w:rsid w:val="006D529D"/>
    <w:rsid w:val="006D5725"/>
    <w:rsid w:val="006E1677"/>
    <w:rsid w:val="006E2792"/>
    <w:rsid w:val="006F6C64"/>
    <w:rsid w:val="006F77D5"/>
    <w:rsid w:val="006F78A3"/>
    <w:rsid w:val="00701995"/>
    <w:rsid w:val="00704D3A"/>
    <w:rsid w:val="007063D7"/>
    <w:rsid w:val="00707B87"/>
    <w:rsid w:val="00710F99"/>
    <w:rsid w:val="00711B35"/>
    <w:rsid w:val="00713CB9"/>
    <w:rsid w:val="00724A79"/>
    <w:rsid w:val="00733AEF"/>
    <w:rsid w:val="00742D12"/>
    <w:rsid w:val="00743B15"/>
    <w:rsid w:val="00745A4C"/>
    <w:rsid w:val="00750676"/>
    <w:rsid w:val="00751316"/>
    <w:rsid w:val="00757D3A"/>
    <w:rsid w:val="00764A68"/>
    <w:rsid w:val="00766787"/>
    <w:rsid w:val="00770839"/>
    <w:rsid w:val="00774A76"/>
    <w:rsid w:val="00776EC2"/>
    <w:rsid w:val="00784B42"/>
    <w:rsid w:val="0079323D"/>
    <w:rsid w:val="00793636"/>
    <w:rsid w:val="007A340A"/>
    <w:rsid w:val="007A464B"/>
    <w:rsid w:val="007A7C85"/>
    <w:rsid w:val="007B0CBC"/>
    <w:rsid w:val="007B2457"/>
    <w:rsid w:val="007B45C7"/>
    <w:rsid w:val="007B51B6"/>
    <w:rsid w:val="007B5BB0"/>
    <w:rsid w:val="007B78D0"/>
    <w:rsid w:val="007B7CEE"/>
    <w:rsid w:val="007C4765"/>
    <w:rsid w:val="007C78A8"/>
    <w:rsid w:val="007C7DD4"/>
    <w:rsid w:val="007D4BCF"/>
    <w:rsid w:val="007D588E"/>
    <w:rsid w:val="007E0DCA"/>
    <w:rsid w:val="007E144F"/>
    <w:rsid w:val="007E25D0"/>
    <w:rsid w:val="007E50E3"/>
    <w:rsid w:val="007E74EF"/>
    <w:rsid w:val="007E76E5"/>
    <w:rsid w:val="007F2B14"/>
    <w:rsid w:val="007F4E5A"/>
    <w:rsid w:val="007F52DF"/>
    <w:rsid w:val="00800198"/>
    <w:rsid w:val="008015B0"/>
    <w:rsid w:val="008031C5"/>
    <w:rsid w:val="008223DF"/>
    <w:rsid w:val="0082253F"/>
    <w:rsid w:val="00824511"/>
    <w:rsid w:val="008247DF"/>
    <w:rsid w:val="0083175D"/>
    <w:rsid w:val="008328DB"/>
    <w:rsid w:val="0083313F"/>
    <w:rsid w:val="0083460D"/>
    <w:rsid w:val="00842D89"/>
    <w:rsid w:val="008447BD"/>
    <w:rsid w:val="008523E8"/>
    <w:rsid w:val="00855B19"/>
    <w:rsid w:val="0086167C"/>
    <w:rsid w:val="00863BF1"/>
    <w:rsid w:val="00864694"/>
    <w:rsid w:val="00872DB3"/>
    <w:rsid w:val="008732FD"/>
    <w:rsid w:val="0087693C"/>
    <w:rsid w:val="00876D41"/>
    <w:rsid w:val="00880097"/>
    <w:rsid w:val="00883841"/>
    <w:rsid w:val="00890A11"/>
    <w:rsid w:val="008A0154"/>
    <w:rsid w:val="008A01BE"/>
    <w:rsid w:val="008A7145"/>
    <w:rsid w:val="008C246A"/>
    <w:rsid w:val="008C6815"/>
    <w:rsid w:val="008C6EA0"/>
    <w:rsid w:val="008D0F64"/>
    <w:rsid w:val="008D152B"/>
    <w:rsid w:val="008D4E11"/>
    <w:rsid w:val="008D58DC"/>
    <w:rsid w:val="008D6CFF"/>
    <w:rsid w:val="008D7ED3"/>
    <w:rsid w:val="008E0DE2"/>
    <w:rsid w:val="008E495A"/>
    <w:rsid w:val="008E532E"/>
    <w:rsid w:val="008E55E0"/>
    <w:rsid w:val="008E5EE6"/>
    <w:rsid w:val="008F000A"/>
    <w:rsid w:val="008F10EF"/>
    <w:rsid w:val="008F32D2"/>
    <w:rsid w:val="008F3405"/>
    <w:rsid w:val="008F6F5B"/>
    <w:rsid w:val="009012C5"/>
    <w:rsid w:val="00903994"/>
    <w:rsid w:val="009161A6"/>
    <w:rsid w:val="0092005E"/>
    <w:rsid w:val="00922C1D"/>
    <w:rsid w:val="00927970"/>
    <w:rsid w:val="00931700"/>
    <w:rsid w:val="00932249"/>
    <w:rsid w:val="00932543"/>
    <w:rsid w:val="00936B18"/>
    <w:rsid w:val="00941FCB"/>
    <w:rsid w:val="00943A0E"/>
    <w:rsid w:val="00945D7E"/>
    <w:rsid w:val="00945E64"/>
    <w:rsid w:val="009463A8"/>
    <w:rsid w:val="00952FE5"/>
    <w:rsid w:val="009541FD"/>
    <w:rsid w:val="0095578A"/>
    <w:rsid w:val="00955E81"/>
    <w:rsid w:val="009633E5"/>
    <w:rsid w:val="00972DE7"/>
    <w:rsid w:val="00974E2B"/>
    <w:rsid w:val="00976EC8"/>
    <w:rsid w:val="009779B7"/>
    <w:rsid w:val="00983884"/>
    <w:rsid w:val="00985130"/>
    <w:rsid w:val="00985223"/>
    <w:rsid w:val="009856BF"/>
    <w:rsid w:val="0098728C"/>
    <w:rsid w:val="0099042C"/>
    <w:rsid w:val="009908CD"/>
    <w:rsid w:val="00993020"/>
    <w:rsid w:val="009933E9"/>
    <w:rsid w:val="009A0CEC"/>
    <w:rsid w:val="009A141B"/>
    <w:rsid w:val="009A14CD"/>
    <w:rsid w:val="009A1977"/>
    <w:rsid w:val="009A1B61"/>
    <w:rsid w:val="009A1DE2"/>
    <w:rsid w:val="009A302F"/>
    <w:rsid w:val="009A3C56"/>
    <w:rsid w:val="009A415A"/>
    <w:rsid w:val="009A55FB"/>
    <w:rsid w:val="009A741A"/>
    <w:rsid w:val="009A75B4"/>
    <w:rsid w:val="009A7E65"/>
    <w:rsid w:val="009B23BC"/>
    <w:rsid w:val="009B6421"/>
    <w:rsid w:val="009C16B6"/>
    <w:rsid w:val="009C6F0C"/>
    <w:rsid w:val="009D0774"/>
    <w:rsid w:val="009D3C0C"/>
    <w:rsid w:val="009D6402"/>
    <w:rsid w:val="009E1542"/>
    <w:rsid w:val="009E3323"/>
    <w:rsid w:val="009E5922"/>
    <w:rsid w:val="009E64FA"/>
    <w:rsid w:val="009F75CC"/>
    <w:rsid w:val="009F768C"/>
    <w:rsid w:val="00A01E91"/>
    <w:rsid w:val="00A02480"/>
    <w:rsid w:val="00A03207"/>
    <w:rsid w:val="00A03894"/>
    <w:rsid w:val="00A05753"/>
    <w:rsid w:val="00A0753D"/>
    <w:rsid w:val="00A07AB8"/>
    <w:rsid w:val="00A129A9"/>
    <w:rsid w:val="00A12D8B"/>
    <w:rsid w:val="00A13690"/>
    <w:rsid w:val="00A15665"/>
    <w:rsid w:val="00A22295"/>
    <w:rsid w:val="00A22949"/>
    <w:rsid w:val="00A3576C"/>
    <w:rsid w:val="00A36B43"/>
    <w:rsid w:val="00A4068D"/>
    <w:rsid w:val="00A50521"/>
    <w:rsid w:val="00A51A73"/>
    <w:rsid w:val="00A5421B"/>
    <w:rsid w:val="00A54238"/>
    <w:rsid w:val="00A54D4D"/>
    <w:rsid w:val="00A55722"/>
    <w:rsid w:val="00A57849"/>
    <w:rsid w:val="00A61FCF"/>
    <w:rsid w:val="00A6246A"/>
    <w:rsid w:val="00A65675"/>
    <w:rsid w:val="00A66A55"/>
    <w:rsid w:val="00A67B6A"/>
    <w:rsid w:val="00A74808"/>
    <w:rsid w:val="00A7710A"/>
    <w:rsid w:val="00A83E74"/>
    <w:rsid w:val="00A87D2D"/>
    <w:rsid w:val="00A91778"/>
    <w:rsid w:val="00A91D82"/>
    <w:rsid w:val="00A92410"/>
    <w:rsid w:val="00A95683"/>
    <w:rsid w:val="00AA6799"/>
    <w:rsid w:val="00AB56DB"/>
    <w:rsid w:val="00AC0E95"/>
    <w:rsid w:val="00AD0D37"/>
    <w:rsid w:val="00AD3BDB"/>
    <w:rsid w:val="00AD5967"/>
    <w:rsid w:val="00AD78F0"/>
    <w:rsid w:val="00AE72D7"/>
    <w:rsid w:val="00AE7FC8"/>
    <w:rsid w:val="00AF324F"/>
    <w:rsid w:val="00AF594D"/>
    <w:rsid w:val="00B01523"/>
    <w:rsid w:val="00B032BA"/>
    <w:rsid w:val="00B041A6"/>
    <w:rsid w:val="00B07AA8"/>
    <w:rsid w:val="00B1025B"/>
    <w:rsid w:val="00B108B6"/>
    <w:rsid w:val="00B17C9C"/>
    <w:rsid w:val="00B21C88"/>
    <w:rsid w:val="00B31B76"/>
    <w:rsid w:val="00B34CB6"/>
    <w:rsid w:val="00B360B8"/>
    <w:rsid w:val="00B44F04"/>
    <w:rsid w:val="00B45A67"/>
    <w:rsid w:val="00B4767A"/>
    <w:rsid w:val="00B52B4F"/>
    <w:rsid w:val="00B60779"/>
    <w:rsid w:val="00B60F4B"/>
    <w:rsid w:val="00B6565C"/>
    <w:rsid w:val="00B7120C"/>
    <w:rsid w:val="00B751E2"/>
    <w:rsid w:val="00B80E22"/>
    <w:rsid w:val="00B829D7"/>
    <w:rsid w:val="00B85491"/>
    <w:rsid w:val="00B86642"/>
    <w:rsid w:val="00B935E1"/>
    <w:rsid w:val="00B9623B"/>
    <w:rsid w:val="00B97192"/>
    <w:rsid w:val="00B9744D"/>
    <w:rsid w:val="00BA5DAA"/>
    <w:rsid w:val="00BB33A3"/>
    <w:rsid w:val="00BB3EF7"/>
    <w:rsid w:val="00BB792E"/>
    <w:rsid w:val="00BD0FF4"/>
    <w:rsid w:val="00BD62C1"/>
    <w:rsid w:val="00BD73D9"/>
    <w:rsid w:val="00BE1216"/>
    <w:rsid w:val="00BE1248"/>
    <w:rsid w:val="00BE1FA0"/>
    <w:rsid w:val="00BE75C6"/>
    <w:rsid w:val="00BF1A57"/>
    <w:rsid w:val="00BF1F8C"/>
    <w:rsid w:val="00BF4F26"/>
    <w:rsid w:val="00C00746"/>
    <w:rsid w:val="00C013F8"/>
    <w:rsid w:val="00C01BE2"/>
    <w:rsid w:val="00C03C56"/>
    <w:rsid w:val="00C12EF3"/>
    <w:rsid w:val="00C16032"/>
    <w:rsid w:val="00C1786C"/>
    <w:rsid w:val="00C21DA5"/>
    <w:rsid w:val="00C26667"/>
    <w:rsid w:val="00C30EEC"/>
    <w:rsid w:val="00C33E4E"/>
    <w:rsid w:val="00C41678"/>
    <w:rsid w:val="00C43250"/>
    <w:rsid w:val="00C46E23"/>
    <w:rsid w:val="00C47B47"/>
    <w:rsid w:val="00C50FD3"/>
    <w:rsid w:val="00C51782"/>
    <w:rsid w:val="00C554CB"/>
    <w:rsid w:val="00C6125C"/>
    <w:rsid w:val="00C66224"/>
    <w:rsid w:val="00C73540"/>
    <w:rsid w:val="00C7399A"/>
    <w:rsid w:val="00C76FDA"/>
    <w:rsid w:val="00C772A1"/>
    <w:rsid w:val="00C8510E"/>
    <w:rsid w:val="00C94E49"/>
    <w:rsid w:val="00CA22D8"/>
    <w:rsid w:val="00CA39C6"/>
    <w:rsid w:val="00CA462C"/>
    <w:rsid w:val="00CA60EE"/>
    <w:rsid w:val="00CA6A7C"/>
    <w:rsid w:val="00CB02AD"/>
    <w:rsid w:val="00CB21F2"/>
    <w:rsid w:val="00CC1FB7"/>
    <w:rsid w:val="00CC56B0"/>
    <w:rsid w:val="00CD1741"/>
    <w:rsid w:val="00CD1FB5"/>
    <w:rsid w:val="00CD23EB"/>
    <w:rsid w:val="00CD383E"/>
    <w:rsid w:val="00CD5743"/>
    <w:rsid w:val="00CE16A5"/>
    <w:rsid w:val="00CE1CD4"/>
    <w:rsid w:val="00CE22B7"/>
    <w:rsid w:val="00CE5505"/>
    <w:rsid w:val="00CE7AE1"/>
    <w:rsid w:val="00CF2C57"/>
    <w:rsid w:val="00CF5E6D"/>
    <w:rsid w:val="00CF626C"/>
    <w:rsid w:val="00CF7BA1"/>
    <w:rsid w:val="00D00181"/>
    <w:rsid w:val="00D00A50"/>
    <w:rsid w:val="00D02C17"/>
    <w:rsid w:val="00D072F2"/>
    <w:rsid w:val="00D12B27"/>
    <w:rsid w:val="00D133B0"/>
    <w:rsid w:val="00D215F7"/>
    <w:rsid w:val="00D220B9"/>
    <w:rsid w:val="00D222C2"/>
    <w:rsid w:val="00D34115"/>
    <w:rsid w:val="00D43D22"/>
    <w:rsid w:val="00D43E3D"/>
    <w:rsid w:val="00D44DBB"/>
    <w:rsid w:val="00D464B7"/>
    <w:rsid w:val="00D46D1F"/>
    <w:rsid w:val="00D50F72"/>
    <w:rsid w:val="00D55B79"/>
    <w:rsid w:val="00D600AA"/>
    <w:rsid w:val="00D62561"/>
    <w:rsid w:val="00D63D88"/>
    <w:rsid w:val="00D70056"/>
    <w:rsid w:val="00D7383D"/>
    <w:rsid w:val="00D8336E"/>
    <w:rsid w:val="00D95292"/>
    <w:rsid w:val="00D96940"/>
    <w:rsid w:val="00D970BE"/>
    <w:rsid w:val="00DA708E"/>
    <w:rsid w:val="00DB067C"/>
    <w:rsid w:val="00DB567E"/>
    <w:rsid w:val="00DC4DAC"/>
    <w:rsid w:val="00DC6021"/>
    <w:rsid w:val="00DD0829"/>
    <w:rsid w:val="00DD2A09"/>
    <w:rsid w:val="00DD4295"/>
    <w:rsid w:val="00DE1903"/>
    <w:rsid w:val="00DE55EC"/>
    <w:rsid w:val="00DE5CEC"/>
    <w:rsid w:val="00DE6572"/>
    <w:rsid w:val="00DF00A1"/>
    <w:rsid w:val="00DF1C4E"/>
    <w:rsid w:val="00DF5D11"/>
    <w:rsid w:val="00DF5E38"/>
    <w:rsid w:val="00DF65DF"/>
    <w:rsid w:val="00DF714A"/>
    <w:rsid w:val="00DF7E97"/>
    <w:rsid w:val="00E05E06"/>
    <w:rsid w:val="00E10C31"/>
    <w:rsid w:val="00E14132"/>
    <w:rsid w:val="00E146F5"/>
    <w:rsid w:val="00E24A0B"/>
    <w:rsid w:val="00E30E3D"/>
    <w:rsid w:val="00E37314"/>
    <w:rsid w:val="00E465ED"/>
    <w:rsid w:val="00E46A89"/>
    <w:rsid w:val="00E47660"/>
    <w:rsid w:val="00E522DD"/>
    <w:rsid w:val="00E54271"/>
    <w:rsid w:val="00E56B92"/>
    <w:rsid w:val="00E574CE"/>
    <w:rsid w:val="00E57575"/>
    <w:rsid w:val="00E601E7"/>
    <w:rsid w:val="00E62470"/>
    <w:rsid w:val="00E63C3A"/>
    <w:rsid w:val="00E66EE6"/>
    <w:rsid w:val="00E709E4"/>
    <w:rsid w:val="00E7454A"/>
    <w:rsid w:val="00E754D8"/>
    <w:rsid w:val="00E82855"/>
    <w:rsid w:val="00E838AC"/>
    <w:rsid w:val="00E86D29"/>
    <w:rsid w:val="00E876D7"/>
    <w:rsid w:val="00E952DC"/>
    <w:rsid w:val="00EA0858"/>
    <w:rsid w:val="00EA445D"/>
    <w:rsid w:val="00EA5652"/>
    <w:rsid w:val="00EA77E3"/>
    <w:rsid w:val="00EB3135"/>
    <w:rsid w:val="00EB3786"/>
    <w:rsid w:val="00EB5D8F"/>
    <w:rsid w:val="00EB6163"/>
    <w:rsid w:val="00EB6C6D"/>
    <w:rsid w:val="00EB7CAD"/>
    <w:rsid w:val="00EC427C"/>
    <w:rsid w:val="00ED1F61"/>
    <w:rsid w:val="00ED6DB8"/>
    <w:rsid w:val="00ED7677"/>
    <w:rsid w:val="00EE1BDE"/>
    <w:rsid w:val="00EE2FE4"/>
    <w:rsid w:val="00EE6CFC"/>
    <w:rsid w:val="00EE7F4F"/>
    <w:rsid w:val="00EF0994"/>
    <w:rsid w:val="00EF1E94"/>
    <w:rsid w:val="00EF603E"/>
    <w:rsid w:val="00F02B44"/>
    <w:rsid w:val="00F05BC6"/>
    <w:rsid w:val="00F145A8"/>
    <w:rsid w:val="00F14701"/>
    <w:rsid w:val="00F1531D"/>
    <w:rsid w:val="00F200D9"/>
    <w:rsid w:val="00F20B02"/>
    <w:rsid w:val="00F21FCF"/>
    <w:rsid w:val="00F2381C"/>
    <w:rsid w:val="00F2457C"/>
    <w:rsid w:val="00F27708"/>
    <w:rsid w:val="00F326A7"/>
    <w:rsid w:val="00F356E2"/>
    <w:rsid w:val="00F6623D"/>
    <w:rsid w:val="00F67D0A"/>
    <w:rsid w:val="00F71A80"/>
    <w:rsid w:val="00F71AD0"/>
    <w:rsid w:val="00F77BD5"/>
    <w:rsid w:val="00F80E2B"/>
    <w:rsid w:val="00F8378F"/>
    <w:rsid w:val="00F85618"/>
    <w:rsid w:val="00F86D97"/>
    <w:rsid w:val="00F92C5B"/>
    <w:rsid w:val="00F94A3E"/>
    <w:rsid w:val="00FB3AB5"/>
    <w:rsid w:val="00FB56F3"/>
    <w:rsid w:val="00FB618B"/>
    <w:rsid w:val="00FB6EEE"/>
    <w:rsid w:val="00FC052A"/>
    <w:rsid w:val="00FC37EF"/>
    <w:rsid w:val="00FC5A2F"/>
    <w:rsid w:val="00FC5E12"/>
    <w:rsid w:val="00FC64C0"/>
    <w:rsid w:val="00FD0ABC"/>
    <w:rsid w:val="00FD3415"/>
    <w:rsid w:val="00FD528F"/>
    <w:rsid w:val="00FE1BFE"/>
    <w:rsid w:val="00FE730D"/>
    <w:rsid w:val="00FF650D"/>
    <w:rsid w:val="00FF74CD"/>
    <w:rsid w:val="00FF78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4A9"/>
  </w:style>
  <w:style w:type="paragraph" w:styleId="1">
    <w:name w:val="heading 1"/>
    <w:basedOn w:val="a"/>
    <w:next w:val="a"/>
    <w:link w:val="10"/>
    <w:qFormat/>
    <w:rsid w:val="0018331B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18331B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18331B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bCs/>
      <w:sz w:val="26"/>
      <w:szCs w:val="26"/>
    </w:rPr>
  </w:style>
  <w:style w:type="paragraph" w:styleId="4">
    <w:name w:val="heading 4"/>
    <w:basedOn w:val="3"/>
    <w:next w:val="a"/>
    <w:link w:val="40"/>
    <w:uiPriority w:val="99"/>
    <w:qFormat/>
    <w:rsid w:val="0018331B"/>
    <w:pPr>
      <w:keepLines/>
      <w:autoSpaceDE w:val="0"/>
      <w:autoSpaceDN w:val="0"/>
      <w:adjustRightInd w:val="0"/>
      <w:spacing w:after="240" w:line="360" w:lineRule="auto"/>
      <w:jc w:val="center"/>
      <w:outlineLvl w:val="3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8331B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rsid w:val="0018331B"/>
    <w:rPr>
      <w:rFonts w:ascii="Arial" w:eastAsia="Times New Roman" w:hAnsi="Arial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rsid w:val="0018331B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rsid w:val="0018331B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rsid w:val="0018331B"/>
    <w:pPr>
      <w:spacing w:after="0" w:line="240" w:lineRule="auto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a4">
    <w:name w:val="Основной текст Знак"/>
    <w:basedOn w:val="a0"/>
    <w:link w:val="a3"/>
    <w:rsid w:val="0018331B"/>
    <w:rPr>
      <w:rFonts w:ascii="Times New Roman" w:eastAsia="Calibri" w:hAnsi="Times New Roman" w:cs="Times New Roman"/>
      <w:sz w:val="28"/>
      <w:szCs w:val="24"/>
    </w:rPr>
  </w:style>
  <w:style w:type="paragraph" w:styleId="21">
    <w:name w:val="Body Text 2"/>
    <w:basedOn w:val="a"/>
    <w:link w:val="22"/>
    <w:rsid w:val="0018331B"/>
    <w:pPr>
      <w:spacing w:after="0" w:line="240" w:lineRule="auto"/>
      <w:ind w:right="-57"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22">
    <w:name w:val="Основной текст 2 Знак"/>
    <w:basedOn w:val="a0"/>
    <w:link w:val="21"/>
    <w:rsid w:val="0018331B"/>
    <w:rPr>
      <w:rFonts w:ascii="Times New Roman" w:eastAsia="Calibri" w:hAnsi="Times New Roman" w:cs="Times New Roman"/>
      <w:sz w:val="28"/>
      <w:szCs w:val="24"/>
    </w:rPr>
  </w:style>
  <w:style w:type="character" w:customStyle="1" w:styleId="blk">
    <w:name w:val="blk"/>
    <w:rsid w:val="0018331B"/>
  </w:style>
  <w:style w:type="paragraph" w:styleId="a5">
    <w:name w:val="footer"/>
    <w:aliases w:val="Нижний колонтитул Знак Знак Знак,Нижний колонтитул1,Нижний колонтитул Знак Знак"/>
    <w:basedOn w:val="a"/>
    <w:link w:val="a6"/>
    <w:rsid w:val="0018331B"/>
    <w:pPr>
      <w:tabs>
        <w:tab w:val="center" w:pos="4677"/>
        <w:tab w:val="right" w:pos="9355"/>
      </w:tabs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aliases w:val="Нижний колонтитул Знак Знак Знак Знак,Нижний колонтитул1 Знак,Нижний колонтитул Знак Знак Знак1"/>
    <w:basedOn w:val="a0"/>
    <w:link w:val="a5"/>
    <w:rsid w:val="0018331B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page number"/>
    <w:basedOn w:val="a0"/>
    <w:rsid w:val="0018331B"/>
  </w:style>
  <w:style w:type="paragraph" w:styleId="a8">
    <w:name w:val="Normal (Web)"/>
    <w:basedOn w:val="a"/>
    <w:rsid w:val="0018331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nl-NL"/>
    </w:rPr>
  </w:style>
  <w:style w:type="paragraph" w:styleId="a9">
    <w:name w:val="footnote text"/>
    <w:basedOn w:val="a"/>
    <w:link w:val="aa"/>
    <w:rsid w:val="001833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a">
    <w:name w:val="Текст сноски Знак"/>
    <w:basedOn w:val="a0"/>
    <w:link w:val="a9"/>
    <w:rsid w:val="0018331B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ab">
    <w:name w:val="footnote reference"/>
    <w:rsid w:val="0018331B"/>
    <w:rPr>
      <w:vertAlign w:val="superscript"/>
    </w:rPr>
  </w:style>
  <w:style w:type="paragraph" w:styleId="23">
    <w:name w:val="List 2"/>
    <w:basedOn w:val="a"/>
    <w:rsid w:val="0018331B"/>
    <w:pPr>
      <w:spacing w:before="120" w:after="120" w:line="240" w:lineRule="auto"/>
      <w:ind w:left="720" w:hanging="360"/>
      <w:jc w:val="both"/>
    </w:pPr>
    <w:rPr>
      <w:rFonts w:ascii="Arial" w:eastAsia="Batang" w:hAnsi="Arial" w:cs="Times New Roman"/>
      <w:sz w:val="20"/>
      <w:szCs w:val="24"/>
      <w:lang w:eastAsia="ko-KR"/>
    </w:rPr>
  </w:style>
  <w:style w:type="character" w:styleId="ac">
    <w:name w:val="Hyperlink"/>
    <w:rsid w:val="0018331B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18331B"/>
    <w:pPr>
      <w:spacing w:before="240" w:after="120" w:line="240" w:lineRule="auto"/>
    </w:pPr>
    <w:rPr>
      <w:rFonts w:ascii="Calibri" w:eastAsia="Times New Roman" w:hAnsi="Calibri" w:cs="Calibri"/>
      <w:b/>
      <w:bCs/>
      <w:sz w:val="20"/>
      <w:szCs w:val="20"/>
    </w:rPr>
  </w:style>
  <w:style w:type="paragraph" w:styleId="24">
    <w:name w:val="toc 2"/>
    <w:basedOn w:val="a"/>
    <w:next w:val="a"/>
    <w:autoRedefine/>
    <w:uiPriority w:val="39"/>
    <w:rsid w:val="0018331B"/>
    <w:pPr>
      <w:spacing w:before="120" w:after="0" w:line="240" w:lineRule="auto"/>
      <w:ind w:left="240"/>
    </w:pPr>
    <w:rPr>
      <w:rFonts w:ascii="Calibri" w:eastAsia="Times New Roman" w:hAnsi="Calibri" w:cs="Calibri"/>
      <w:i/>
      <w:iCs/>
      <w:sz w:val="20"/>
      <w:szCs w:val="20"/>
    </w:rPr>
  </w:style>
  <w:style w:type="paragraph" w:styleId="31">
    <w:name w:val="toc 3"/>
    <w:basedOn w:val="a"/>
    <w:next w:val="a"/>
    <w:autoRedefine/>
    <w:uiPriority w:val="39"/>
    <w:rsid w:val="00D072F2"/>
    <w:pPr>
      <w:spacing w:after="0" w:line="240" w:lineRule="auto"/>
      <w:ind w:left="48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FootnoteTextChar">
    <w:name w:val="Footnote Text Char"/>
    <w:locked/>
    <w:rsid w:val="0018331B"/>
    <w:rPr>
      <w:rFonts w:ascii="Times New Roman" w:hAnsi="Times New Roman" w:cs="Times New Roman"/>
      <w:sz w:val="20"/>
      <w:szCs w:val="20"/>
      <w:lang w:eastAsia="ru-RU"/>
    </w:rPr>
  </w:style>
  <w:style w:type="paragraph" w:styleId="ad">
    <w:name w:val="List Paragraph"/>
    <w:basedOn w:val="a"/>
    <w:qFormat/>
    <w:rsid w:val="0018331B"/>
    <w:pPr>
      <w:spacing w:before="120" w:after="12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Emphasis"/>
    <w:qFormat/>
    <w:rsid w:val="0018331B"/>
    <w:rPr>
      <w:i/>
      <w:iCs/>
    </w:rPr>
  </w:style>
  <w:style w:type="paragraph" w:styleId="af">
    <w:name w:val="Balloon Text"/>
    <w:basedOn w:val="a"/>
    <w:link w:val="af0"/>
    <w:rsid w:val="0018331B"/>
    <w:pPr>
      <w:spacing w:after="0" w:line="240" w:lineRule="auto"/>
    </w:pPr>
    <w:rPr>
      <w:rFonts w:ascii="Segoe UI" w:eastAsia="Times New Roman" w:hAnsi="Segoe UI" w:cs="Times New Roman"/>
      <w:sz w:val="18"/>
      <w:szCs w:val="18"/>
    </w:rPr>
  </w:style>
  <w:style w:type="character" w:customStyle="1" w:styleId="af0">
    <w:name w:val="Текст выноски Знак"/>
    <w:basedOn w:val="a0"/>
    <w:link w:val="af"/>
    <w:rsid w:val="0018331B"/>
    <w:rPr>
      <w:rFonts w:ascii="Segoe UI" w:eastAsia="Times New Roman" w:hAnsi="Segoe UI" w:cs="Times New Roman"/>
      <w:sz w:val="18"/>
      <w:szCs w:val="18"/>
    </w:rPr>
  </w:style>
  <w:style w:type="paragraph" w:customStyle="1" w:styleId="ConsPlusNormal">
    <w:name w:val="ConsPlusNormal"/>
    <w:rsid w:val="001833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f1">
    <w:name w:val="header"/>
    <w:basedOn w:val="a"/>
    <w:link w:val="af2"/>
    <w:unhideWhenUsed/>
    <w:rsid w:val="0018331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Верхний колонтитул Знак"/>
    <w:basedOn w:val="a0"/>
    <w:link w:val="af1"/>
    <w:rsid w:val="0018331B"/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Текст примечания Знак"/>
    <w:link w:val="af4"/>
    <w:uiPriority w:val="99"/>
    <w:rsid w:val="0018331B"/>
    <w:rPr>
      <w:rFonts w:ascii="Times New Roman" w:eastAsia="Times New Roman" w:hAnsi="Times New Roman" w:cs="Times New Roman"/>
      <w:sz w:val="20"/>
      <w:szCs w:val="20"/>
    </w:rPr>
  </w:style>
  <w:style w:type="paragraph" w:styleId="af4">
    <w:name w:val="annotation text"/>
    <w:basedOn w:val="a"/>
    <w:link w:val="af3"/>
    <w:uiPriority w:val="99"/>
    <w:unhideWhenUsed/>
    <w:rsid w:val="001833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2">
    <w:name w:val="Текст примечания Знак1"/>
    <w:basedOn w:val="a0"/>
    <w:uiPriority w:val="99"/>
    <w:rsid w:val="0018331B"/>
    <w:rPr>
      <w:sz w:val="20"/>
      <w:szCs w:val="20"/>
    </w:rPr>
  </w:style>
  <w:style w:type="character" w:customStyle="1" w:styleId="af5">
    <w:name w:val="Тема примечания Знак"/>
    <w:link w:val="af6"/>
    <w:uiPriority w:val="99"/>
    <w:rsid w:val="0018331B"/>
    <w:rPr>
      <w:b/>
      <w:bCs/>
    </w:rPr>
  </w:style>
  <w:style w:type="paragraph" w:styleId="af6">
    <w:name w:val="annotation subject"/>
    <w:basedOn w:val="af4"/>
    <w:next w:val="af4"/>
    <w:link w:val="af5"/>
    <w:uiPriority w:val="99"/>
    <w:unhideWhenUsed/>
    <w:rsid w:val="0018331B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13">
    <w:name w:val="Тема примечания Знак1"/>
    <w:basedOn w:val="12"/>
    <w:uiPriority w:val="99"/>
    <w:rsid w:val="0018331B"/>
    <w:rPr>
      <w:b/>
      <w:bCs/>
      <w:sz w:val="20"/>
      <w:szCs w:val="20"/>
    </w:rPr>
  </w:style>
  <w:style w:type="paragraph" w:styleId="25">
    <w:name w:val="Body Text Indent 2"/>
    <w:basedOn w:val="a"/>
    <w:link w:val="26"/>
    <w:rsid w:val="0018331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6">
    <w:name w:val="Основной текст с отступом 2 Знак"/>
    <w:basedOn w:val="a0"/>
    <w:link w:val="25"/>
    <w:rsid w:val="0018331B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18331B"/>
  </w:style>
  <w:style w:type="character" w:customStyle="1" w:styleId="af7">
    <w:name w:val="Цветовое выделение"/>
    <w:uiPriority w:val="99"/>
    <w:rsid w:val="0018331B"/>
    <w:rPr>
      <w:b/>
      <w:color w:val="26282F"/>
    </w:rPr>
  </w:style>
  <w:style w:type="character" w:customStyle="1" w:styleId="af8">
    <w:name w:val="Гипертекстовая ссылка"/>
    <w:uiPriority w:val="99"/>
    <w:rsid w:val="0018331B"/>
    <w:rPr>
      <w:rFonts w:cs="Times New Roman"/>
      <w:b/>
      <w:color w:val="106BBE"/>
    </w:rPr>
  </w:style>
  <w:style w:type="character" w:customStyle="1" w:styleId="af9">
    <w:name w:val="Активная гипертекстовая ссылка"/>
    <w:uiPriority w:val="99"/>
    <w:rsid w:val="0018331B"/>
    <w:rPr>
      <w:rFonts w:cs="Times New Roman"/>
      <w:b/>
      <w:color w:val="106BBE"/>
      <w:u w:val="single"/>
    </w:rPr>
  </w:style>
  <w:style w:type="paragraph" w:customStyle="1" w:styleId="afa">
    <w:name w:val="Внимание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 w:cs="Times New Roman"/>
      <w:sz w:val="24"/>
      <w:szCs w:val="24"/>
      <w:shd w:val="clear" w:color="auto" w:fill="F5F3DA"/>
    </w:rPr>
  </w:style>
  <w:style w:type="paragraph" w:customStyle="1" w:styleId="afb">
    <w:name w:val="Внимание: криминал!!"/>
    <w:basedOn w:val="afa"/>
    <w:next w:val="a"/>
    <w:uiPriority w:val="99"/>
    <w:rsid w:val="0018331B"/>
  </w:style>
  <w:style w:type="paragraph" w:customStyle="1" w:styleId="afc">
    <w:name w:val="Внимание: недобросовестность!"/>
    <w:basedOn w:val="afa"/>
    <w:next w:val="a"/>
    <w:uiPriority w:val="99"/>
    <w:rsid w:val="0018331B"/>
  </w:style>
  <w:style w:type="character" w:customStyle="1" w:styleId="afd">
    <w:name w:val="Выделение для Базового Поиска"/>
    <w:uiPriority w:val="99"/>
    <w:rsid w:val="0018331B"/>
    <w:rPr>
      <w:rFonts w:cs="Times New Roman"/>
      <w:b/>
      <w:bCs/>
      <w:color w:val="0058A9"/>
    </w:rPr>
  </w:style>
  <w:style w:type="character" w:customStyle="1" w:styleId="afe">
    <w:name w:val="Выделение для Базового Поиска (курсив)"/>
    <w:uiPriority w:val="99"/>
    <w:rsid w:val="0018331B"/>
    <w:rPr>
      <w:rFonts w:cs="Times New Roman"/>
      <w:b/>
      <w:bCs/>
      <w:i/>
      <w:iCs/>
      <w:color w:val="0058A9"/>
    </w:rPr>
  </w:style>
  <w:style w:type="paragraph" w:customStyle="1" w:styleId="aff">
    <w:name w:val="Дочерний элемент списка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color w:val="868381"/>
      <w:sz w:val="20"/>
      <w:szCs w:val="20"/>
    </w:rPr>
  </w:style>
  <w:style w:type="paragraph" w:customStyle="1" w:styleId="aff0">
    <w:name w:val="Основное меню (преемственное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Verdana" w:eastAsia="Times New Roman" w:hAnsi="Verdana" w:cs="Verdana"/>
    </w:rPr>
  </w:style>
  <w:style w:type="paragraph" w:customStyle="1" w:styleId="14">
    <w:name w:val="Заголовок1"/>
    <w:basedOn w:val="aff0"/>
    <w:next w:val="a"/>
    <w:uiPriority w:val="99"/>
    <w:rsid w:val="0018331B"/>
    <w:rPr>
      <w:b/>
      <w:bCs/>
      <w:color w:val="0058A9"/>
      <w:shd w:val="clear" w:color="auto" w:fill="ECE9D8"/>
    </w:rPr>
  </w:style>
  <w:style w:type="paragraph" w:customStyle="1" w:styleId="aff1">
    <w:name w:val="Заголовок группы контролов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aff2">
    <w:name w:val="Заголовок для информации об изменениях"/>
    <w:basedOn w:val="1"/>
    <w:next w:val="a"/>
    <w:uiPriority w:val="99"/>
    <w:rsid w:val="0018331B"/>
    <w:pPr>
      <w:keepLines/>
      <w:autoSpaceDE w:val="0"/>
      <w:autoSpaceDN w:val="0"/>
      <w:adjustRightInd w:val="0"/>
      <w:spacing w:before="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  <w:shd w:val="clear" w:color="auto" w:fill="FFFFFF"/>
    </w:rPr>
  </w:style>
  <w:style w:type="paragraph" w:customStyle="1" w:styleId="aff3">
    <w:name w:val="Заголовок распахивающейся части диалога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color w:val="000080"/>
    </w:rPr>
  </w:style>
  <w:style w:type="character" w:customStyle="1" w:styleId="aff4">
    <w:name w:val="Заголовок своего сообщения"/>
    <w:uiPriority w:val="99"/>
    <w:rsid w:val="0018331B"/>
    <w:rPr>
      <w:rFonts w:cs="Times New Roman"/>
      <w:b/>
      <w:bCs/>
      <w:color w:val="26282F"/>
    </w:rPr>
  </w:style>
  <w:style w:type="paragraph" w:customStyle="1" w:styleId="aff5">
    <w:name w:val="Заголовок статьи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left="1612" w:hanging="89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6">
    <w:name w:val="Заголовок чужого сообщения"/>
    <w:uiPriority w:val="99"/>
    <w:rsid w:val="0018331B"/>
    <w:rPr>
      <w:rFonts w:cs="Times New Roman"/>
      <w:b/>
      <w:bCs/>
      <w:color w:val="FF0000"/>
    </w:rPr>
  </w:style>
  <w:style w:type="paragraph" w:customStyle="1" w:styleId="aff7">
    <w:name w:val="Заголовок ЭР (левое окно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300" w:after="250" w:line="360" w:lineRule="auto"/>
      <w:jc w:val="center"/>
    </w:pPr>
    <w:rPr>
      <w:rFonts w:ascii="Times New Roman" w:eastAsia="Times New Roman" w:hAnsi="Times New Roman" w:cs="Times New Roman"/>
      <w:b/>
      <w:bCs/>
      <w:color w:val="26282F"/>
      <w:sz w:val="26"/>
      <w:szCs w:val="26"/>
    </w:rPr>
  </w:style>
  <w:style w:type="paragraph" w:customStyle="1" w:styleId="aff8">
    <w:name w:val="Заголовок ЭР (правое окно)"/>
    <w:basedOn w:val="aff7"/>
    <w:next w:val="a"/>
    <w:uiPriority w:val="99"/>
    <w:rsid w:val="0018331B"/>
    <w:pPr>
      <w:spacing w:after="0"/>
      <w:jc w:val="left"/>
    </w:pPr>
  </w:style>
  <w:style w:type="paragraph" w:customStyle="1" w:styleId="aff9">
    <w:name w:val="Интерактивный заголовок"/>
    <w:basedOn w:val="14"/>
    <w:next w:val="a"/>
    <w:uiPriority w:val="99"/>
    <w:rsid w:val="0018331B"/>
    <w:rPr>
      <w:u w:val="single"/>
    </w:rPr>
  </w:style>
  <w:style w:type="paragraph" w:customStyle="1" w:styleId="affa">
    <w:name w:val="Текст информации об изменениях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color w:val="353842"/>
      <w:sz w:val="18"/>
      <w:szCs w:val="18"/>
    </w:rPr>
  </w:style>
  <w:style w:type="paragraph" w:customStyle="1" w:styleId="affb">
    <w:name w:val="Информация об изменениях"/>
    <w:basedOn w:val="affa"/>
    <w:next w:val="a"/>
    <w:uiPriority w:val="99"/>
    <w:rsid w:val="0018331B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c">
    <w:name w:val="Текст (справка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left="170" w:right="17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d">
    <w:name w:val="Комментарий"/>
    <w:basedOn w:val="affc"/>
    <w:next w:val="a"/>
    <w:uiPriority w:val="99"/>
    <w:rsid w:val="0018331B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e">
    <w:name w:val="Информация об изменениях документа"/>
    <w:basedOn w:val="affd"/>
    <w:next w:val="a"/>
    <w:uiPriority w:val="99"/>
    <w:rsid w:val="0018331B"/>
    <w:rPr>
      <w:i/>
      <w:iCs/>
    </w:rPr>
  </w:style>
  <w:style w:type="paragraph" w:customStyle="1" w:styleId="afff">
    <w:name w:val="Текст (лев. подпись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0">
    <w:name w:val="Колонтитул (левый)"/>
    <w:basedOn w:val="afff"/>
    <w:next w:val="a"/>
    <w:uiPriority w:val="99"/>
    <w:rsid w:val="0018331B"/>
    <w:rPr>
      <w:sz w:val="14"/>
      <w:szCs w:val="14"/>
    </w:rPr>
  </w:style>
  <w:style w:type="paragraph" w:customStyle="1" w:styleId="afff1">
    <w:name w:val="Текст (прав. подпись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2">
    <w:name w:val="Колонтитул (правый)"/>
    <w:basedOn w:val="afff1"/>
    <w:next w:val="a"/>
    <w:uiPriority w:val="99"/>
    <w:rsid w:val="0018331B"/>
    <w:rPr>
      <w:sz w:val="14"/>
      <w:szCs w:val="14"/>
    </w:rPr>
  </w:style>
  <w:style w:type="paragraph" w:customStyle="1" w:styleId="afff3">
    <w:name w:val="Комментарий пользователя"/>
    <w:basedOn w:val="affd"/>
    <w:next w:val="a"/>
    <w:uiPriority w:val="99"/>
    <w:rsid w:val="0018331B"/>
    <w:pPr>
      <w:jc w:val="left"/>
    </w:pPr>
    <w:rPr>
      <w:shd w:val="clear" w:color="auto" w:fill="FFDFE0"/>
    </w:rPr>
  </w:style>
  <w:style w:type="paragraph" w:customStyle="1" w:styleId="afff4">
    <w:name w:val="Куда обратиться?"/>
    <w:basedOn w:val="afa"/>
    <w:next w:val="a"/>
    <w:uiPriority w:val="99"/>
    <w:rsid w:val="0018331B"/>
  </w:style>
  <w:style w:type="paragraph" w:customStyle="1" w:styleId="afff5">
    <w:name w:val="Моноширинный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</w:rPr>
  </w:style>
  <w:style w:type="character" w:customStyle="1" w:styleId="afff6">
    <w:name w:val="Найденные слова"/>
    <w:uiPriority w:val="99"/>
    <w:rsid w:val="0018331B"/>
    <w:rPr>
      <w:rFonts w:cs="Times New Roman"/>
      <w:b/>
      <w:color w:val="26282F"/>
      <w:shd w:val="clear" w:color="auto" w:fill="FFF580"/>
    </w:rPr>
  </w:style>
  <w:style w:type="paragraph" w:customStyle="1" w:styleId="afff7">
    <w:name w:val="Напишите нам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90" w:after="90" w:line="360" w:lineRule="auto"/>
      <w:ind w:left="180" w:right="180"/>
      <w:jc w:val="both"/>
    </w:pPr>
    <w:rPr>
      <w:rFonts w:ascii="Times New Roman" w:eastAsia="Times New Roman" w:hAnsi="Times New Roman" w:cs="Times New Roman"/>
      <w:sz w:val="20"/>
      <w:szCs w:val="20"/>
      <w:shd w:val="clear" w:color="auto" w:fill="EFFFAD"/>
    </w:rPr>
  </w:style>
  <w:style w:type="character" w:customStyle="1" w:styleId="afff8">
    <w:name w:val="Не вступил в силу"/>
    <w:uiPriority w:val="99"/>
    <w:rsid w:val="0018331B"/>
    <w:rPr>
      <w:rFonts w:cs="Times New Roman"/>
      <w:b/>
      <w:color w:val="000000"/>
      <w:shd w:val="clear" w:color="auto" w:fill="D8EDE8"/>
    </w:rPr>
  </w:style>
  <w:style w:type="paragraph" w:customStyle="1" w:styleId="afff9">
    <w:name w:val="Необходимые документы"/>
    <w:basedOn w:val="afa"/>
    <w:next w:val="a"/>
    <w:uiPriority w:val="99"/>
    <w:rsid w:val="0018331B"/>
    <w:pPr>
      <w:ind w:firstLine="118"/>
    </w:pPr>
  </w:style>
  <w:style w:type="paragraph" w:customStyle="1" w:styleId="afffa">
    <w:name w:val="Нормальный (таблица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b">
    <w:name w:val="Таблицы (моноширинный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</w:pPr>
    <w:rPr>
      <w:rFonts w:ascii="Courier New" w:eastAsia="Times New Roman" w:hAnsi="Courier New" w:cs="Courier New"/>
      <w:sz w:val="24"/>
      <w:szCs w:val="24"/>
    </w:rPr>
  </w:style>
  <w:style w:type="paragraph" w:customStyle="1" w:styleId="afffc">
    <w:name w:val="Оглавление"/>
    <w:basedOn w:val="afffb"/>
    <w:next w:val="a"/>
    <w:uiPriority w:val="99"/>
    <w:rsid w:val="0018331B"/>
    <w:pPr>
      <w:ind w:left="140"/>
    </w:pPr>
  </w:style>
  <w:style w:type="character" w:customStyle="1" w:styleId="afffd">
    <w:name w:val="Опечатки"/>
    <w:uiPriority w:val="99"/>
    <w:rsid w:val="0018331B"/>
    <w:rPr>
      <w:color w:val="FF0000"/>
    </w:rPr>
  </w:style>
  <w:style w:type="paragraph" w:customStyle="1" w:styleId="afffe">
    <w:name w:val="Переменная часть"/>
    <w:basedOn w:val="aff0"/>
    <w:next w:val="a"/>
    <w:uiPriority w:val="99"/>
    <w:rsid w:val="0018331B"/>
    <w:rPr>
      <w:sz w:val="18"/>
      <w:szCs w:val="18"/>
    </w:rPr>
  </w:style>
  <w:style w:type="paragraph" w:customStyle="1" w:styleId="affff">
    <w:name w:val="Подвал для информации об изменениях"/>
    <w:basedOn w:val="1"/>
    <w:next w:val="a"/>
    <w:uiPriority w:val="99"/>
    <w:rsid w:val="0018331B"/>
    <w:pPr>
      <w:keepLines/>
      <w:autoSpaceDE w:val="0"/>
      <w:autoSpaceDN w:val="0"/>
      <w:adjustRightInd w:val="0"/>
      <w:spacing w:before="480" w:after="240" w:line="360" w:lineRule="auto"/>
      <w:jc w:val="center"/>
      <w:outlineLvl w:val="9"/>
    </w:pPr>
    <w:rPr>
      <w:rFonts w:ascii="Times New Roman" w:hAnsi="Times New Roman"/>
      <w:b w:val="0"/>
      <w:bCs w:val="0"/>
      <w:kern w:val="0"/>
      <w:sz w:val="18"/>
      <w:szCs w:val="18"/>
    </w:rPr>
  </w:style>
  <w:style w:type="paragraph" w:customStyle="1" w:styleId="affff0">
    <w:name w:val="Подзаголовок для информации об изменениях"/>
    <w:basedOn w:val="affa"/>
    <w:next w:val="a"/>
    <w:uiPriority w:val="99"/>
    <w:rsid w:val="0018331B"/>
    <w:rPr>
      <w:b/>
      <w:bCs/>
    </w:rPr>
  </w:style>
  <w:style w:type="paragraph" w:customStyle="1" w:styleId="affff1">
    <w:name w:val="Подчёркнуный текст"/>
    <w:basedOn w:val="a"/>
    <w:next w:val="a"/>
    <w:uiPriority w:val="99"/>
    <w:rsid w:val="0018331B"/>
    <w:pPr>
      <w:widowControl w:val="0"/>
      <w:pBdr>
        <w:bottom w:val="single" w:sz="4" w:space="0" w:color="auto"/>
      </w:pBdr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2">
    <w:name w:val="Постоянная часть"/>
    <w:basedOn w:val="aff0"/>
    <w:next w:val="a"/>
    <w:uiPriority w:val="99"/>
    <w:rsid w:val="0018331B"/>
    <w:rPr>
      <w:sz w:val="20"/>
      <w:szCs w:val="20"/>
    </w:rPr>
  </w:style>
  <w:style w:type="paragraph" w:customStyle="1" w:styleId="affff3">
    <w:name w:val="Прижатый влево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4">
    <w:name w:val="Пример."/>
    <w:basedOn w:val="afa"/>
    <w:next w:val="a"/>
    <w:uiPriority w:val="99"/>
    <w:rsid w:val="0018331B"/>
  </w:style>
  <w:style w:type="paragraph" w:customStyle="1" w:styleId="affff5">
    <w:name w:val="Примечание."/>
    <w:basedOn w:val="afa"/>
    <w:next w:val="a"/>
    <w:uiPriority w:val="99"/>
    <w:rsid w:val="0018331B"/>
  </w:style>
  <w:style w:type="character" w:customStyle="1" w:styleId="affff6">
    <w:name w:val="Продолжение ссылки"/>
    <w:uiPriority w:val="99"/>
    <w:rsid w:val="0018331B"/>
  </w:style>
  <w:style w:type="paragraph" w:customStyle="1" w:styleId="affff7">
    <w:name w:val="Словарная статья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right="11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8">
    <w:name w:val="Сравнение редакций"/>
    <w:uiPriority w:val="99"/>
    <w:rsid w:val="0018331B"/>
    <w:rPr>
      <w:rFonts w:cs="Times New Roman"/>
      <w:b/>
      <w:color w:val="26282F"/>
    </w:rPr>
  </w:style>
  <w:style w:type="character" w:customStyle="1" w:styleId="affff9">
    <w:name w:val="Сравнение редакций. Добавленный фрагмент"/>
    <w:uiPriority w:val="99"/>
    <w:rsid w:val="0018331B"/>
    <w:rPr>
      <w:color w:val="000000"/>
      <w:shd w:val="clear" w:color="auto" w:fill="C1D7FF"/>
    </w:rPr>
  </w:style>
  <w:style w:type="character" w:customStyle="1" w:styleId="affffa">
    <w:name w:val="Сравнение редакций. Удаленный фрагмент"/>
    <w:uiPriority w:val="99"/>
    <w:rsid w:val="0018331B"/>
    <w:rPr>
      <w:color w:val="000000"/>
      <w:shd w:val="clear" w:color="auto" w:fill="C4C413"/>
    </w:rPr>
  </w:style>
  <w:style w:type="paragraph" w:customStyle="1" w:styleId="affffb">
    <w:name w:val="Ссылка на официальную публикацию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ffc">
    <w:name w:val="Ссылка на утративший силу документ"/>
    <w:uiPriority w:val="99"/>
    <w:rsid w:val="0018331B"/>
    <w:rPr>
      <w:rFonts w:cs="Times New Roman"/>
      <w:b/>
      <w:color w:val="749232"/>
    </w:rPr>
  </w:style>
  <w:style w:type="paragraph" w:customStyle="1" w:styleId="affffd">
    <w:name w:val="Текст в таблице"/>
    <w:basedOn w:val="afffa"/>
    <w:next w:val="a"/>
    <w:uiPriority w:val="99"/>
    <w:rsid w:val="0018331B"/>
    <w:pPr>
      <w:ind w:firstLine="500"/>
    </w:pPr>
  </w:style>
  <w:style w:type="paragraph" w:customStyle="1" w:styleId="affffe">
    <w:name w:val="Текст ЭР (см. также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200" w:after="0" w:line="36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ffff">
    <w:name w:val="Технический комментарий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after="0" w:line="360" w:lineRule="auto"/>
    </w:pPr>
    <w:rPr>
      <w:rFonts w:ascii="Times New Roman" w:eastAsia="Times New Roman" w:hAnsi="Times New Roman" w:cs="Times New Roman"/>
      <w:color w:val="463F31"/>
      <w:sz w:val="24"/>
      <w:szCs w:val="24"/>
      <w:shd w:val="clear" w:color="auto" w:fill="FFFFA6"/>
    </w:rPr>
  </w:style>
  <w:style w:type="character" w:customStyle="1" w:styleId="afffff0">
    <w:name w:val="Утратил силу"/>
    <w:uiPriority w:val="99"/>
    <w:rsid w:val="0018331B"/>
    <w:rPr>
      <w:rFonts w:cs="Times New Roman"/>
      <w:b/>
      <w:strike/>
      <w:color w:val="666600"/>
    </w:rPr>
  </w:style>
  <w:style w:type="paragraph" w:customStyle="1" w:styleId="afffff1">
    <w:name w:val="Формула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240" w:after="240" w:line="360" w:lineRule="auto"/>
      <w:ind w:left="420" w:right="420" w:firstLine="300"/>
      <w:jc w:val="both"/>
    </w:pPr>
    <w:rPr>
      <w:rFonts w:ascii="Times New Roman" w:eastAsia="Times New Roman" w:hAnsi="Times New Roman" w:cs="Times New Roman"/>
      <w:sz w:val="24"/>
      <w:szCs w:val="24"/>
      <w:shd w:val="clear" w:color="auto" w:fill="F5F3DA"/>
    </w:rPr>
  </w:style>
  <w:style w:type="paragraph" w:customStyle="1" w:styleId="afffff2">
    <w:name w:val="Центрированный (таблица)"/>
    <w:basedOn w:val="afffa"/>
    <w:next w:val="a"/>
    <w:uiPriority w:val="99"/>
    <w:rsid w:val="0018331B"/>
    <w:pPr>
      <w:jc w:val="center"/>
    </w:pPr>
  </w:style>
  <w:style w:type="paragraph" w:customStyle="1" w:styleId="-">
    <w:name w:val="ЭР-содержание (правое окно)"/>
    <w:basedOn w:val="a"/>
    <w:next w:val="a"/>
    <w:uiPriority w:val="99"/>
    <w:rsid w:val="0018331B"/>
    <w:pPr>
      <w:widowControl w:val="0"/>
      <w:autoSpaceDE w:val="0"/>
      <w:autoSpaceDN w:val="0"/>
      <w:adjustRightInd w:val="0"/>
      <w:spacing w:before="300" w:after="0"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18331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styleId="afffff3">
    <w:name w:val="annotation reference"/>
    <w:uiPriority w:val="99"/>
    <w:unhideWhenUsed/>
    <w:rsid w:val="0018331B"/>
    <w:rPr>
      <w:sz w:val="16"/>
      <w:szCs w:val="16"/>
    </w:rPr>
  </w:style>
  <w:style w:type="paragraph" w:styleId="41">
    <w:name w:val="toc 4"/>
    <w:basedOn w:val="a"/>
    <w:next w:val="a"/>
    <w:autoRedefine/>
    <w:rsid w:val="0018331B"/>
    <w:pPr>
      <w:spacing w:after="0" w:line="240" w:lineRule="auto"/>
      <w:ind w:left="720"/>
    </w:pPr>
    <w:rPr>
      <w:rFonts w:ascii="Calibri" w:eastAsia="Times New Roman" w:hAnsi="Calibri" w:cs="Calibri"/>
      <w:sz w:val="20"/>
      <w:szCs w:val="20"/>
    </w:rPr>
  </w:style>
  <w:style w:type="paragraph" w:styleId="5">
    <w:name w:val="toc 5"/>
    <w:basedOn w:val="a"/>
    <w:next w:val="a"/>
    <w:autoRedefine/>
    <w:rsid w:val="0018331B"/>
    <w:pPr>
      <w:spacing w:after="0" w:line="240" w:lineRule="auto"/>
      <w:ind w:left="960"/>
    </w:pPr>
    <w:rPr>
      <w:rFonts w:ascii="Calibri" w:eastAsia="Times New Roman" w:hAnsi="Calibri" w:cs="Calibri"/>
      <w:sz w:val="20"/>
      <w:szCs w:val="20"/>
    </w:rPr>
  </w:style>
  <w:style w:type="paragraph" w:styleId="6">
    <w:name w:val="toc 6"/>
    <w:basedOn w:val="a"/>
    <w:next w:val="a"/>
    <w:autoRedefine/>
    <w:rsid w:val="0018331B"/>
    <w:pPr>
      <w:spacing w:after="0" w:line="240" w:lineRule="auto"/>
      <w:ind w:left="1200"/>
    </w:pPr>
    <w:rPr>
      <w:rFonts w:ascii="Calibri" w:eastAsia="Times New Roman" w:hAnsi="Calibri" w:cs="Calibri"/>
      <w:sz w:val="20"/>
      <w:szCs w:val="20"/>
    </w:rPr>
  </w:style>
  <w:style w:type="paragraph" w:styleId="7">
    <w:name w:val="toc 7"/>
    <w:basedOn w:val="a"/>
    <w:next w:val="a"/>
    <w:autoRedefine/>
    <w:rsid w:val="0018331B"/>
    <w:pPr>
      <w:spacing w:after="0" w:line="240" w:lineRule="auto"/>
      <w:ind w:left="1440"/>
    </w:pPr>
    <w:rPr>
      <w:rFonts w:ascii="Calibri" w:eastAsia="Times New Roman" w:hAnsi="Calibri" w:cs="Calibri"/>
      <w:sz w:val="20"/>
      <w:szCs w:val="20"/>
    </w:rPr>
  </w:style>
  <w:style w:type="paragraph" w:styleId="8">
    <w:name w:val="toc 8"/>
    <w:basedOn w:val="a"/>
    <w:next w:val="a"/>
    <w:autoRedefine/>
    <w:rsid w:val="0018331B"/>
    <w:pPr>
      <w:spacing w:after="0" w:line="240" w:lineRule="auto"/>
      <w:ind w:left="1680"/>
    </w:pPr>
    <w:rPr>
      <w:rFonts w:ascii="Calibri" w:eastAsia="Times New Roman" w:hAnsi="Calibri" w:cs="Calibri"/>
      <w:sz w:val="20"/>
      <w:szCs w:val="20"/>
    </w:rPr>
  </w:style>
  <w:style w:type="paragraph" w:styleId="9">
    <w:name w:val="toc 9"/>
    <w:basedOn w:val="a"/>
    <w:next w:val="a"/>
    <w:autoRedefine/>
    <w:rsid w:val="0018331B"/>
    <w:pPr>
      <w:spacing w:after="0" w:line="240" w:lineRule="auto"/>
      <w:ind w:left="1920"/>
    </w:pPr>
    <w:rPr>
      <w:rFonts w:ascii="Calibri" w:eastAsia="Times New Roman" w:hAnsi="Calibri" w:cs="Calibri"/>
      <w:sz w:val="20"/>
      <w:szCs w:val="20"/>
    </w:rPr>
  </w:style>
  <w:style w:type="paragraph" w:customStyle="1" w:styleId="s1">
    <w:name w:val="s_1"/>
    <w:basedOn w:val="a"/>
    <w:rsid w:val="00FB6E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fffff4">
    <w:name w:val="Table Grid"/>
    <w:basedOn w:val="a1"/>
    <w:uiPriority w:val="59"/>
    <w:rsid w:val="0055704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ff5">
    <w:name w:val="endnote text"/>
    <w:basedOn w:val="a"/>
    <w:link w:val="afffff6"/>
    <w:uiPriority w:val="99"/>
    <w:semiHidden/>
    <w:unhideWhenUsed/>
    <w:rsid w:val="00345B6C"/>
    <w:pPr>
      <w:spacing w:after="0" w:line="240" w:lineRule="auto"/>
    </w:pPr>
    <w:rPr>
      <w:sz w:val="20"/>
      <w:szCs w:val="20"/>
    </w:rPr>
  </w:style>
  <w:style w:type="character" w:customStyle="1" w:styleId="afffff6">
    <w:name w:val="Текст концевой сноски Знак"/>
    <w:basedOn w:val="a0"/>
    <w:link w:val="afffff5"/>
    <w:uiPriority w:val="99"/>
    <w:semiHidden/>
    <w:rsid w:val="00345B6C"/>
    <w:rPr>
      <w:sz w:val="20"/>
      <w:szCs w:val="20"/>
    </w:rPr>
  </w:style>
  <w:style w:type="character" w:styleId="afffff7">
    <w:name w:val="endnote reference"/>
    <w:basedOn w:val="a0"/>
    <w:uiPriority w:val="99"/>
    <w:semiHidden/>
    <w:unhideWhenUsed/>
    <w:rsid w:val="00345B6C"/>
    <w:rPr>
      <w:vertAlign w:val="superscript"/>
    </w:rPr>
  </w:style>
  <w:style w:type="character" w:customStyle="1" w:styleId="FontStyle121">
    <w:name w:val="Font Style121"/>
    <w:uiPriority w:val="99"/>
    <w:rsid w:val="00EE2FE4"/>
    <w:rPr>
      <w:rFonts w:ascii="Century Schoolbook" w:hAnsi="Century Schoolbook"/>
      <w:sz w:val="20"/>
    </w:rPr>
  </w:style>
  <w:style w:type="table" w:customStyle="1" w:styleId="15">
    <w:name w:val="Сетка таблицы1"/>
    <w:basedOn w:val="a1"/>
    <w:next w:val="afffff4"/>
    <w:uiPriority w:val="59"/>
    <w:rsid w:val="00A129A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">
    <w:name w:val="Нет списка1"/>
    <w:next w:val="a2"/>
    <w:semiHidden/>
    <w:unhideWhenUsed/>
    <w:rsid w:val="001E0ECE"/>
  </w:style>
  <w:style w:type="paragraph" w:customStyle="1" w:styleId="afffff8">
    <w:name w:val="Знак Знак Знак Знак"/>
    <w:basedOn w:val="a"/>
    <w:rsid w:val="00001B8F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ConsPlusNonformat">
    <w:name w:val="ConsPlusNonformat"/>
    <w:rsid w:val="00001B8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001B8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fffff9">
    <w:name w:val="Body Text Indent"/>
    <w:basedOn w:val="a3"/>
    <w:link w:val="afffffa"/>
    <w:rsid w:val="00001B8F"/>
    <w:pPr>
      <w:widowControl w:val="0"/>
      <w:suppressAutoHyphens/>
      <w:spacing w:after="120"/>
      <w:ind w:left="283"/>
    </w:pPr>
    <w:rPr>
      <w:rFonts w:eastAsia="Lucida Sans Unicode"/>
      <w:sz w:val="24"/>
      <w:lang w:eastAsia="ar-SA"/>
    </w:rPr>
  </w:style>
  <w:style w:type="character" w:customStyle="1" w:styleId="afffffa">
    <w:name w:val="Основной текст с отступом Знак"/>
    <w:basedOn w:val="a0"/>
    <w:link w:val="afffff9"/>
    <w:rsid w:val="00001B8F"/>
    <w:rPr>
      <w:rFonts w:ascii="Times New Roman" w:eastAsia="Lucida Sans Unicode" w:hAnsi="Times New Roman" w:cs="Times New Roman"/>
      <w:sz w:val="24"/>
      <w:szCs w:val="24"/>
      <w:lang w:eastAsia="ar-SA"/>
    </w:rPr>
  </w:style>
  <w:style w:type="paragraph" w:customStyle="1" w:styleId="27">
    <w:name w:val="Знак2"/>
    <w:basedOn w:val="a"/>
    <w:rsid w:val="00001B8F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ffb">
    <w:name w:val="Знак Знак Знак"/>
    <w:basedOn w:val="a"/>
    <w:rsid w:val="00001B8F"/>
    <w:pPr>
      <w:spacing w:after="160" w:line="240" w:lineRule="exact"/>
    </w:pPr>
    <w:rPr>
      <w:rFonts w:ascii="Verdana" w:eastAsia="Times New Roman" w:hAnsi="Verdana" w:cs="Times New Roman"/>
      <w:sz w:val="20"/>
      <w:szCs w:val="20"/>
    </w:rPr>
  </w:style>
  <w:style w:type="paragraph" w:styleId="afffffc">
    <w:name w:val="Title"/>
    <w:basedOn w:val="a"/>
    <w:link w:val="afffffd"/>
    <w:qFormat/>
    <w:rsid w:val="00001B8F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fffffd">
    <w:name w:val="Название Знак"/>
    <w:basedOn w:val="a0"/>
    <w:link w:val="afffffc"/>
    <w:rsid w:val="00001B8F"/>
    <w:rPr>
      <w:rFonts w:ascii="Times New Roman" w:eastAsia="Times New Roman" w:hAnsi="Times New Roman" w:cs="Times New Roman"/>
      <w:sz w:val="24"/>
      <w:szCs w:val="20"/>
    </w:rPr>
  </w:style>
  <w:style w:type="paragraph" w:styleId="afffffe">
    <w:name w:val="Plain Text"/>
    <w:basedOn w:val="a"/>
    <w:link w:val="affffff"/>
    <w:rsid w:val="00001B8F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fffff">
    <w:name w:val="Текст Знак"/>
    <w:basedOn w:val="a0"/>
    <w:link w:val="afffffe"/>
    <w:rsid w:val="00001B8F"/>
    <w:rPr>
      <w:rFonts w:ascii="Courier New" w:eastAsia="Times New Roman" w:hAnsi="Courier New" w:cs="Times New Roman"/>
      <w:sz w:val="20"/>
      <w:szCs w:val="20"/>
    </w:rPr>
  </w:style>
  <w:style w:type="character" w:customStyle="1" w:styleId="32">
    <w:name w:val="Знак Знак3"/>
    <w:locked/>
    <w:rsid w:val="00001B8F"/>
    <w:rPr>
      <w:rFonts w:ascii="Courier New" w:hAnsi="Courier New" w:cs="Courier New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7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8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8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6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19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42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510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9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6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29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32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547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595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940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6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86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90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05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45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5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888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62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36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2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63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867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7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8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80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18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852772">
          <w:marLeft w:val="60"/>
          <w:marRight w:val="6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504A0A-5FA8-43BB-A5D6-B31B35B13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1464</TotalTime>
  <Pages>1</Pages>
  <Words>15702</Words>
  <Characters>89504</Characters>
  <Application>Microsoft Office Word</Application>
  <DocSecurity>0</DocSecurity>
  <Lines>745</Lines>
  <Paragraphs>209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User</cp:lastModifiedBy>
  <cp:revision>46</cp:revision>
  <cp:lastPrinted>2022-10-14T07:26:00Z</cp:lastPrinted>
  <dcterms:created xsi:type="dcterms:W3CDTF">2017-03-19T19:25:00Z</dcterms:created>
  <dcterms:modified xsi:type="dcterms:W3CDTF">2022-10-14T09:30:00Z</dcterms:modified>
</cp:coreProperties>
</file>